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0040F" w14:textId="77777777" w:rsidR="00D8138B" w:rsidRPr="00613E9B" w:rsidRDefault="00D8138B" w:rsidP="00D8138B">
      <w:pPr>
        <w:keepNext/>
        <w:ind w:left="-142"/>
        <w:rPr>
          <w:rFonts w:ascii="Garamond" w:hAnsi="Garamond"/>
          <w:b/>
          <w:sz w:val="28"/>
          <w:szCs w:val="28"/>
        </w:rPr>
      </w:pPr>
      <w:r>
        <w:rPr>
          <w:rFonts w:ascii="Garamond" w:hAnsi="Garamond"/>
          <w:b/>
          <w:sz w:val="28"/>
          <w:szCs w:val="28"/>
          <w:lang w:val="en-US"/>
        </w:rPr>
        <w:t>X</w:t>
      </w:r>
      <w:r w:rsidRPr="00130AC3">
        <w:rPr>
          <w:rFonts w:ascii="Garamond" w:hAnsi="Garamond"/>
          <w:b/>
          <w:sz w:val="28"/>
          <w:szCs w:val="28"/>
        </w:rPr>
        <w:t xml:space="preserve">.2. </w:t>
      </w:r>
      <w:r w:rsidRPr="004A5E75">
        <w:rPr>
          <w:rFonts w:ascii="Garamond" w:hAnsi="Garamond"/>
          <w:b/>
          <w:sz w:val="28"/>
          <w:szCs w:val="28"/>
        </w:rPr>
        <w:t xml:space="preserve">Изменения, связанные </w:t>
      </w:r>
      <w:r>
        <w:rPr>
          <w:rFonts w:ascii="Garamond" w:hAnsi="Garamond"/>
          <w:b/>
          <w:sz w:val="28"/>
          <w:szCs w:val="28"/>
        </w:rPr>
        <w:t xml:space="preserve">с уточнением порядка расчета </w:t>
      </w:r>
      <w:r w:rsidRPr="00CB5B46">
        <w:rPr>
          <w:rFonts w:ascii="Garamond" w:hAnsi="Garamond"/>
          <w:b/>
          <w:sz w:val="28"/>
          <w:szCs w:val="28"/>
        </w:rPr>
        <w:t>удельного показателя экономического эффекта от оказания услуг по управлению изменением режима потребления электрической энергии</w:t>
      </w:r>
      <w:r>
        <w:rPr>
          <w:rFonts w:ascii="Garamond" w:hAnsi="Garamond"/>
          <w:b/>
          <w:sz w:val="28"/>
          <w:szCs w:val="28"/>
        </w:rPr>
        <w:t xml:space="preserve"> </w:t>
      </w:r>
    </w:p>
    <w:p w14:paraId="3A1893A8" w14:textId="77777777" w:rsidR="00D8138B" w:rsidRPr="00B701A7" w:rsidRDefault="00D8138B" w:rsidP="00D8138B">
      <w:pPr>
        <w:keepNext/>
        <w:ind w:left="-142"/>
        <w:jc w:val="right"/>
        <w:rPr>
          <w:rFonts w:ascii="Garamond" w:hAnsi="Garamond" w:cs="Calibri"/>
          <w:b/>
          <w:sz w:val="28"/>
          <w:szCs w:val="28"/>
          <w:lang w:eastAsia="en-US"/>
        </w:rPr>
      </w:pPr>
    </w:p>
    <w:p w14:paraId="5BE57690" w14:textId="77777777" w:rsidR="00D8138B" w:rsidRPr="00130AC3" w:rsidRDefault="00D8138B" w:rsidP="00D8138B">
      <w:pPr>
        <w:keepNext/>
        <w:ind w:left="-142"/>
        <w:jc w:val="right"/>
        <w:rPr>
          <w:rFonts w:ascii="Garamond" w:hAnsi="Garamond" w:cs="Calibri"/>
          <w:b/>
          <w:sz w:val="28"/>
          <w:szCs w:val="28"/>
          <w:lang w:eastAsia="en-US"/>
        </w:rPr>
      </w:pPr>
      <w:r>
        <w:rPr>
          <w:rFonts w:ascii="Garamond" w:hAnsi="Garamond" w:cs="Calibri"/>
          <w:b/>
          <w:sz w:val="28"/>
          <w:szCs w:val="28"/>
          <w:lang w:eastAsia="en-US"/>
        </w:rPr>
        <w:t>Приложение №</w:t>
      </w:r>
      <w:r w:rsidRPr="00130AC3">
        <w:rPr>
          <w:rFonts w:ascii="Garamond" w:hAnsi="Garamond" w:cs="Calibri"/>
          <w:b/>
          <w:sz w:val="28"/>
          <w:szCs w:val="28"/>
          <w:lang w:eastAsia="en-US"/>
        </w:rPr>
        <w:t xml:space="preserve"> 10.2</w:t>
      </w:r>
    </w:p>
    <w:p w14:paraId="0D3EA59F" w14:textId="77777777" w:rsidR="00140C75" w:rsidRPr="00140C75" w:rsidRDefault="00140C75" w:rsidP="00B426CC">
      <w:pPr>
        <w:keepNext/>
        <w:ind w:left="-142"/>
        <w:jc w:val="right"/>
        <w:rPr>
          <w:rFonts w:ascii="Garamond" w:hAnsi="Garamond"/>
          <w:b/>
          <w:bCs/>
          <w:sz w:val="22"/>
          <w:szCs w:val="22"/>
        </w:rPr>
      </w:pPr>
    </w:p>
    <w:p w14:paraId="37648C2B" w14:textId="4D8D57E0" w:rsidR="00140C75" w:rsidRPr="00AD67C2" w:rsidRDefault="00140C75" w:rsidP="00140C75">
      <w:pPr>
        <w:pBdr>
          <w:top w:val="single" w:sz="4" w:space="1" w:color="auto"/>
          <w:left w:val="single" w:sz="4" w:space="4" w:color="auto"/>
          <w:bottom w:val="single" w:sz="4" w:space="1" w:color="auto"/>
          <w:right w:val="single" w:sz="4" w:space="0" w:color="auto"/>
        </w:pBdr>
        <w:jc w:val="both"/>
        <w:rPr>
          <w:rFonts w:ascii="Garamond" w:hAnsi="Garamond"/>
          <w:sz w:val="24"/>
          <w:szCs w:val="24"/>
        </w:rPr>
      </w:pPr>
      <w:bookmarkStart w:id="0" w:name="_Содержание:"/>
      <w:bookmarkStart w:id="1" w:name="_Toc391652468"/>
      <w:bookmarkStart w:id="2" w:name="_Предложения_по_изменениям"/>
      <w:bookmarkStart w:id="3" w:name="_Предложения_по_изменениям_1"/>
      <w:bookmarkStart w:id="4" w:name="_Предложения_по_изменениям_9"/>
      <w:bookmarkEnd w:id="0"/>
      <w:bookmarkEnd w:id="1"/>
      <w:bookmarkEnd w:id="2"/>
      <w:bookmarkEnd w:id="3"/>
      <w:bookmarkEnd w:id="4"/>
      <w:r w:rsidRPr="00AD67C2">
        <w:rPr>
          <w:rFonts w:ascii="Garamond" w:eastAsia="Times New Roman" w:hAnsi="Garamond" w:cs="Garamond"/>
          <w:b/>
          <w:bCs/>
          <w:sz w:val="24"/>
          <w:szCs w:val="24"/>
        </w:rPr>
        <w:t xml:space="preserve">Инициатор: </w:t>
      </w:r>
      <w:r w:rsidR="00D8138B">
        <w:rPr>
          <w:rFonts w:ascii="Garamond" w:hAnsi="Garamond"/>
          <w:sz w:val="24"/>
          <w:szCs w:val="24"/>
        </w:rPr>
        <w:t>ч</w:t>
      </w:r>
      <w:r w:rsidR="00577C23">
        <w:rPr>
          <w:rFonts w:ascii="Garamond" w:hAnsi="Garamond"/>
          <w:sz w:val="24"/>
          <w:szCs w:val="24"/>
        </w:rPr>
        <w:t>лен Наблюдательного с</w:t>
      </w:r>
      <w:r w:rsidR="005A2560" w:rsidRPr="005A2560">
        <w:rPr>
          <w:rFonts w:ascii="Garamond" w:hAnsi="Garamond"/>
          <w:sz w:val="24"/>
          <w:szCs w:val="24"/>
        </w:rPr>
        <w:t xml:space="preserve">овета Ассоциации «НП Совет рынка» </w:t>
      </w:r>
      <w:r w:rsidR="00D8138B" w:rsidRPr="00D8138B">
        <w:rPr>
          <w:rFonts w:ascii="Garamond" w:hAnsi="Garamond"/>
          <w:sz w:val="24"/>
          <w:szCs w:val="24"/>
        </w:rPr>
        <w:t>М.С. Андронов.</w:t>
      </w:r>
    </w:p>
    <w:p w14:paraId="2DF825D0" w14:textId="28BD943E" w:rsidR="00031B1F" w:rsidRPr="00A52ECD" w:rsidRDefault="00140C75" w:rsidP="00031B1F">
      <w:pPr>
        <w:pBdr>
          <w:top w:val="single" w:sz="4" w:space="1" w:color="auto"/>
          <w:left w:val="single" w:sz="4" w:space="4" w:color="auto"/>
          <w:bottom w:val="single" w:sz="4" w:space="1" w:color="auto"/>
          <w:right w:val="single" w:sz="4" w:space="0" w:color="auto"/>
        </w:pBdr>
        <w:jc w:val="both"/>
        <w:rPr>
          <w:rFonts w:ascii="Garamond" w:hAnsi="Garamond"/>
          <w:sz w:val="24"/>
          <w:szCs w:val="24"/>
        </w:rPr>
      </w:pPr>
      <w:r w:rsidRPr="00AD67C2">
        <w:rPr>
          <w:rFonts w:ascii="Garamond" w:hAnsi="Garamond"/>
          <w:b/>
          <w:sz w:val="24"/>
          <w:szCs w:val="24"/>
        </w:rPr>
        <w:t xml:space="preserve">Обоснование: </w:t>
      </w:r>
      <w:r w:rsidR="00577C23">
        <w:rPr>
          <w:rFonts w:ascii="Garamond" w:hAnsi="Garamond"/>
          <w:iCs/>
          <w:sz w:val="24"/>
          <w:szCs w:val="24"/>
        </w:rPr>
        <w:t>у</w:t>
      </w:r>
      <w:r w:rsidR="00B707EC" w:rsidRPr="0045684E">
        <w:rPr>
          <w:rFonts w:ascii="Garamond" w:hAnsi="Garamond"/>
          <w:iCs/>
          <w:sz w:val="24"/>
          <w:szCs w:val="24"/>
        </w:rPr>
        <w:t xml:space="preserve">точнение </w:t>
      </w:r>
      <w:r w:rsidR="00B707EC" w:rsidRPr="00A52ECD">
        <w:rPr>
          <w:rFonts w:ascii="Garamond" w:hAnsi="Garamond"/>
          <w:iCs/>
          <w:sz w:val="24"/>
          <w:szCs w:val="24"/>
        </w:rPr>
        <w:t>порядка ранжирования ценовых заявок</w:t>
      </w:r>
      <w:r w:rsidR="00031B1F" w:rsidRPr="00A52ECD">
        <w:rPr>
          <w:rFonts w:ascii="Garamond" w:hAnsi="Garamond"/>
          <w:sz w:val="24"/>
          <w:szCs w:val="24"/>
        </w:rPr>
        <w:t xml:space="preserve"> (</w:t>
      </w:r>
      <w:r w:rsidR="00577C23">
        <w:rPr>
          <w:rFonts w:ascii="Garamond" w:hAnsi="Garamond"/>
          <w:sz w:val="24"/>
          <w:szCs w:val="24"/>
        </w:rPr>
        <w:t>Р</w:t>
      </w:r>
      <w:r w:rsidR="00577C23" w:rsidRPr="00A52ECD">
        <w:rPr>
          <w:rFonts w:ascii="Garamond" w:hAnsi="Garamond"/>
          <w:sz w:val="24"/>
          <w:szCs w:val="24"/>
        </w:rPr>
        <w:t>егламент участия на оптовом рынке исполнителей услуг по управлению изменением режима потребления</w:t>
      </w:r>
      <w:r w:rsidR="00B707EC" w:rsidRPr="00A52ECD">
        <w:rPr>
          <w:rFonts w:ascii="Garamond" w:hAnsi="Garamond"/>
          <w:sz w:val="24"/>
          <w:szCs w:val="24"/>
        </w:rPr>
        <w:t xml:space="preserve"> (Приложение № 19.9.2 к Договору о присоединении к торговой системе оптового рынка)</w:t>
      </w:r>
      <w:r w:rsidR="0045684E" w:rsidRPr="00A52ECD">
        <w:rPr>
          <w:rFonts w:ascii="Garamond" w:hAnsi="Garamond"/>
          <w:sz w:val="24"/>
          <w:szCs w:val="24"/>
        </w:rPr>
        <w:t>)</w:t>
      </w:r>
      <w:r w:rsidR="00031B1F" w:rsidRPr="00A52ECD">
        <w:rPr>
          <w:rFonts w:ascii="Garamond" w:hAnsi="Garamond"/>
          <w:sz w:val="24"/>
          <w:szCs w:val="24"/>
        </w:rPr>
        <w:t>.</w:t>
      </w:r>
    </w:p>
    <w:p w14:paraId="0A21D313" w14:textId="7818A42E" w:rsidR="00D64294" w:rsidRPr="00A52ECD" w:rsidRDefault="00140C75" w:rsidP="00031B1F">
      <w:pPr>
        <w:pBdr>
          <w:top w:val="single" w:sz="4" w:space="1" w:color="auto"/>
          <w:left w:val="single" w:sz="4" w:space="4" w:color="auto"/>
          <w:bottom w:val="single" w:sz="4" w:space="1" w:color="auto"/>
          <w:right w:val="single" w:sz="4" w:space="0" w:color="auto"/>
        </w:pBdr>
        <w:jc w:val="both"/>
        <w:rPr>
          <w:rFonts w:ascii="Calibri" w:hAnsi="Calibri"/>
          <w:bCs/>
          <w:iCs/>
          <w:sz w:val="22"/>
          <w:szCs w:val="22"/>
          <w:lang w:eastAsia="en-US"/>
        </w:rPr>
      </w:pPr>
      <w:r w:rsidRPr="00A52ECD">
        <w:rPr>
          <w:rFonts w:ascii="Garamond" w:eastAsia="Times New Roman" w:hAnsi="Garamond" w:cs="Garamond"/>
          <w:b/>
          <w:bCs/>
          <w:sz w:val="24"/>
          <w:szCs w:val="24"/>
        </w:rPr>
        <w:t>Дата вступления в силу:</w:t>
      </w:r>
      <w:r w:rsidRPr="00A52ECD">
        <w:rPr>
          <w:rFonts w:ascii="Garamond" w:hAnsi="Garamond"/>
          <w:bCs/>
          <w:sz w:val="24"/>
          <w:szCs w:val="24"/>
        </w:rPr>
        <w:t xml:space="preserve"> </w:t>
      </w:r>
      <w:r w:rsidR="00F91BAC">
        <w:rPr>
          <w:rFonts w:ascii="Garamond" w:hAnsi="Garamond" w:cs="Cambria Math"/>
          <w:bCs/>
          <w:sz w:val="24"/>
        </w:rPr>
        <w:t xml:space="preserve">23 декабря </w:t>
      </w:r>
      <w:proofErr w:type="gramStart"/>
      <w:r w:rsidR="00F91BAC">
        <w:rPr>
          <w:rFonts w:ascii="Garamond" w:hAnsi="Garamond" w:cs="Cambria Math"/>
          <w:bCs/>
          <w:sz w:val="24"/>
        </w:rPr>
        <w:t>2024  года</w:t>
      </w:r>
      <w:proofErr w:type="gramEnd"/>
      <w:r w:rsidR="00031B1F" w:rsidRPr="00A52ECD">
        <w:rPr>
          <w:rFonts w:ascii="Garamond" w:hAnsi="Garamond"/>
          <w:bCs/>
          <w:sz w:val="24"/>
        </w:rPr>
        <w:t>.</w:t>
      </w:r>
    </w:p>
    <w:p w14:paraId="548319E3" w14:textId="77777777" w:rsidR="007B6664" w:rsidRDefault="007B6664" w:rsidP="00A54AB0">
      <w:pPr>
        <w:keepNext/>
        <w:keepLines/>
        <w:widowControl w:val="0"/>
        <w:numPr>
          <w:ilvl w:val="1"/>
          <w:numId w:val="0"/>
        </w:numPr>
        <w:outlineLvl w:val="1"/>
        <w:rPr>
          <w:rFonts w:ascii="Garamond" w:eastAsia="Batang" w:hAnsi="Garamond"/>
          <w:b/>
          <w:bCs/>
          <w:sz w:val="26"/>
          <w:szCs w:val="26"/>
        </w:rPr>
      </w:pPr>
    </w:p>
    <w:p w14:paraId="67EDFB9B" w14:textId="29121E38" w:rsidR="0029342B" w:rsidRPr="00CB5B46" w:rsidRDefault="0029342B" w:rsidP="00D9603D">
      <w:pPr>
        <w:keepNext/>
        <w:keepLines/>
        <w:widowControl w:val="0"/>
        <w:numPr>
          <w:ilvl w:val="1"/>
          <w:numId w:val="0"/>
        </w:numPr>
        <w:ind w:left="-142"/>
        <w:outlineLvl w:val="1"/>
        <w:rPr>
          <w:rFonts w:ascii="Garamond" w:eastAsia="Batang" w:hAnsi="Garamond"/>
          <w:b/>
          <w:bCs/>
          <w:color w:val="FF0000"/>
          <w:sz w:val="26"/>
          <w:szCs w:val="26"/>
        </w:rPr>
      </w:pPr>
      <w:r w:rsidRPr="00566B36">
        <w:rPr>
          <w:rFonts w:ascii="Garamond" w:eastAsia="Batang" w:hAnsi="Garamond"/>
          <w:b/>
          <w:bCs/>
          <w:sz w:val="26"/>
          <w:szCs w:val="26"/>
        </w:rPr>
        <w:t xml:space="preserve">Предложения по изменениям и дополнениям в </w:t>
      </w:r>
      <w:r w:rsidR="000857E5" w:rsidRPr="00B707EC">
        <w:rPr>
          <w:rFonts w:ascii="Garamond" w:hAnsi="Garamond"/>
          <w:b/>
          <w:sz w:val="26"/>
          <w:szCs w:val="26"/>
        </w:rPr>
        <w:t>РЕГЛАМЕНТ УЧАСТИЯ НА ОПТОВОМ РЫНКЕ ИСПОЛНИТЕЛЕЙ УСЛУГ ПО УПРАВЛЕНИЮ ИЗМЕНЕНИЕМ РЕЖИМА ПОТРЕБЛЕНИЯ (Приложение № 19.9.2 к Договору о присоединении к торговой системе оптового рынка)</w:t>
      </w:r>
    </w:p>
    <w:p w14:paraId="6F118A05" w14:textId="77777777" w:rsidR="00CB5B46" w:rsidRDefault="00CB5B46" w:rsidP="0029342B">
      <w:pPr>
        <w:keepNext/>
        <w:keepLines/>
        <w:widowControl w:val="0"/>
        <w:numPr>
          <w:ilvl w:val="1"/>
          <w:numId w:val="0"/>
        </w:numPr>
        <w:jc w:val="both"/>
        <w:outlineLvl w:val="1"/>
        <w:rPr>
          <w:rFonts w:ascii="Garamond" w:eastAsia="Batang" w:hAnsi="Garamond"/>
          <w:b/>
          <w:bCs/>
          <w:sz w:val="26"/>
          <w:szCs w:val="26"/>
        </w:rPr>
      </w:pPr>
    </w:p>
    <w:tbl>
      <w:tblPr>
        <w:tblStyle w:val="afe"/>
        <w:tblW w:w="14884" w:type="dxa"/>
        <w:tblInd w:w="-147" w:type="dxa"/>
        <w:tblLayout w:type="fixed"/>
        <w:tblLook w:val="04A0" w:firstRow="1" w:lastRow="0" w:firstColumn="1" w:lastColumn="0" w:noHBand="0" w:noVBand="1"/>
      </w:tblPr>
      <w:tblGrid>
        <w:gridCol w:w="1135"/>
        <w:gridCol w:w="6236"/>
        <w:gridCol w:w="7513"/>
      </w:tblGrid>
      <w:tr w:rsidR="00562A39" w:rsidRPr="007367BA" w14:paraId="08DFFF61" w14:textId="77777777" w:rsidTr="009342C1">
        <w:trPr>
          <w:trHeight w:val="248"/>
        </w:trPr>
        <w:tc>
          <w:tcPr>
            <w:tcW w:w="1135" w:type="dxa"/>
          </w:tcPr>
          <w:p w14:paraId="64D3D6AC" w14:textId="77777777" w:rsidR="00562A39" w:rsidRPr="001043A6" w:rsidRDefault="00562A39" w:rsidP="00CB5B46">
            <w:pPr>
              <w:widowControl w:val="0"/>
              <w:jc w:val="center"/>
              <w:rPr>
                <w:rFonts w:ascii="Garamond" w:hAnsi="Garamond"/>
                <w:b/>
                <w:sz w:val="22"/>
                <w:szCs w:val="22"/>
                <w:lang w:eastAsia="en-US"/>
              </w:rPr>
            </w:pPr>
            <w:r w:rsidRPr="001043A6">
              <w:rPr>
                <w:rFonts w:ascii="Garamond" w:hAnsi="Garamond"/>
                <w:b/>
                <w:sz w:val="22"/>
                <w:szCs w:val="22"/>
                <w:lang w:eastAsia="en-US"/>
              </w:rPr>
              <w:t>№</w:t>
            </w:r>
          </w:p>
          <w:p w14:paraId="2B164E15" w14:textId="2DDF7E05" w:rsidR="00562A39" w:rsidRPr="007367BA" w:rsidRDefault="00562A39" w:rsidP="00CB5B46">
            <w:pPr>
              <w:jc w:val="center"/>
              <w:rPr>
                <w:rFonts w:cs="Times New Roman"/>
                <w:b/>
              </w:rPr>
            </w:pPr>
            <w:r w:rsidRPr="001043A6">
              <w:rPr>
                <w:rFonts w:ascii="Garamond" w:hAnsi="Garamond"/>
                <w:b/>
                <w:sz w:val="22"/>
                <w:szCs w:val="22"/>
                <w:lang w:eastAsia="en-US"/>
              </w:rPr>
              <w:t>пункта</w:t>
            </w:r>
          </w:p>
        </w:tc>
        <w:tc>
          <w:tcPr>
            <w:tcW w:w="6236" w:type="dxa"/>
          </w:tcPr>
          <w:p w14:paraId="781EDACA" w14:textId="77777777" w:rsidR="00562A39" w:rsidRDefault="00562A39" w:rsidP="00CB5B46">
            <w:pPr>
              <w:widowControl w:val="0"/>
              <w:jc w:val="center"/>
              <w:rPr>
                <w:rFonts w:ascii="Garamond" w:hAnsi="Garamond"/>
                <w:b/>
                <w:sz w:val="22"/>
                <w:szCs w:val="22"/>
                <w:lang w:eastAsia="en-US"/>
              </w:rPr>
            </w:pPr>
            <w:r w:rsidRPr="001043A6">
              <w:rPr>
                <w:rFonts w:ascii="Garamond" w:hAnsi="Garamond"/>
                <w:b/>
                <w:sz w:val="22"/>
                <w:szCs w:val="22"/>
                <w:lang w:eastAsia="en-US"/>
              </w:rPr>
              <w:t xml:space="preserve">Редакция, действующая на момент </w:t>
            </w:r>
          </w:p>
          <w:p w14:paraId="11BE54CD" w14:textId="52BC70FE" w:rsidR="00562A39" w:rsidRPr="007367BA" w:rsidRDefault="00562A39" w:rsidP="00CB5B46">
            <w:pPr>
              <w:jc w:val="center"/>
              <w:rPr>
                <w:rFonts w:cs="Times New Roman"/>
                <w:b/>
              </w:rPr>
            </w:pPr>
            <w:r w:rsidRPr="001043A6">
              <w:rPr>
                <w:rFonts w:ascii="Garamond" w:hAnsi="Garamond"/>
                <w:b/>
                <w:sz w:val="22"/>
                <w:szCs w:val="22"/>
                <w:lang w:eastAsia="en-US"/>
              </w:rPr>
              <w:t>вступления в силу изменений</w:t>
            </w:r>
          </w:p>
        </w:tc>
        <w:tc>
          <w:tcPr>
            <w:tcW w:w="7513" w:type="dxa"/>
          </w:tcPr>
          <w:p w14:paraId="2ED0A924" w14:textId="77777777" w:rsidR="00562A39" w:rsidRPr="001043A6" w:rsidRDefault="00562A39" w:rsidP="00CB5B46">
            <w:pPr>
              <w:widowControl w:val="0"/>
              <w:jc w:val="center"/>
              <w:rPr>
                <w:rFonts w:ascii="Garamond" w:hAnsi="Garamond"/>
                <w:b/>
                <w:sz w:val="22"/>
                <w:szCs w:val="22"/>
                <w:lang w:eastAsia="en-US"/>
              </w:rPr>
            </w:pPr>
            <w:r w:rsidRPr="001043A6">
              <w:rPr>
                <w:rFonts w:ascii="Garamond" w:hAnsi="Garamond"/>
                <w:b/>
                <w:sz w:val="22"/>
                <w:szCs w:val="22"/>
                <w:lang w:eastAsia="en-US"/>
              </w:rPr>
              <w:t>Предлагаемая редакция</w:t>
            </w:r>
          </w:p>
          <w:p w14:paraId="4DC7E66F" w14:textId="15F59994" w:rsidR="00562A39" w:rsidRPr="007367BA" w:rsidRDefault="00562A39" w:rsidP="00CB5B46">
            <w:pPr>
              <w:jc w:val="center"/>
              <w:rPr>
                <w:rFonts w:cs="Times New Roman"/>
                <w:b/>
              </w:rPr>
            </w:pPr>
            <w:r w:rsidRPr="001043A6">
              <w:rPr>
                <w:rFonts w:ascii="Garamond" w:hAnsi="Garamond"/>
                <w:sz w:val="22"/>
                <w:szCs w:val="22"/>
                <w:lang w:eastAsia="en-US"/>
              </w:rPr>
              <w:t>(изменения выделены цветом)</w:t>
            </w:r>
          </w:p>
        </w:tc>
      </w:tr>
      <w:tr w:rsidR="00562A39" w:rsidRPr="007367BA" w14:paraId="165AC9FA" w14:textId="77777777" w:rsidTr="009342C1">
        <w:tc>
          <w:tcPr>
            <w:tcW w:w="1135" w:type="dxa"/>
            <w:vAlign w:val="center"/>
          </w:tcPr>
          <w:p w14:paraId="0B0F7257" w14:textId="6CA463AD" w:rsidR="00562A39" w:rsidRPr="00562A39" w:rsidRDefault="00562A39" w:rsidP="00D9603D">
            <w:pPr>
              <w:spacing w:before="120" w:after="120"/>
              <w:jc w:val="center"/>
              <w:rPr>
                <w:rFonts w:ascii="Garamond" w:hAnsi="Garamond" w:cs="Times New Roman"/>
                <w:b/>
                <w:sz w:val="22"/>
                <w:szCs w:val="22"/>
              </w:rPr>
            </w:pPr>
            <w:r w:rsidRPr="00562A39">
              <w:rPr>
                <w:rFonts w:ascii="Garamond" w:hAnsi="Garamond" w:cs="Times New Roman"/>
                <w:b/>
                <w:sz w:val="22"/>
                <w:szCs w:val="22"/>
              </w:rPr>
              <w:t>Приложение 3</w:t>
            </w:r>
            <w:r w:rsidR="009342C1">
              <w:rPr>
                <w:rFonts w:ascii="Garamond" w:hAnsi="Garamond" w:cs="Times New Roman"/>
                <w:b/>
                <w:sz w:val="22"/>
                <w:szCs w:val="22"/>
              </w:rPr>
              <w:t>, п. 2.2</w:t>
            </w:r>
          </w:p>
        </w:tc>
        <w:tc>
          <w:tcPr>
            <w:tcW w:w="6236" w:type="dxa"/>
            <w:shd w:val="clear" w:color="auto" w:fill="auto"/>
          </w:tcPr>
          <w:p w14:paraId="3DC688BD" w14:textId="77777777" w:rsidR="00562A39" w:rsidRPr="00562A39" w:rsidRDefault="00562A39" w:rsidP="00D9603D">
            <w:pPr>
              <w:widowControl w:val="0"/>
              <w:suppressAutoHyphens w:val="0"/>
              <w:spacing w:before="120" w:after="120"/>
              <w:ind w:right="-26" w:firstLine="567"/>
              <w:jc w:val="center"/>
              <w:rPr>
                <w:rFonts w:ascii="Garamond" w:hAnsi="Garamond"/>
                <w:b/>
                <w:sz w:val="22"/>
                <w:szCs w:val="22"/>
              </w:rPr>
            </w:pPr>
            <w:r w:rsidRPr="00562A39">
              <w:rPr>
                <w:rFonts w:ascii="Garamond" w:hAnsi="Garamond"/>
                <w:b/>
                <w:sz w:val="22"/>
                <w:szCs w:val="22"/>
              </w:rPr>
              <w:t>2.2. Ранжирование и отбор заявок в рамках краткосрочного отбора ресурса по управлению изменением режима потребления</w:t>
            </w:r>
            <w:r w:rsidRPr="00562A39" w:rsidDel="00F83580">
              <w:rPr>
                <w:rFonts w:ascii="Garamond" w:hAnsi="Garamond"/>
                <w:b/>
                <w:sz w:val="22"/>
                <w:szCs w:val="22"/>
              </w:rPr>
              <w:t xml:space="preserve"> </w:t>
            </w:r>
          </w:p>
          <w:p w14:paraId="04789E9E" w14:textId="77777777" w:rsidR="00562A39" w:rsidRPr="00562A39" w:rsidRDefault="00562A39" w:rsidP="00D9603D">
            <w:pPr>
              <w:widowControl w:val="0"/>
              <w:suppressAutoHyphens w:val="0"/>
              <w:spacing w:before="120" w:after="120"/>
              <w:ind w:firstLine="567"/>
              <w:jc w:val="both"/>
              <w:rPr>
                <w:rFonts w:ascii="Garamond" w:hAnsi="Garamond"/>
                <w:sz w:val="22"/>
                <w:szCs w:val="22"/>
              </w:rPr>
            </w:pPr>
            <w:r w:rsidRPr="00562A39">
              <w:rPr>
                <w:rFonts w:ascii="Garamond" w:hAnsi="Garamond"/>
                <w:sz w:val="22"/>
                <w:szCs w:val="22"/>
              </w:rPr>
              <w:t xml:space="preserve">В ценовой зоне </w:t>
            </w:r>
            <w:r w:rsidRPr="00562A39">
              <w:rPr>
                <w:rFonts w:ascii="Garamond" w:hAnsi="Garamond"/>
                <w:i/>
                <w:sz w:val="22"/>
                <w:szCs w:val="22"/>
              </w:rPr>
              <w:t>z</w:t>
            </w:r>
            <w:r w:rsidRPr="00562A39">
              <w:rPr>
                <w:rFonts w:ascii="Garamond" w:hAnsi="Garamond"/>
                <w:sz w:val="22"/>
                <w:szCs w:val="22"/>
              </w:rPr>
              <w:t xml:space="preserve"> в отношении каждого месяца </w:t>
            </w:r>
            <w:r w:rsidRPr="00562A39">
              <w:rPr>
                <w:rFonts w:ascii="Garamond" w:hAnsi="Garamond"/>
                <w:i/>
                <w:sz w:val="22"/>
                <w:szCs w:val="22"/>
                <w:lang w:val="en-US"/>
              </w:rPr>
              <w:t>m</w:t>
            </w:r>
            <w:r w:rsidRPr="00562A39">
              <w:rPr>
                <w:rFonts w:ascii="Garamond" w:hAnsi="Garamond"/>
                <w:sz w:val="22"/>
                <w:szCs w:val="22"/>
              </w:rPr>
              <w:t>, относящегося к периоду оказания услуг, на который проводится отбор ресурса,</w:t>
            </w:r>
            <w:r w:rsidRPr="00562A39" w:rsidDel="00B8635E">
              <w:rPr>
                <w:rFonts w:ascii="Garamond" w:hAnsi="Garamond"/>
                <w:sz w:val="22"/>
                <w:szCs w:val="22"/>
              </w:rPr>
              <w:t xml:space="preserve"> </w:t>
            </w:r>
            <w:r w:rsidRPr="00562A39">
              <w:rPr>
                <w:rFonts w:ascii="Garamond" w:hAnsi="Garamond"/>
                <w:sz w:val="22"/>
                <w:szCs w:val="22"/>
              </w:rPr>
              <w:t xml:space="preserve">поданные в отношении соответствующих агрегированных объектов управления </w:t>
            </w:r>
            <m:oMath>
              <m:sSubSup>
                <m:sSubSupPr>
                  <m:ctrlPr>
                    <w:rPr>
                      <w:rFonts w:ascii="Cambria Math" w:eastAsia="Times New Roman" w:hAnsi="Cambria Math"/>
                      <w:i/>
                      <w:sz w:val="22"/>
                      <w:szCs w:val="22"/>
                    </w:rPr>
                  </m:ctrlPr>
                </m:sSubSupPr>
                <m:e>
                  <m:r>
                    <w:rPr>
                      <w:rFonts w:ascii="Cambria Math" w:eastAsia="Times New Roman" w:hAnsi="Cambria Math"/>
                      <w:sz w:val="22"/>
                      <w:szCs w:val="22"/>
                    </w:rPr>
                    <m:t>ar</m:t>
                  </m:r>
                </m:e>
                <m:sub>
                  <m:r>
                    <w:rPr>
                      <w:rFonts w:ascii="Cambria Math" w:eastAsia="Times New Roman" w:hAnsi="Cambria Math"/>
                      <w:sz w:val="22"/>
                      <w:szCs w:val="22"/>
                    </w:rPr>
                    <m:t>z,i</m:t>
                  </m:r>
                </m:sub>
                <m:sup>
                  <m:r>
                    <w:rPr>
                      <w:rFonts w:ascii="Cambria Math" w:eastAsia="Times New Roman" w:hAnsi="Cambria Math"/>
                      <w:sz w:val="22"/>
                      <w:szCs w:val="22"/>
                    </w:rPr>
                    <m:t xml:space="preserve">  </m:t>
                  </m:r>
                </m:sup>
              </m:sSubSup>
            </m:oMath>
            <w:r w:rsidRPr="00562A39">
              <w:rPr>
                <w:rFonts w:ascii="Garamond" w:hAnsi="Garamond"/>
                <w:sz w:val="22"/>
                <w:szCs w:val="22"/>
              </w:rPr>
              <w:t xml:space="preserve"> заявки ранжируются (выстраиваются в порядке приоритетности отбора) исходя из условия, что более высокий приоритет имеет заявка с наименьшей ценой</w:t>
            </w:r>
            <m:oMath>
              <m:sSub>
                <m:sSubPr>
                  <m:ctrlPr>
                    <w:rPr>
                      <w:rFonts w:ascii="Cambria Math" w:hAnsi="Cambria Math"/>
                      <w:i/>
                      <w:sz w:val="22"/>
                      <w:szCs w:val="22"/>
                    </w:rPr>
                  </m:ctrlPr>
                </m:sSubPr>
                <m:e>
                  <m:r>
                    <w:rPr>
                      <w:rFonts w:ascii="Cambria Math" w:hAnsi="Cambria Math"/>
                      <w:sz w:val="22"/>
                      <w:szCs w:val="22"/>
                    </w:rPr>
                    <m:t xml:space="preserve"> Ц</m:t>
                  </m:r>
                </m:e>
                <m:sub>
                  <m:r>
                    <w:rPr>
                      <w:rFonts w:ascii="Cambria Math" w:hAnsi="Cambria Math"/>
                      <w:sz w:val="22"/>
                      <w:szCs w:val="22"/>
                      <w:lang w:val="en-US"/>
                    </w:rPr>
                    <m:t>ar</m:t>
                  </m:r>
                  <m:r>
                    <w:rPr>
                      <w:rFonts w:ascii="Cambria Math" w:hAnsi="Cambria Math"/>
                      <w:sz w:val="22"/>
                      <w:szCs w:val="22"/>
                    </w:rPr>
                    <m:t>,</m:t>
                  </m:r>
                  <m:r>
                    <w:rPr>
                      <w:rFonts w:ascii="Cambria Math" w:hAnsi="Cambria Math"/>
                      <w:sz w:val="22"/>
                      <w:szCs w:val="22"/>
                      <w:lang w:val="en-US"/>
                    </w:rPr>
                    <m:t>i</m:t>
                  </m:r>
                </m:sub>
              </m:sSub>
            </m:oMath>
            <w:r w:rsidRPr="00562A39">
              <w:rPr>
                <w:rFonts w:ascii="Garamond" w:hAnsi="Garamond"/>
                <w:sz w:val="22"/>
                <w:szCs w:val="22"/>
              </w:rPr>
              <w:t>. При равенстве цен в ценовых заявках приоритет имеет заявка с более ранним временем подачи.</w:t>
            </w:r>
          </w:p>
          <w:p w14:paraId="2269D2B7" w14:textId="77777777" w:rsidR="00562A39" w:rsidRPr="00562A39" w:rsidRDefault="00562A39" w:rsidP="00D9603D">
            <w:pPr>
              <w:widowControl w:val="0"/>
              <w:suppressAutoHyphens w:val="0"/>
              <w:spacing w:before="120" w:after="120"/>
              <w:ind w:firstLine="567"/>
              <w:jc w:val="both"/>
              <w:rPr>
                <w:rFonts w:ascii="Garamond" w:hAnsi="Garamond"/>
                <w:sz w:val="22"/>
                <w:szCs w:val="22"/>
              </w:rPr>
            </w:pPr>
            <w:r w:rsidRPr="00562A39">
              <w:rPr>
                <w:rFonts w:ascii="Garamond" w:hAnsi="Garamond"/>
                <w:sz w:val="22"/>
                <w:szCs w:val="22"/>
              </w:rPr>
              <w:t xml:space="preserve">По итогам ранжирования всем заявкам в рамках ценовой зоны </w:t>
            </w:r>
            <w:r w:rsidRPr="00562A39">
              <w:rPr>
                <w:rFonts w:ascii="Garamond" w:hAnsi="Garamond"/>
                <w:i/>
                <w:sz w:val="22"/>
                <w:szCs w:val="22"/>
              </w:rPr>
              <w:t>z</w:t>
            </w:r>
            <w:r w:rsidRPr="00562A39">
              <w:rPr>
                <w:rFonts w:ascii="Garamond" w:hAnsi="Garamond"/>
                <w:sz w:val="22"/>
                <w:szCs w:val="22"/>
              </w:rPr>
              <w:t xml:space="preserve"> в отношении каждого месяца </w:t>
            </w:r>
            <w:r w:rsidRPr="00562A39">
              <w:rPr>
                <w:rFonts w:ascii="Garamond" w:hAnsi="Garamond"/>
                <w:i/>
                <w:sz w:val="22"/>
                <w:szCs w:val="22"/>
                <w:lang w:val="en-US"/>
              </w:rPr>
              <w:t>m</w:t>
            </w:r>
            <w:r w:rsidRPr="00562A39">
              <w:rPr>
                <w:rFonts w:ascii="Garamond" w:hAnsi="Garamond"/>
                <w:sz w:val="22"/>
                <w:szCs w:val="22"/>
              </w:rPr>
              <w:t xml:space="preserve">, относящегося к периоду оказания услуг, на который производится отбор ресурса, (и соответствующим агрегированным объектам управления </w:t>
            </w:r>
            <m:oMath>
              <m:sSubSup>
                <m:sSubSupPr>
                  <m:ctrlPr>
                    <w:rPr>
                      <w:rFonts w:ascii="Cambria Math" w:hAnsi="Cambria Math"/>
                      <w:sz w:val="22"/>
                      <w:szCs w:val="22"/>
                    </w:rPr>
                  </m:ctrlPr>
                </m:sSubSupPr>
                <m:e>
                  <m:r>
                    <w:rPr>
                      <w:rFonts w:ascii="Cambria Math" w:hAnsi="Cambria Math"/>
                      <w:sz w:val="22"/>
                      <w:szCs w:val="22"/>
                    </w:rPr>
                    <m:t>ar</m:t>
                  </m:r>
                </m:e>
                <m:sub>
                  <m:r>
                    <w:rPr>
                      <w:rFonts w:ascii="Cambria Math" w:hAnsi="Cambria Math"/>
                      <w:sz w:val="22"/>
                      <w:szCs w:val="22"/>
                    </w:rPr>
                    <m:t>i</m:t>
                  </m:r>
                  <m:r>
                    <m:rPr>
                      <m:sty m:val="p"/>
                    </m:rPr>
                    <w:rPr>
                      <w:rFonts w:ascii="Cambria Math" w:hAnsi="Cambria Math"/>
                      <w:sz w:val="22"/>
                      <w:szCs w:val="22"/>
                    </w:rPr>
                    <m:t>,</m:t>
                  </m:r>
                  <m:r>
                    <w:rPr>
                      <w:rFonts w:ascii="Cambria Math" w:hAnsi="Cambria Math"/>
                      <w:sz w:val="22"/>
                      <w:szCs w:val="22"/>
                    </w:rPr>
                    <m:t>z</m:t>
                  </m:r>
                </m:sub>
                <m:sup>
                  <m:r>
                    <m:rPr>
                      <m:sty m:val="p"/>
                    </m:rPr>
                    <w:rPr>
                      <w:rFonts w:ascii="Cambria Math" w:hAnsi="Cambria Math"/>
                      <w:sz w:val="22"/>
                      <w:szCs w:val="22"/>
                    </w:rPr>
                    <m:t xml:space="preserve">  </m:t>
                  </m:r>
                </m:sup>
              </m:sSubSup>
            </m:oMath>
            <w:r w:rsidRPr="00562A39">
              <w:rPr>
                <w:rFonts w:ascii="Garamond" w:hAnsi="Garamond"/>
                <w:sz w:val="22"/>
                <w:szCs w:val="22"/>
              </w:rPr>
              <w:t>) присваивается порядковый номер в порядке снижения приоритета отбора.</w:t>
            </w:r>
          </w:p>
          <w:p w14:paraId="50C57C9D" w14:textId="77777777" w:rsidR="00562A39" w:rsidRPr="00562A39" w:rsidRDefault="00562A39" w:rsidP="00D9603D">
            <w:pPr>
              <w:widowControl w:val="0"/>
              <w:suppressAutoHyphens w:val="0"/>
              <w:spacing w:before="120" w:after="120"/>
              <w:ind w:firstLine="567"/>
              <w:jc w:val="both"/>
              <w:rPr>
                <w:rFonts w:ascii="Garamond" w:hAnsi="Garamond"/>
                <w:sz w:val="22"/>
                <w:szCs w:val="22"/>
              </w:rPr>
            </w:pPr>
            <w:r w:rsidRPr="00562A39">
              <w:rPr>
                <w:rFonts w:ascii="Garamond" w:hAnsi="Garamond"/>
                <w:sz w:val="22"/>
                <w:szCs w:val="22"/>
              </w:rPr>
              <w:t xml:space="preserve">Отбору в ценовой зоне </w:t>
            </w:r>
            <w:r w:rsidRPr="00562A39">
              <w:rPr>
                <w:rFonts w:ascii="Garamond" w:hAnsi="Garamond"/>
                <w:i/>
                <w:sz w:val="22"/>
                <w:szCs w:val="22"/>
              </w:rPr>
              <w:t>z</w:t>
            </w:r>
            <w:r w:rsidRPr="00562A39">
              <w:rPr>
                <w:rFonts w:ascii="Garamond" w:hAnsi="Garamond"/>
                <w:sz w:val="22"/>
                <w:szCs w:val="22"/>
              </w:rPr>
              <w:t xml:space="preserve"> в месяце </w:t>
            </w:r>
            <w:r w:rsidRPr="00562A39">
              <w:rPr>
                <w:rFonts w:ascii="Garamond" w:hAnsi="Garamond"/>
                <w:i/>
                <w:sz w:val="22"/>
                <w:szCs w:val="22"/>
                <w:lang w:val="en-US"/>
              </w:rPr>
              <w:t>m</w:t>
            </w:r>
            <w:r w:rsidRPr="00562A39">
              <w:rPr>
                <w:rFonts w:ascii="Garamond" w:hAnsi="Garamond"/>
                <w:sz w:val="22"/>
                <w:szCs w:val="22"/>
              </w:rPr>
              <w:t xml:space="preserve">, относящемуся к </w:t>
            </w:r>
            <w:r w:rsidRPr="00562A39">
              <w:rPr>
                <w:rFonts w:ascii="Garamond" w:hAnsi="Garamond"/>
                <w:sz w:val="22"/>
                <w:szCs w:val="22"/>
              </w:rPr>
              <w:lastRenderedPageBreak/>
              <w:t xml:space="preserve">периоду оказания услуг, на который проводится отбор ресурса, подлежат заявки с номерами от 1 до </w:t>
            </w:r>
            <w:r w:rsidRPr="00562A39">
              <w:rPr>
                <w:rFonts w:ascii="Garamond" w:hAnsi="Garamond"/>
                <w:i/>
                <w:sz w:val="22"/>
                <w:szCs w:val="22"/>
              </w:rPr>
              <w:t>N</w:t>
            </w:r>
            <w:r w:rsidRPr="00562A39">
              <w:rPr>
                <w:rFonts w:ascii="Garamond" w:hAnsi="Garamond"/>
                <w:sz w:val="22"/>
                <w:szCs w:val="22"/>
              </w:rPr>
              <w:t xml:space="preserve"> с наименьшими ценами в заявках </w:t>
            </w:r>
            <m:oMath>
              <m:sSub>
                <m:sSubPr>
                  <m:ctrlPr>
                    <w:rPr>
                      <w:rFonts w:ascii="Cambria Math" w:hAnsi="Cambria Math"/>
                      <w:sz w:val="22"/>
                      <w:szCs w:val="22"/>
                    </w:rPr>
                  </m:ctrlPr>
                </m:sSubPr>
                <m:e>
                  <m:r>
                    <w:rPr>
                      <w:rFonts w:ascii="Cambria Math" w:hAnsi="Cambria Math"/>
                      <w:sz w:val="22"/>
                      <w:szCs w:val="22"/>
                    </w:rPr>
                    <m:t>Ц</m:t>
                  </m:r>
                </m:e>
                <m:sub>
                  <m:r>
                    <w:rPr>
                      <w:rFonts w:ascii="Cambria Math" w:hAnsi="Cambria Math"/>
                      <w:sz w:val="22"/>
                      <w:szCs w:val="22"/>
                    </w:rPr>
                    <m:t>ar</m:t>
                  </m:r>
                  <m:r>
                    <m:rPr>
                      <m:sty m:val="p"/>
                    </m:rPr>
                    <w:rPr>
                      <w:rFonts w:ascii="Cambria Math" w:hAnsi="Cambria Math"/>
                      <w:sz w:val="22"/>
                      <w:szCs w:val="22"/>
                    </w:rPr>
                    <m:t>,</m:t>
                  </m:r>
                  <m:r>
                    <w:rPr>
                      <w:rFonts w:ascii="Cambria Math" w:hAnsi="Cambria Math"/>
                      <w:sz w:val="22"/>
                      <w:szCs w:val="22"/>
                    </w:rPr>
                    <m:t>i</m:t>
                  </m:r>
                </m:sub>
              </m:sSub>
            </m:oMath>
            <w:r w:rsidRPr="00562A39">
              <w:rPr>
                <w:rFonts w:ascii="Garamond" w:hAnsi="Garamond"/>
                <w:sz w:val="22"/>
                <w:szCs w:val="22"/>
              </w:rPr>
              <w:t xml:space="preserve"> при выполнении двух условий:</w:t>
            </w:r>
          </w:p>
          <w:p w14:paraId="434A6D79" w14:textId="77777777" w:rsidR="00562A39" w:rsidRPr="00562A39" w:rsidRDefault="00DE3655" w:rsidP="00D9603D">
            <w:pPr>
              <w:widowControl w:val="0"/>
              <w:suppressAutoHyphens w:val="0"/>
              <w:spacing w:before="120" w:after="120"/>
              <w:ind w:right="-26" w:firstLine="567"/>
              <w:jc w:val="both"/>
              <w:rPr>
                <w:rFonts w:ascii="Garamond" w:hAnsi="Garamond"/>
                <w:sz w:val="22"/>
                <w:szCs w:val="22"/>
              </w:rPr>
            </w:pPr>
            <m:oMathPara>
              <m:oMath>
                <m:d>
                  <m:dPr>
                    <m:begChr m:val="{"/>
                    <m:endChr m:val=""/>
                    <m:ctrlPr>
                      <w:rPr>
                        <w:rFonts w:ascii="Cambria Math" w:hAnsi="Cambria Math"/>
                        <w:i/>
                        <w:sz w:val="22"/>
                        <w:szCs w:val="22"/>
                      </w:rPr>
                    </m:ctrlPr>
                  </m:dPr>
                  <m:e>
                    <m:eqArr>
                      <m:eqArrPr>
                        <m:ctrlPr>
                          <w:rPr>
                            <w:rFonts w:ascii="Cambria Math" w:hAnsi="Cambria Math"/>
                            <w:i/>
                            <w:sz w:val="22"/>
                            <w:szCs w:val="22"/>
                          </w:rPr>
                        </m:ctrlPr>
                      </m:eqArrPr>
                      <m:e>
                        <m:nary>
                          <m:naryPr>
                            <m:chr m:val="∑"/>
                            <m:limLoc m:val="subSup"/>
                            <m:supHide m:val="1"/>
                            <m:ctrlPr>
                              <w:rPr>
                                <w:rFonts w:ascii="Cambria Math" w:hAnsi="Cambria Math"/>
                                <w:i/>
                                <w:sz w:val="22"/>
                                <w:szCs w:val="22"/>
                              </w:rPr>
                            </m:ctrlPr>
                          </m:naryPr>
                          <m:sub>
                            <m:r>
                              <w:rPr>
                                <w:rFonts w:ascii="Cambria Math" w:hAnsi="Cambria Math"/>
                                <w:sz w:val="22"/>
                                <w:szCs w:val="22"/>
                              </w:rPr>
                              <m:t>z</m:t>
                            </m:r>
                          </m:sub>
                          <m:sup/>
                          <m:e>
                            <m:nary>
                              <m:naryPr>
                                <m:chr m:val="∑"/>
                                <m:limLoc m:val="subSup"/>
                                <m:ctrlPr>
                                  <w:rPr>
                                    <w:rFonts w:ascii="Cambria Math" w:hAnsi="Cambria Math"/>
                                    <w:i/>
                                    <w:sz w:val="22"/>
                                    <w:szCs w:val="22"/>
                                  </w:rPr>
                                </m:ctrlPr>
                              </m:naryPr>
                              <m:sub>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ar</m:t>
                                    </m:r>
                                    <m:r>
                                      <w:rPr>
                                        <w:rFonts w:ascii="Cambria Math" w:hAnsi="Cambria Math"/>
                                        <w:sz w:val="22"/>
                                        <w:szCs w:val="22"/>
                                      </w:rPr>
                                      <m:t>,</m:t>
                                    </m:r>
                                    <m:r>
                                      <w:rPr>
                                        <w:rFonts w:ascii="Cambria Math" w:hAnsi="Cambria Math"/>
                                        <w:sz w:val="22"/>
                                        <w:szCs w:val="22"/>
                                      </w:rPr>
                                      <m:t>m</m:t>
                                    </m:r>
                                  </m:sub>
                                  <m:sup>
                                    <m:r>
                                      <w:rPr>
                                        <w:rFonts w:ascii="Cambria Math" w:hAnsi="Cambria Math"/>
                                        <w:sz w:val="22"/>
                                        <w:szCs w:val="22"/>
                                      </w:rPr>
                                      <m:t>взвеш</m:t>
                                    </m:r>
                                  </m:sup>
                                </m:sSubSup>
                              </m:e>
                            </m:nary>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lang w:val="en-US"/>
                                  </w:rPr>
                                  <m:t>z</m:t>
                                </m:r>
                              </m:sub>
                              <m:sup>
                                <m:r>
                                  <w:rPr>
                                    <w:rFonts w:ascii="Cambria Math" w:hAnsi="Cambria Math"/>
                                    <w:sz w:val="22"/>
                                    <w:szCs w:val="22"/>
                                  </w:rPr>
                                  <m:t>прогноз</m:t>
                                </m:r>
                              </m:sup>
                            </m:sSubSup>
                          </m:e>
                        </m:nary>
                      </m:e>
                      <m:e>
                        <m:nary>
                          <m:naryPr>
                            <m:chr m:val="∑"/>
                            <m:limLoc m:val="subSup"/>
                            <m:supHide m:val="1"/>
                            <m:ctrlPr>
                              <w:rPr>
                                <w:rFonts w:ascii="Cambria Math" w:hAnsi="Cambria Math"/>
                                <w:i/>
                                <w:sz w:val="22"/>
                                <w:szCs w:val="22"/>
                              </w:rPr>
                            </m:ctrlPr>
                          </m:naryPr>
                          <m:sub>
                            <m:r>
                              <w:rPr>
                                <w:rFonts w:ascii="Cambria Math" w:hAnsi="Cambria Math"/>
                                <w:sz w:val="22"/>
                                <w:szCs w:val="22"/>
                              </w:rPr>
                              <m:t>z</m:t>
                            </m:r>
                          </m:sub>
                          <m:sup/>
                          <m:e>
                            <m:nary>
                              <m:naryPr>
                                <m:chr m:val="∑"/>
                                <m:limLoc m:val="subSup"/>
                                <m:ctrlPr>
                                  <w:rPr>
                                    <w:rFonts w:ascii="Cambria Math" w:hAnsi="Cambria Math"/>
                                    <w:i/>
                                    <w:sz w:val="22"/>
                                    <w:szCs w:val="22"/>
                                  </w:rPr>
                                </m:ctrlPr>
                              </m:naryPr>
                              <m:sub>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ar</m:t>
                                    </m:r>
                                    <m:r>
                                      <w:rPr>
                                        <w:rFonts w:ascii="Cambria Math" w:hAnsi="Cambria Math"/>
                                        <w:sz w:val="22"/>
                                        <w:szCs w:val="22"/>
                                      </w:rPr>
                                      <m:t>,</m:t>
                                    </m:r>
                                    <m:r>
                                      <w:rPr>
                                        <w:rFonts w:ascii="Cambria Math" w:hAnsi="Cambria Math"/>
                                        <w:sz w:val="22"/>
                                        <w:szCs w:val="22"/>
                                      </w:rPr>
                                      <m:t>m</m:t>
                                    </m:r>
                                  </m:sub>
                                  <m:sup>
                                    <m:r>
                                      <w:rPr>
                                        <w:rFonts w:ascii="Cambria Math" w:hAnsi="Cambria Math"/>
                                        <w:sz w:val="22"/>
                                        <w:szCs w:val="22"/>
                                      </w:rPr>
                                      <m:t>взвеш</m:t>
                                    </m:r>
                                  </m:sup>
                                </m:sSubSup>
                                <m:r>
                                  <w:rPr>
                                    <w:rFonts w:ascii="Cambria Math" w:eastAsia="Times New Roman" w:hAnsi="Cambria Math"/>
                                    <w:sz w:val="22"/>
                                    <w:szCs w:val="22"/>
                                  </w:rPr>
                                  <m:t>∙</m:t>
                                </m:r>
                                <m:sSub>
                                  <m:sSubPr>
                                    <m:ctrlPr>
                                      <w:rPr>
                                        <w:rFonts w:ascii="Cambria Math" w:hAnsi="Cambria Math"/>
                                        <w:i/>
                                        <w:sz w:val="22"/>
                                        <w:szCs w:val="22"/>
                                      </w:rPr>
                                    </m:ctrlPr>
                                  </m:sSubPr>
                                  <m:e>
                                    <m:r>
                                      <w:rPr>
                                        <w:rFonts w:ascii="Cambria Math" w:hAnsi="Cambria Math"/>
                                        <w:sz w:val="22"/>
                                        <w:szCs w:val="22"/>
                                      </w:rPr>
                                      <m:t>Ц</m:t>
                                    </m:r>
                                  </m:e>
                                  <m:sub>
                                    <m:r>
                                      <w:rPr>
                                        <w:rFonts w:ascii="Cambria Math" w:hAnsi="Cambria Math"/>
                                        <w:sz w:val="22"/>
                                        <w:szCs w:val="22"/>
                                      </w:rPr>
                                      <m:t>ar</m:t>
                                    </m:r>
                                    <m:r>
                                      <w:rPr>
                                        <w:rFonts w:ascii="Cambria Math" w:hAnsi="Cambria Math"/>
                                        <w:sz w:val="22"/>
                                        <w:szCs w:val="22"/>
                                      </w:rPr>
                                      <m:t>,</m:t>
                                    </m:r>
                                    <m:r>
                                      <w:rPr>
                                        <w:rFonts w:ascii="Cambria Math" w:hAnsi="Cambria Math"/>
                                        <w:sz w:val="22"/>
                                        <w:szCs w:val="22"/>
                                      </w:rPr>
                                      <m:t>N</m:t>
                                    </m:r>
                                  </m:sub>
                                </m:sSub>
                              </m:e>
                            </m:nary>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3</m:t>
                                </m:r>
                              </m:den>
                            </m:f>
                            <m:r>
                              <w:rPr>
                                <w:rFonts w:ascii="Cambria Math" w:hAnsi="Cambria Math"/>
                                <w:sz w:val="22"/>
                                <w:szCs w:val="22"/>
                              </w:rPr>
                              <m:t>∙</m:t>
                            </m:r>
                            <m:r>
                              <w:rPr>
                                <w:rFonts w:ascii="Cambria Math" w:hAnsi="Cambria Math"/>
                                <w:sz w:val="22"/>
                                <w:szCs w:val="22"/>
                              </w:rPr>
                              <m:t xml:space="preserve"> </m:t>
                            </m:r>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lang w:val="en-US"/>
                                  </w:rPr>
                                  <m:t>z</m:t>
                                </m:r>
                              </m:sub>
                              <m:sup>
                                <m:r>
                                  <w:rPr>
                                    <w:rFonts w:ascii="Cambria Math" w:hAnsi="Cambria Math"/>
                                    <w:sz w:val="22"/>
                                    <w:szCs w:val="22"/>
                                  </w:rPr>
                                  <m:t>пред</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k</m:t>
                                </m:r>
                              </m:e>
                              <m:sub>
                                <m:r>
                                  <w:rPr>
                                    <w:rFonts w:ascii="Cambria Math" w:hAnsi="Cambria Math"/>
                                    <w:sz w:val="22"/>
                                    <w:szCs w:val="22"/>
                                    <w:lang w:val="en-US"/>
                                  </w:rPr>
                                  <m:t>z</m:t>
                                </m:r>
                                <m:r>
                                  <w:rPr>
                                    <w:rFonts w:ascii="Cambria Math" w:hAnsi="Cambria Math"/>
                                    <w:sz w:val="22"/>
                                    <w:szCs w:val="22"/>
                                  </w:rPr>
                                  <m:t>,</m:t>
                                </m:r>
                                <m:r>
                                  <w:rPr>
                                    <w:rFonts w:ascii="Cambria Math" w:hAnsi="Cambria Math"/>
                                    <w:sz w:val="22"/>
                                    <w:szCs w:val="22"/>
                                    <w:lang w:val="en-US"/>
                                  </w:rPr>
                                  <m:t>m</m:t>
                                </m:r>
                              </m:sub>
                              <m:sup>
                                <m:r>
                                  <w:rPr>
                                    <w:rFonts w:ascii="Cambria Math" w:hAnsi="Cambria Math"/>
                                    <w:sz w:val="22"/>
                                    <w:szCs w:val="22"/>
                                  </w:rPr>
                                  <m:t>превыш</m:t>
                                </m:r>
                              </m:sup>
                            </m:sSubSup>
                          </m:e>
                        </m:nary>
                      </m:e>
                    </m:eqArr>
                  </m:e>
                </m:d>
              </m:oMath>
            </m:oMathPara>
          </w:p>
          <w:p w14:paraId="19569E04" w14:textId="77777777" w:rsidR="00562A39" w:rsidRPr="00562A39" w:rsidRDefault="00562A39" w:rsidP="00D9603D">
            <w:pPr>
              <w:widowControl w:val="0"/>
              <w:spacing w:before="120" w:after="120"/>
              <w:ind w:right="-26" w:firstLine="567"/>
              <w:jc w:val="both"/>
              <w:rPr>
                <w:rFonts w:ascii="Garamond" w:hAnsi="Garamond"/>
                <w:sz w:val="22"/>
                <w:szCs w:val="22"/>
              </w:rPr>
            </w:pPr>
            <w:r w:rsidRPr="00562A39">
              <w:rPr>
                <w:rFonts w:ascii="Garamond" w:hAnsi="Garamond"/>
                <w:sz w:val="22"/>
                <w:szCs w:val="22"/>
              </w:rPr>
              <w:t>где</w:t>
            </w:r>
          </w:p>
          <w:p w14:paraId="2AF8B7E0" w14:textId="77777777" w:rsidR="00562A39" w:rsidRPr="00562A39" w:rsidRDefault="00DE3655" w:rsidP="00D9603D">
            <w:pPr>
              <w:widowControl w:val="0"/>
              <w:spacing w:before="120" w:after="120"/>
              <w:ind w:right="-26" w:firstLine="567"/>
              <w:jc w:val="both"/>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lang w:val="en-US"/>
                    </w:rPr>
                    <m:t>k</m:t>
                  </m:r>
                </m:e>
                <m:sub>
                  <m:r>
                    <w:rPr>
                      <w:rFonts w:ascii="Cambria Math" w:hAnsi="Cambria Math"/>
                      <w:sz w:val="22"/>
                      <w:szCs w:val="22"/>
                      <w:lang w:val="en-US"/>
                    </w:rPr>
                    <m:t>z</m:t>
                  </m:r>
                  <m:r>
                    <w:rPr>
                      <w:rFonts w:ascii="Cambria Math" w:hAnsi="Cambria Math"/>
                      <w:sz w:val="22"/>
                      <w:szCs w:val="22"/>
                    </w:rPr>
                    <m:t>,</m:t>
                  </m:r>
                  <m:r>
                    <w:rPr>
                      <w:rFonts w:ascii="Cambria Math" w:hAnsi="Cambria Math"/>
                      <w:sz w:val="22"/>
                      <w:szCs w:val="22"/>
                      <w:lang w:val="en-US"/>
                    </w:rPr>
                    <m:t>m</m:t>
                  </m:r>
                </m:sub>
                <m:sup>
                  <m:r>
                    <w:rPr>
                      <w:rFonts w:ascii="Cambria Math" w:hAnsi="Cambria Math"/>
                      <w:sz w:val="22"/>
                      <w:szCs w:val="22"/>
                    </w:rPr>
                    <m:t>превыш</m:t>
                  </m:r>
                </m:sup>
              </m:sSubSup>
            </m:oMath>
            <w:r w:rsidR="00562A39" w:rsidRPr="00562A39">
              <w:rPr>
                <w:rFonts w:ascii="Garamond" w:hAnsi="Garamond"/>
                <w:sz w:val="22"/>
                <w:szCs w:val="22"/>
              </w:rPr>
              <w:t xml:space="preserve"> – коэффициент, учитывающий превышение прогнозируемого объема услуг по управлению изменением режима потребления электрической энергии, который может быть отобран по итогам отбора ресурса, над суммарной величиной взвешенного по часам объема снижения потребления электрической энергии агрегированных объектов управления, ценовые заявки в отношении которых приняты к отбору ресурса, определяемый по формуле:</w:t>
            </w:r>
          </w:p>
          <w:p w14:paraId="22B2DD99" w14:textId="77777777" w:rsidR="00562A39" w:rsidRPr="00562A39" w:rsidRDefault="00DE3655" w:rsidP="00D9603D">
            <w:pPr>
              <w:widowControl w:val="0"/>
              <w:spacing w:before="120" w:after="120"/>
              <w:ind w:right="-26" w:firstLine="1589"/>
              <w:jc w:val="both"/>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lang w:val="en-US"/>
                    </w:rPr>
                    <m:t>k</m:t>
                  </m:r>
                </m:e>
                <m:sub>
                  <m:r>
                    <w:rPr>
                      <w:rFonts w:ascii="Cambria Math" w:hAnsi="Cambria Math"/>
                      <w:sz w:val="22"/>
                      <w:szCs w:val="22"/>
                      <w:lang w:val="en-US"/>
                    </w:rPr>
                    <m:t>z</m:t>
                  </m:r>
                  <m:r>
                    <w:rPr>
                      <w:rFonts w:ascii="Cambria Math" w:hAnsi="Cambria Math"/>
                      <w:sz w:val="22"/>
                      <w:szCs w:val="22"/>
                    </w:rPr>
                    <m:t>,</m:t>
                  </m:r>
                  <m:r>
                    <w:rPr>
                      <w:rFonts w:ascii="Cambria Math" w:hAnsi="Cambria Math"/>
                      <w:sz w:val="22"/>
                      <w:szCs w:val="22"/>
                      <w:lang w:val="en-US"/>
                    </w:rPr>
                    <m:t>m</m:t>
                  </m:r>
                </m:sub>
                <m:sup>
                  <m:r>
                    <w:rPr>
                      <w:rFonts w:ascii="Cambria Math" w:hAnsi="Cambria Math"/>
                      <w:sz w:val="22"/>
                      <w:szCs w:val="22"/>
                    </w:rPr>
                    <m:t>превыш</m:t>
                  </m:r>
                </m:sup>
              </m:sSubSup>
              <m:r>
                <w:rPr>
                  <w:rFonts w:ascii="Cambria Math" w:hAnsi="Cambria Math"/>
                  <w:sz w:val="22"/>
                  <w:szCs w:val="22"/>
                </w:rPr>
                <m:t>=</m:t>
              </m:r>
              <m:r>
                <m:rPr>
                  <m:sty m:val="p"/>
                </m:rPr>
                <w:rPr>
                  <w:rFonts w:ascii="Cambria Math" w:hAnsi="Cambria Math"/>
                  <w:sz w:val="22"/>
                  <w:szCs w:val="22"/>
                  <w:lang w:val="en-US"/>
                </w:rPr>
                <m:t>min</m:t>
              </m:r>
              <m:r>
                <m:rPr>
                  <m:sty m:val="p"/>
                </m:rPr>
                <w:rPr>
                  <w:rFonts w:ascii="Cambria Math" w:hAnsi="Cambria Math"/>
                  <w:sz w:val="22"/>
                  <w:szCs w:val="22"/>
                </w:rPr>
                <m:t>⁡</m:t>
              </m:r>
              <m:r>
                <w:rPr>
                  <w:rFonts w:ascii="Cambria Math" w:hAnsi="Cambria Math"/>
                  <w:sz w:val="22"/>
                  <w:szCs w:val="22"/>
                </w:rPr>
                <m:t>(1;</m:t>
              </m:r>
              <m:f>
                <m:fPr>
                  <m:ctrlPr>
                    <w:rPr>
                      <w:rFonts w:ascii="Cambria Math" w:hAnsi="Cambria Math"/>
                      <w:i/>
                      <w:sz w:val="22"/>
                      <w:szCs w:val="22"/>
                    </w:rPr>
                  </m:ctrlPr>
                </m:fPr>
                <m:num>
                  <m:nary>
                    <m:naryPr>
                      <m:chr m:val="∑"/>
                      <m:limLoc m:val="undOvr"/>
                      <m:supHide m:val="1"/>
                      <m:ctrlPr>
                        <w:rPr>
                          <w:rFonts w:ascii="Cambria Math" w:hAnsi="Cambria Math"/>
                          <w:i/>
                          <w:sz w:val="22"/>
                          <w:szCs w:val="22"/>
                        </w:rPr>
                      </m:ctrlPr>
                    </m:naryPr>
                    <m:sub>
                      <m:r>
                        <w:rPr>
                          <w:rFonts w:ascii="Cambria Math" w:hAnsi="Cambria Math"/>
                          <w:sz w:val="22"/>
                          <w:szCs w:val="22"/>
                        </w:rPr>
                        <m:t>z</m:t>
                      </m:r>
                    </m:sub>
                    <m:sup/>
                    <m:e>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lang w:val="en-US"/>
                            </w:rPr>
                            <m:t>ar</m:t>
                          </m:r>
                          <m:r>
                            <w:rPr>
                              <w:rFonts w:ascii="Cambria Math" w:hAnsi="Cambria Math"/>
                              <w:sz w:val="22"/>
                              <w:szCs w:val="22"/>
                            </w:rPr>
                            <m:t>,</m:t>
                          </m:r>
                          <m:r>
                            <w:rPr>
                              <w:rFonts w:ascii="Cambria Math" w:hAnsi="Cambria Math"/>
                              <w:sz w:val="22"/>
                              <w:szCs w:val="22"/>
                              <w:lang w:val="en-US"/>
                            </w:rPr>
                            <m:t>m</m:t>
                          </m:r>
                        </m:sub>
                        <m:sup>
                          <m:r>
                            <w:rPr>
                              <w:rFonts w:ascii="Cambria Math" w:hAnsi="Cambria Math"/>
                              <w:sz w:val="22"/>
                              <w:szCs w:val="22"/>
                            </w:rPr>
                            <m:t>взвеш</m:t>
                          </m:r>
                        </m:sup>
                      </m:sSubSup>
                    </m:e>
                  </m:nary>
                </m:num>
                <m:den>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lang w:val="en-US"/>
                        </w:rPr>
                        <m:t>z</m:t>
                      </m:r>
                    </m:sub>
                    <m:sup>
                      <m:r>
                        <w:rPr>
                          <w:rFonts w:ascii="Cambria Math" w:hAnsi="Cambria Math"/>
                          <w:sz w:val="22"/>
                          <w:szCs w:val="22"/>
                        </w:rPr>
                        <m:t>прогноз</m:t>
                      </m:r>
                    </m:sup>
                  </m:sSubSup>
                </m:den>
              </m:f>
              <m:r>
                <w:rPr>
                  <w:rFonts w:ascii="Cambria Math" w:hAnsi="Cambria Math"/>
                  <w:sz w:val="22"/>
                  <w:szCs w:val="22"/>
                </w:rPr>
                <m:t>∙</m:t>
              </m:r>
              <m:sSub>
                <m:sSubPr>
                  <m:ctrlPr>
                    <w:rPr>
                      <w:rFonts w:ascii="Cambria Math" w:hAnsi="Cambria Math"/>
                      <w:i/>
                      <w:sz w:val="22"/>
                      <w:szCs w:val="22"/>
                      <w:lang w:val="en-US"/>
                    </w:rPr>
                  </m:ctrlPr>
                </m:sSubPr>
                <m:e>
                  <m:r>
                    <w:rPr>
                      <w:rFonts w:ascii="Cambria Math" w:hAnsi="Cambria Math"/>
                      <w:sz w:val="22"/>
                      <w:szCs w:val="22"/>
                      <w:lang w:val="en-US"/>
                    </w:rPr>
                    <m:t>d</m:t>
                  </m:r>
                </m:e>
                <m:sub>
                  <m:r>
                    <w:rPr>
                      <w:rFonts w:ascii="Cambria Math" w:hAnsi="Cambria Math"/>
                      <w:sz w:val="22"/>
                      <w:szCs w:val="22"/>
                      <w:lang w:val="en-US"/>
                    </w:rPr>
                    <m:t>N</m:t>
                  </m:r>
                </m:sub>
              </m:sSub>
              <m:r>
                <w:rPr>
                  <w:rFonts w:ascii="Cambria Math" w:hAnsi="Cambria Math"/>
                  <w:sz w:val="22"/>
                  <w:szCs w:val="22"/>
                </w:rPr>
                <m:t>)</m:t>
              </m:r>
            </m:oMath>
            <w:r w:rsidR="00562A39" w:rsidRPr="00562A39">
              <w:rPr>
                <w:rFonts w:ascii="Garamond" w:hAnsi="Garamond"/>
                <w:sz w:val="22"/>
                <w:szCs w:val="22"/>
              </w:rPr>
              <w:t>,</w:t>
            </w:r>
          </w:p>
          <w:p w14:paraId="42EC0C86" w14:textId="77777777" w:rsidR="00562A39" w:rsidRPr="00562A39" w:rsidRDefault="00562A39" w:rsidP="00D9603D">
            <w:pPr>
              <w:widowControl w:val="0"/>
              <w:spacing w:before="120" w:after="120"/>
              <w:ind w:right="-26" w:firstLine="567"/>
              <w:jc w:val="both"/>
              <w:rPr>
                <w:rFonts w:ascii="Garamond" w:hAnsi="Garamond"/>
                <w:sz w:val="22"/>
                <w:szCs w:val="22"/>
              </w:rPr>
            </w:pPr>
            <w:r w:rsidRPr="00562A39">
              <w:rPr>
                <w:rFonts w:ascii="Garamond" w:hAnsi="Garamond"/>
                <w:sz w:val="22"/>
                <w:szCs w:val="22"/>
              </w:rPr>
              <w:t>где</w:t>
            </w:r>
          </w:p>
          <w:p w14:paraId="74A957A1" w14:textId="77777777" w:rsidR="00562A39" w:rsidRPr="00562A39" w:rsidRDefault="00DE3655" w:rsidP="00D9603D">
            <w:pPr>
              <w:widowControl w:val="0"/>
              <w:spacing w:before="120" w:after="120"/>
              <w:ind w:right="-26" w:firstLine="567"/>
              <w:jc w:val="both"/>
              <w:rPr>
                <w:rFonts w:ascii="Garamond" w:hAnsi="Garamond"/>
                <w:i/>
                <w:sz w:val="22"/>
                <w:szCs w:val="22"/>
              </w:rPr>
            </w:pPr>
            <m:oMath>
              <m:sSub>
                <m:sSubPr>
                  <m:ctrlPr>
                    <w:rPr>
                      <w:rFonts w:ascii="Cambria Math" w:hAnsi="Cambria Math"/>
                      <w:i/>
                      <w:sz w:val="22"/>
                      <w:szCs w:val="22"/>
                      <w:lang w:val="en-US"/>
                    </w:rPr>
                  </m:ctrlPr>
                </m:sSubPr>
                <m:e>
                  <m:r>
                    <w:rPr>
                      <w:rFonts w:ascii="Cambria Math" w:hAnsi="Cambria Math"/>
                      <w:sz w:val="22"/>
                      <w:szCs w:val="22"/>
                      <w:lang w:val="en-US"/>
                    </w:rPr>
                    <m:t>d</m:t>
                  </m:r>
                </m:e>
                <m:sub>
                  <m:r>
                    <w:rPr>
                      <w:rFonts w:ascii="Cambria Math" w:hAnsi="Cambria Math"/>
                      <w:sz w:val="22"/>
                      <w:szCs w:val="22"/>
                      <w:lang w:val="en-US"/>
                    </w:rPr>
                    <m:t>N</m:t>
                  </m:r>
                </m:sub>
              </m:sSub>
            </m:oMath>
            <w:r w:rsidR="00562A39" w:rsidRPr="00562A39">
              <w:rPr>
                <w:rFonts w:ascii="Garamond" w:hAnsi="Garamond"/>
                <w:iCs/>
                <w:sz w:val="22"/>
                <w:szCs w:val="22"/>
              </w:rPr>
              <w:t xml:space="preserve"> – доля </w:t>
            </w:r>
            <w:r w:rsidR="00562A39" w:rsidRPr="00562A39">
              <w:rPr>
                <w:rFonts w:ascii="Garamond" w:hAnsi="Garamond"/>
                <w:sz w:val="22"/>
                <w:szCs w:val="22"/>
              </w:rPr>
              <w:t>ценовых заявок, принятых к отбору ресурса,</w:t>
            </w:r>
            <w:r w:rsidR="00562A39" w:rsidRPr="00562A39">
              <w:rPr>
                <w:rFonts w:ascii="Garamond" w:hAnsi="Garamond"/>
                <w:iCs/>
                <w:sz w:val="22"/>
                <w:szCs w:val="22"/>
              </w:rPr>
              <w:t xml:space="preserve"> в отношении которых проверяется условие</w:t>
            </w:r>
            <w:r w:rsidR="00562A39" w:rsidRPr="00562A39">
              <w:rPr>
                <w:rFonts w:ascii="Garamond" w:hAnsi="Garamond"/>
                <w:sz w:val="22"/>
                <w:szCs w:val="22"/>
              </w:rPr>
              <w:t>:</w:t>
            </w:r>
          </w:p>
          <w:p w14:paraId="1F93AB5C" w14:textId="77777777" w:rsidR="00562A39" w:rsidRPr="00562A39" w:rsidRDefault="00DE3655" w:rsidP="00D9603D">
            <w:pPr>
              <w:widowControl w:val="0"/>
              <w:suppressAutoHyphens w:val="0"/>
              <w:spacing w:before="120" w:after="120"/>
              <w:ind w:firstLine="2127"/>
              <w:jc w:val="both"/>
              <w:rPr>
                <w:rFonts w:ascii="Garamond" w:hAnsi="Garamond"/>
                <w:sz w:val="22"/>
                <w:szCs w:val="22"/>
              </w:rPr>
            </w:pPr>
            <m:oMath>
              <m:sSub>
                <m:sSubPr>
                  <m:ctrlPr>
                    <w:rPr>
                      <w:rFonts w:ascii="Cambria Math" w:hAnsi="Cambria Math"/>
                      <w:i/>
                      <w:sz w:val="22"/>
                      <w:szCs w:val="22"/>
                    </w:rPr>
                  </m:ctrlPr>
                </m:sSubPr>
                <m:e>
                  <m:r>
                    <w:rPr>
                      <w:rFonts w:ascii="Cambria Math" w:hAnsi="Cambria Math"/>
                      <w:sz w:val="22"/>
                      <w:szCs w:val="22"/>
                      <w:lang w:val="en-US"/>
                    </w:rPr>
                    <m:t>d</m:t>
                  </m:r>
                </m:e>
                <m:sub>
                  <m:r>
                    <w:rPr>
                      <w:rFonts w:ascii="Cambria Math" w:hAnsi="Cambria Math"/>
                      <w:sz w:val="22"/>
                      <w:szCs w:val="22"/>
                    </w:rPr>
                    <m:t>N</m:t>
                  </m:r>
                </m:sub>
              </m:sSub>
              <m:r>
                <w:rPr>
                  <w:rFonts w:ascii="Cambria Math" w:hAnsi="Cambria Math"/>
                  <w:sz w:val="22"/>
                  <w:szCs w:val="22"/>
                </w:rPr>
                <m:t>=</m:t>
              </m:r>
              <m:f>
                <m:fPr>
                  <m:ctrlPr>
                    <w:rPr>
                      <w:rFonts w:ascii="Cambria Math" w:hAnsi="Cambria Math"/>
                      <w:i/>
                      <w:sz w:val="22"/>
                      <w:szCs w:val="22"/>
                    </w:rPr>
                  </m:ctrlPr>
                </m:fPr>
                <m:num>
                  <m:nary>
                    <m:naryPr>
                      <m:chr m:val="∑"/>
                      <m:limLoc m:val="subSup"/>
                      <m:ctrlPr>
                        <w:rPr>
                          <w:rFonts w:ascii="Cambria Math" w:hAnsi="Cambria Math"/>
                          <w:i/>
                          <w:sz w:val="22"/>
                          <w:szCs w:val="22"/>
                        </w:rPr>
                      </m:ctrlPr>
                    </m:naryPr>
                    <m:sub>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lang w:val="en-US"/>
                            </w:rPr>
                            <m:t>ar</m:t>
                          </m:r>
                          <m:r>
                            <w:rPr>
                              <w:rFonts w:ascii="Cambria Math" w:hAnsi="Cambria Math"/>
                              <w:sz w:val="22"/>
                              <w:szCs w:val="22"/>
                            </w:rPr>
                            <m:t>,</m:t>
                          </m:r>
                          <m:r>
                            <w:rPr>
                              <w:rFonts w:ascii="Cambria Math" w:hAnsi="Cambria Math"/>
                              <w:sz w:val="22"/>
                              <w:szCs w:val="22"/>
                              <w:lang w:val="en-US"/>
                            </w:rPr>
                            <m:t>m</m:t>
                          </m:r>
                        </m:sub>
                        <m:sup>
                          <m:r>
                            <w:rPr>
                              <w:rFonts w:ascii="Cambria Math" w:hAnsi="Cambria Math"/>
                              <w:sz w:val="22"/>
                              <w:szCs w:val="22"/>
                            </w:rPr>
                            <m:t>взвеш</m:t>
                          </m:r>
                        </m:sup>
                      </m:sSubSup>
                    </m:e>
                  </m:nary>
                </m:num>
                <m:den>
                  <m:nary>
                    <m:naryPr>
                      <m:chr m:val="∑"/>
                      <m:limLoc m:val="undOvr"/>
                      <m:supHide m:val="1"/>
                      <m:ctrlPr>
                        <w:rPr>
                          <w:rFonts w:ascii="Cambria Math" w:hAnsi="Cambria Math"/>
                          <w:i/>
                          <w:sz w:val="22"/>
                          <w:szCs w:val="22"/>
                        </w:rPr>
                      </m:ctrlPr>
                    </m:naryPr>
                    <m:sub>
                      <m:r>
                        <w:rPr>
                          <w:rFonts w:ascii="Cambria Math" w:hAnsi="Cambria Math"/>
                          <w:sz w:val="22"/>
                          <w:szCs w:val="22"/>
                        </w:rPr>
                        <m:t>z</m:t>
                      </m:r>
                    </m:sub>
                    <m:sup/>
                    <m:e>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lang w:val="en-US"/>
                            </w:rPr>
                            <m:t>ar</m:t>
                          </m:r>
                          <m:r>
                            <w:rPr>
                              <w:rFonts w:ascii="Cambria Math" w:hAnsi="Cambria Math"/>
                              <w:sz w:val="22"/>
                              <w:szCs w:val="22"/>
                            </w:rPr>
                            <m:t>,</m:t>
                          </m:r>
                          <m:r>
                            <w:rPr>
                              <w:rFonts w:ascii="Cambria Math" w:hAnsi="Cambria Math"/>
                              <w:sz w:val="22"/>
                              <w:szCs w:val="22"/>
                              <w:lang w:val="en-US"/>
                            </w:rPr>
                            <m:t>m</m:t>
                          </m:r>
                        </m:sub>
                        <m:sup>
                          <m:r>
                            <w:rPr>
                              <w:rFonts w:ascii="Cambria Math" w:hAnsi="Cambria Math"/>
                              <w:sz w:val="22"/>
                              <w:szCs w:val="22"/>
                            </w:rPr>
                            <m:t>взвеш</m:t>
                          </m:r>
                        </m:sup>
                      </m:sSubSup>
                    </m:e>
                  </m:nary>
                </m:den>
              </m:f>
            </m:oMath>
            <w:r w:rsidR="00562A39" w:rsidRPr="00562A39">
              <w:rPr>
                <w:rFonts w:ascii="Garamond" w:hAnsi="Garamond"/>
                <w:sz w:val="22"/>
                <w:szCs w:val="22"/>
              </w:rPr>
              <w:t>.</w:t>
            </w:r>
          </w:p>
          <w:p w14:paraId="7F21A33D" w14:textId="77777777" w:rsidR="00562A39" w:rsidRPr="00562A39" w:rsidRDefault="00562A39" w:rsidP="00D9603D">
            <w:pPr>
              <w:widowControl w:val="0"/>
              <w:suppressAutoHyphens w:val="0"/>
              <w:spacing w:before="120" w:after="120"/>
              <w:ind w:firstLine="567"/>
              <w:jc w:val="both"/>
              <w:rPr>
                <w:rFonts w:ascii="Garamond" w:hAnsi="Garamond"/>
                <w:sz w:val="22"/>
                <w:szCs w:val="22"/>
              </w:rPr>
            </w:pPr>
            <w:r w:rsidRPr="00562A39">
              <w:rPr>
                <w:rFonts w:ascii="Garamond" w:hAnsi="Garamond"/>
                <w:sz w:val="22"/>
                <w:szCs w:val="22"/>
              </w:rPr>
              <w:t xml:space="preserve">В случае если указанные условия не выполняются для ценовой заявки с номером </w:t>
            </w:r>
            <w:r w:rsidRPr="00562A39">
              <w:rPr>
                <w:rFonts w:ascii="Garamond" w:hAnsi="Garamond"/>
                <w:i/>
                <w:sz w:val="22"/>
                <w:szCs w:val="22"/>
                <w:lang w:val="en-US"/>
              </w:rPr>
              <w:t>N</w:t>
            </w:r>
            <w:r w:rsidRPr="00562A39">
              <w:rPr>
                <w:rFonts w:ascii="Garamond" w:hAnsi="Garamond"/>
                <w:sz w:val="22"/>
                <w:szCs w:val="22"/>
              </w:rPr>
              <w:t xml:space="preserve">+1, в том числе с учетом уменьшения (модификации) отбираемого объема снижения, выполненной в соответствии с пунктом 2.6.3 настоящего Регламента, то такая заявка исключается из перечня ранжированных заявок и процедура, предусмотренная настоящим пунктом, повторяется, пока в перечне ранжированных заявок не останется </w:t>
            </w:r>
            <w:r w:rsidRPr="00562A39">
              <w:rPr>
                <w:rFonts w:ascii="Garamond" w:hAnsi="Garamond"/>
                <w:i/>
                <w:sz w:val="22"/>
                <w:szCs w:val="22"/>
                <w:lang w:val="en-US"/>
              </w:rPr>
              <w:t>N</w:t>
            </w:r>
            <w:r w:rsidRPr="00562A39">
              <w:rPr>
                <w:rFonts w:ascii="Garamond" w:hAnsi="Garamond"/>
                <w:sz w:val="22"/>
                <w:szCs w:val="22"/>
              </w:rPr>
              <w:t xml:space="preserve"> заявок. </w:t>
            </w:r>
          </w:p>
          <w:p w14:paraId="48804B8D" w14:textId="77777777" w:rsidR="00562A39" w:rsidRPr="00562A39" w:rsidRDefault="00562A39" w:rsidP="00D9603D">
            <w:pPr>
              <w:widowControl w:val="0"/>
              <w:suppressAutoHyphens w:val="0"/>
              <w:spacing w:before="120" w:after="120"/>
              <w:ind w:firstLine="567"/>
              <w:jc w:val="both"/>
              <w:rPr>
                <w:rFonts w:ascii="Garamond" w:hAnsi="Garamond"/>
                <w:sz w:val="22"/>
                <w:szCs w:val="22"/>
              </w:rPr>
            </w:pPr>
            <w:r w:rsidRPr="00562A39">
              <w:rPr>
                <w:rFonts w:ascii="Garamond" w:hAnsi="Garamond"/>
                <w:sz w:val="22"/>
                <w:szCs w:val="22"/>
              </w:rPr>
              <w:t>Если в отношении ценовой заявки не выполняются вышеуказанные условия (без учета уменьшения (модификации) отбираемого объема снижения), но в</w:t>
            </w:r>
            <w:r w:rsidRPr="00562A39">
              <w:rPr>
                <w:rFonts w:ascii="Garamond" w:eastAsia="Times New Roman" w:hAnsi="Garamond"/>
                <w:sz w:val="22"/>
                <w:szCs w:val="22"/>
              </w:rPr>
              <w:t xml:space="preserve"> такой ценовой заявке выражено согласие </w:t>
            </w:r>
            <w:r w:rsidRPr="00562A39">
              <w:rPr>
                <w:rFonts w:ascii="Garamond" w:hAnsi="Garamond"/>
                <w:sz w:val="22"/>
                <w:szCs w:val="22"/>
              </w:rPr>
              <w:t xml:space="preserve">на уменьшение (модификацию) отбираемого </w:t>
            </w:r>
            <w:r w:rsidRPr="00562A39">
              <w:rPr>
                <w:rFonts w:ascii="Garamond" w:hAnsi="Garamond"/>
                <w:sz w:val="22"/>
                <w:szCs w:val="22"/>
              </w:rPr>
              <w:lastRenderedPageBreak/>
              <w:t xml:space="preserve">объема снижения потребления электрической энергии, то </w:t>
            </w:r>
            <w:r w:rsidRPr="00562A39">
              <w:rPr>
                <w:rFonts w:ascii="Garamond" w:eastAsia="Times New Roman" w:hAnsi="Garamond"/>
                <w:sz w:val="22"/>
                <w:szCs w:val="22"/>
              </w:rPr>
              <w:t xml:space="preserve">в целях определения возможности отбора данной ценовой заявки </w:t>
            </w:r>
            <m:oMath>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ar,m</m:t>
                  </m:r>
                </m:sub>
                <m:sup>
                  <m:r>
                    <w:rPr>
                      <w:rFonts w:ascii="Cambria Math" w:hAnsi="Cambria Math"/>
                      <w:sz w:val="22"/>
                      <w:szCs w:val="22"/>
                    </w:rPr>
                    <m:t>взвеш</m:t>
                  </m:r>
                </m:sup>
              </m:sSubSup>
              <m:r>
                <w:rPr>
                  <w:rFonts w:ascii="Cambria Math" w:hAnsi="Cambria Math"/>
                  <w:sz w:val="22"/>
                  <w:szCs w:val="22"/>
                </w:rPr>
                <m:t xml:space="preserve"> </m:t>
              </m:r>
            </m:oMath>
            <w:r w:rsidRPr="00562A39">
              <w:rPr>
                <w:rFonts w:ascii="Garamond" w:eastAsia="Times New Roman" w:hAnsi="Garamond"/>
                <w:sz w:val="22"/>
                <w:szCs w:val="22"/>
              </w:rPr>
              <w:t xml:space="preserve">уменьшается до величины, обеспечивающей выполнение нарушаемого условия (до величины, соответствующей почасовому объему снижения потребления электрической энергии не менее 0,1 МВт). </w:t>
            </w:r>
            <w:r w:rsidRPr="00562A39">
              <w:rPr>
                <w:rFonts w:ascii="Garamond" w:hAnsi="Garamond"/>
                <w:color w:val="000000"/>
                <w:sz w:val="22"/>
                <w:szCs w:val="22"/>
              </w:rPr>
              <w:t>Ценовая заявка, в которой был уменьшен (модифицирован) отбираемый объем снижения потребления, является завершающей, и отбор ценовых заявок останавливается.</w:t>
            </w:r>
          </w:p>
          <w:p w14:paraId="7CDF4BBE" w14:textId="77777777" w:rsidR="00562A39" w:rsidRPr="00562A39" w:rsidRDefault="00562A39" w:rsidP="00D9603D">
            <w:pPr>
              <w:widowControl w:val="0"/>
              <w:suppressAutoHyphens w:val="0"/>
              <w:spacing w:before="120" w:after="120"/>
              <w:ind w:firstLine="567"/>
              <w:jc w:val="both"/>
              <w:rPr>
                <w:rFonts w:ascii="Garamond" w:hAnsi="Garamond"/>
                <w:sz w:val="22"/>
                <w:szCs w:val="22"/>
              </w:rPr>
            </w:pPr>
            <w:r w:rsidRPr="00562A39">
              <w:rPr>
                <w:rFonts w:ascii="Garamond" w:hAnsi="Garamond"/>
                <w:sz w:val="22"/>
                <w:szCs w:val="22"/>
              </w:rPr>
              <w:t xml:space="preserve">Если в ценовой заявке отсутствует согласие на возможность отбора АОУ на отдельные месяцы периода оказания услуг, предусмотренное пунктом 2.4.7 настоящего Регламента, то в случае невыполнения указанных условий для месяца </w:t>
            </w:r>
            <w:r w:rsidRPr="00562A39">
              <w:rPr>
                <w:rFonts w:ascii="Garamond" w:hAnsi="Garamond"/>
                <w:i/>
                <w:sz w:val="22"/>
                <w:szCs w:val="22"/>
                <w:lang w:val="en-US"/>
              </w:rPr>
              <w:t>m</w:t>
            </w:r>
            <w:r w:rsidRPr="00562A39">
              <w:rPr>
                <w:rFonts w:ascii="Garamond" w:hAnsi="Garamond"/>
                <w:sz w:val="22"/>
                <w:szCs w:val="22"/>
              </w:rPr>
              <w:t xml:space="preserve"> ценовая заявка в отношении такого АОУ исключается из перечня ранжированных заявок, сформированных в отношении остальных месяцев периода оказания услуг, без учета выполнения указанных условий для соответствующего месяца и производится проверка оставшихся ранжированных заявок на соответствие указанным условиям для соответствующего месяца.</w:t>
            </w:r>
          </w:p>
          <w:p w14:paraId="7744B210" w14:textId="4BA385B3" w:rsidR="00562A39" w:rsidRPr="00562A39" w:rsidRDefault="00562A39" w:rsidP="00D9603D">
            <w:pPr>
              <w:tabs>
                <w:tab w:val="left" w:pos="600"/>
                <w:tab w:val="left" w:pos="1200"/>
                <w:tab w:val="left" w:pos="8100"/>
              </w:tabs>
              <w:spacing w:before="120" w:after="120"/>
              <w:rPr>
                <w:rFonts w:ascii="Garamond" w:hAnsi="Garamond" w:cs="Times New Roman"/>
                <w:sz w:val="22"/>
                <w:szCs w:val="22"/>
              </w:rPr>
            </w:pPr>
          </w:p>
        </w:tc>
        <w:tc>
          <w:tcPr>
            <w:tcW w:w="7513" w:type="dxa"/>
            <w:shd w:val="clear" w:color="auto" w:fill="auto"/>
          </w:tcPr>
          <w:p w14:paraId="571C4DF2" w14:textId="77777777" w:rsidR="00562A39" w:rsidRPr="00562A39" w:rsidRDefault="00562A39" w:rsidP="00D9603D">
            <w:pPr>
              <w:widowControl w:val="0"/>
              <w:suppressAutoHyphens w:val="0"/>
              <w:spacing w:before="120" w:after="120"/>
              <w:ind w:right="-26" w:firstLine="567"/>
              <w:jc w:val="center"/>
              <w:rPr>
                <w:rFonts w:ascii="Garamond" w:hAnsi="Garamond"/>
                <w:b/>
                <w:sz w:val="22"/>
                <w:szCs w:val="22"/>
              </w:rPr>
            </w:pPr>
            <w:r w:rsidRPr="00562A39">
              <w:rPr>
                <w:rFonts w:ascii="Garamond" w:hAnsi="Garamond"/>
                <w:b/>
                <w:sz w:val="22"/>
                <w:szCs w:val="22"/>
              </w:rPr>
              <w:lastRenderedPageBreak/>
              <w:t>2.2. Ранжирование и отбор заявок в рамках краткосрочного отбора ресурса по управлению изменением режима потребления</w:t>
            </w:r>
            <w:r w:rsidRPr="00562A39" w:rsidDel="00F83580">
              <w:rPr>
                <w:rFonts w:ascii="Garamond" w:hAnsi="Garamond"/>
                <w:b/>
                <w:sz w:val="22"/>
                <w:szCs w:val="22"/>
              </w:rPr>
              <w:t xml:space="preserve"> </w:t>
            </w:r>
          </w:p>
          <w:p w14:paraId="73E71C5F" w14:textId="77777777" w:rsidR="00562A39" w:rsidRPr="00562A39" w:rsidRDefault="00562A39" w:rsidP="00D9603D">
            <w:pPr>
              <w:widowControl w:val="0"/>
              <w:suppressAutoHyphens w:val="0"/>
              <w:spacing w:before="120" w:after="120"/>
              <w:ind w:firstLine="567"/>
              <w:jc w:val="both"/>
              <w:rPr>
                <w:rFonts w:ascii="Garamond" w:hAnsi="Garamond"/>
                <w:sz w:val="22"/>
                <w:szCs w:val="22"/>
              </w:rPr>
            </w:pPr>
            <w:r w:rsidRPr="00562A39">
              <w:rPr>
                <w:rFonts w:ascii="Garamond" w:hAnsi="Garamond"/>
                <w:sz w:val="22"/>
                <w:szCs w:val="22"/>
              </w:rPr>
              <w:t xml:space="preserve">В ценовой зоне </w:t>
            </w:r>
            <w:r w:rsidRPr="00562A39">
              <w:rPr>
                <w:rFonts w:ascii="Garamond" w:hAnsi="Garamond"/>
                <w:i/>
                <w:sz w:val="22"/>
                <w:szCs w:val="22"/>
              </w:rPr>
              <w:t>z</w:t>
            </w:r>
            <w:r w:rsidRPr="00562A39">
              <w:rPr>
                <w:rFonts w:ascii="Garamond" w:hAnsi="Garamond"/>
                <w:sz w:val="22"/>
                <w:szCs w:val="22"/>
              </w:rPr>
              <w:t xml:space="preserve"> в отношении каждого месяца </w:t>
            </w:r>
            <w:r w:rsidRPr="00562A39">
              <w:rPr>
                <w:rFonts w:ascii="Garamond" w:hAnsi="Garamond"/>
                <w:i/>
                <w:sz w:val="22"/>
                <w:szCs w:val="22"/>
                <w:lang w:val="en-US"/>
              </w:rPr>
              <w:t>m</w:t>
            </w:r>
            <w:r w:rsidRPr="00562A39">
              <w:rPr>
                <w:rFonts w:ascii="Garamond" w:hAnsi="Garamond"/>
                <w:sz w:val="22"/>
                <w:szCs w:val="22"/>
              </w:rPr>
              <w:t>, относящегося к периоду оказания услуг, на который проводится отбор ресурса,</w:t>
            </w:r>
            <w:r w:rsidRPr="00562A39" w:rsidDel="00B8635E">
              <w:rPr>
                <w:rFonts w:ascii="Garamond" w:hAnsi="Garamond"/>
                <w:sz w:val="22"/>
                <w:szCs w:val="22"/>
              </w:rPr>
              <w:t xml:space="preserve"> </w:t>
            </w:r>
            <w:r w:rsidRPr="00562A39">
              <w:rPr>
                <w:rFonts w:ascii="Garamond" w:hAnsi="Garamond"/>
                <w:sz w:val="22"/>
                <w:szCs w:val="22"/>
              </w:rPr>
              <w:t xml:space="preserve">поданные в отношении соответствующих агрегированных объектов управления </w:t>
            </w:r>
            <m:oMath>
              <m:sSubSup>
                <m:sSubSupPr>
                  <m:ctrlPr>
                    <w:rPr>
                      <w:rFonts w:ascii="Cambria Math" w:eastAsia="Times New Roman" w:hAnsi="Cambria Math"/>
                      <w:i/>
                      <w:sz w:val="22"/>
                      <w:szCs w:val="22"/>
                    </w:rPr>
                  </m:ctrlPr>
                </m:sSubSupPr>
                <m:e>
                  <m:r>
                    <w:rPr>
                      <w:rFonts w:ascii="Cambria Math" w:eastAsia="Times New Roman" w:hAnsi="Cambria Math"/>
                      <w:sz w:val="22"/>
                      <w:szCs w:val="22"/>
                    </w:rPr>
                    <m:t>ar</m:t>
                  </m:r>
                </m:e>
                <m:sub>
                  <m:r>
                    <w:rPr>
                      <w:rFonts w:ascii="Cambria Math" w:eastAsia="Times New Roman" w:hAnsi="Cambria Math"/>
                      <w:sz w:val="22"/>
                      <w:szCs w:val="22"/>
                    </w:rPr>
                    <m:t>z,i</m:t>
                  </m:r>
                </m:sub>
                <m:sup>
                  <m:r>
                    <w:rPr>
                      <w:rFonts w:ascii="Cambria Math" w:eastAsia="Times New Roman" w:hAnsi="Cambria Math"/>
                      <w:sz w:val="22"/>
                      <w:szCs w:val="22"/>
                    </w:rPr>
                    <m:t xml:space="preserve">  </m:t>
                  </m:r>
                </m:sup>
              </m:sSubSup>
            </m:oMath>
            <w:r w:rsidRPr="00562A39">
              <w:rPr>
                <w:rFonts w:ascii="Garamond" w:hAnsi="Garamond"/>
                <w:sz w:val="22"/>
                <w:szCs w:val="22"/>
              </w:rPr>
              <w:t xml:space="preserve"> заявки ранжируются (выстраиваются в порядке приоритетности отбора) исходя из условия, что более высокий приоритет имеет заявка с наименьшей ценой</w:t>
            </w:r>
            <m:oMath>
              <m:sSub>
                <m:sSubPr>
                  <m:ctrlPr>
                    <w:rPr>
                      <w:rFonts w:ascii="Cambria Math" w:hAnsi="Cambria Math"/>
                      <w:i/>
                      <w:sz w:val="22"/>
                      <w:szCs w:val="22"/>
                    </w:rPr>
                  </m:ctrlPr>
                </m:sSubPr>
                <m:e>
                  <m:r>
                    <w:rPr>
                      <w:rFonts w:ascii="Cambria Math" w:hAnsi="Cambria Math"/>
                      <w:sz w:val="22"/>
                      <w:szCs w:val="22"/>
                    </w:rPr>
                    <m:t xml:space="preserve"> Ц</m:t>
                  </m:r>
                </m:e>
                <m:sub>
                  <m:r>
                    <w:rPr>
                      <w:rFonts w:ascii="Cambria Math" w:hAnsi="Cambria Math"/>
                      <w:sz w:val="22"/>
                      <w:szCs w:val="22"/>
                      <w:lang w:val="en-US"/>
                    </w:rPr>
                    <m:t>ar</m:t>
                  </m:r>
                  <m:r>
                    <w:rPr>
                      <w:rFonts w:ascii="Cambria Math" w:hAnsi="Cambria Math"/>
                      <w:sz w:val="22"/>
                      <w:szCs w:val="22"/>
                    </w:rPr>
                    <m:t>,</m:t>
                  </m:r>
                  <m:r>
                    <w:rPr>
                      <w:rFonts w:ascii="Cambria Math" w:hAnsi="Cambria Math"/>
                      <w:sz w:val="22"/>
                      <w:szCs w:val="22"/>
                      <w:lang w:val="en-US"/>
                    </w:rPr>
                    <m:t>i</m:t>
                  </m:r>
                </m:sub>
              </m:sSub>
            </m:oMath>
            <w:r w:rsidRPr="00562A39">
              <w:rPr>
                <w:rFonts w:ascii="Garamond" w:hAnsi="Garamond"/>
                <w:sz w:val="22"/>
                <w:szCs w:val="22"/>
              </w:rPr>
              <w:t>. При равенстве цен в ценовых заявках приоритет имеет заявка с более ранним временем подачи.</w:t>
            </w:r>
          </w:p>
          <w:p w14:paraId="04385217" w14:textId="77777777" w:rsidR="00562A39" w:rsidRPr="00562A39" w:rsidRDefault="00562A39" w:rsidP="00D9603D">
            <w:pPr>
              <w:widowControl w:val="0"/>
              <w:suppressAutoHyphens w:val="0"/>
              <w:spacing w:before="120" w:after="120"/>
              <w:ind w:firstLine="567"/>
              <w:jc w:val="both"/>
              <w:rPr>
                <w:rFonts w:ascii="Garamond" w:hAnsi="Garamond"/>
                <w:sz w:val="22"/>
                <w:szCs w:val="22"/>
              </w:rPr>
            </w:pPr>
            <w:r w:rsidRPr="00562A39">
              <w:rPr>
                <w:rFonts w:ascii="Garamond" w:hAnsi="Garamond"/>
                <w:sz w:val="22"/>
                <w:szCs w:val="22"/>
              </w:rPr>
              <w:t xml:space="preserve">По итогам ранжирования всем заявкам в рамках ценовой зоны </w:t>
            </w:r>
            <w:r w:rsidRPr="00562A39">
              <w:rPr>
                <w:rFonts w:ascii="Garamond" w:hAnsi="Garamond"/>
                <w:i/>
                <w:sz w:val="22"/>
                <w:szCs w:val="22"/>
              </w:rPr>
              <w:t>z</w:t>
            </w:r>
            <w:r w:rsidRPr="00562A39">
              <w:rPr>
                <w:rFonts w:ascii="Garamond" w:hAnsi="Garamond"/>
                <w:sz w:val="22"/>
                <w:szCs w:val="22"/>
              </w:rPr>
              <w:t xml:space="preserve"> в отношении каждого месяца </w:t>
            </w:r>
            <w:r w:rsidRPr="00562A39">
              <w:rPr>
                <w:rFonts w:ascii="Garamond" w:hAnsi="Garamond"/>
                <w:i/>
                <w:sz w:val="22"/>
                <w:szCs w:val="22"/>
                <w:lang w:val="en-US"/>
              </w:rPr>
              <w:t>m</w:t>
            </w:r>
            <w:r w:rsidRPr="00562A39">
              <w:rPr>
                <w:rFonts w:ascii="Garamond" w:hAnsi="Garamond"/>
                <w:sz w:val="22"/>
                <w:szCs w:val="22"/>
              </w:rPr>
              <w:t xml:space="preserve">, относящегося к периоду оказания услуг, на который производится отбор ресурса, (и соответствующим агрегированным объектам управления </w:t>
            </w:r>
            <m:oMath>
              <m:sSubSup>
                <m:sSubSupPr>
                  <m:ctrlPr>
                    <w:rPr>
                      <w:rFonts w:ascii="Cambria Math" w:hAnsi="Cambria Math"/>
                      <w:sz w:val="22"/>
                      <w:szCs w:val="22"/>
                    </w:rPr>
                  </m:ctrlPr>
                </m:sSubSupPr>
                <m:e>
                  <m:r>
                    <w:rPr>
                      <w:rFonts w:ascii="Cambria Math" w:hAnsi="Cambria Math"/>
                      <w:sz w:val="22"/>
                      <w:szCs w:val="22"/>
                    </w:rPr>
                    <m:t>ar</m:t>
                  </m:r>
                </m:e>
                <m:sub>
                  <m:r>
                    <w:rPr>
                      <w:rFonts w:ascii="Cambria Math" w:hAnsi="Cambria Math"/>
                      <w:sz w:val="22"/>
                      <w:szCs w:val="22"/>
                    </w:rPr>
                    <m:t>i</m:t>
                  </m:r>
                  <m:r>
                    <m:rPr>
                      <m:sty m:val="p"/>
                    </m:rPr>
                    <w:rPr>
                      <w:rFonts w:ascii="Cambria Math" w:hAnsi="Cambria Math"/>
                      <w:sz w:val="22"/>
                      <w:szCs w:val="22"/>
                    </w:rPr>
                    <m:t>,</m:t>
                  </m:r>
                  <m:r>
                    <w:rPr>
                      <w:rFonts w:ascii="Cambria Math" w:hAnsi="Cambria Math"/>
                      <w:sz w:val="22"/>
                      <w:szCs w:val="22"/>
                    </w:rPr>
                    <m:t>z</m:t>
                  </m:r>
                </m:sub>
                <m:sup>
                  <m:r>
                    <m:rPr>
                      <m:sty m:val="p"/>
                    </m:rPr>
                    <w:rPr>
                      <w:rFonts w:ascii="Cambria Math" w:hAnsi="Cambria Math"/>
                      <w:sz w:val="22"/>
                      <w:szCs w:val="22"/>
                    </w:rPr>
                    <m:t xml:space="preserve">  </m:t>
                  </m:r>
                </m:sup>
              </m:sSubSup>
            </m:oMath>
            <w:r w:rsidRPr="00562A39">
              <w:rPr>
                <w:rFonts w:ascii="Garamond" w:hAnsi="Garamond"/>
                <w:sz w:val="22"/>
                <w:szCs w:val="22"/>
              </w:rPr>
              <w:t>) присваивается порядковый номер в порядке снижения приоритета отбора.</w:t>
            </w:r>
          </w:p>
          <w:p w14:paraId="7FB1ED48" w14:textId="77777777" w:rsidR="00562A39" w:rsidRPr="00562A39" w:rsidRDefault="00562A39" w:rsidP="00D9603D">
            <w:pPr>
              <w:widowControl w:val="0"/>
              <w:suppressAutoHyphens w:val="0"/>
              <w:spacing w:before="120" w:after="120"/>
              <w:ind w:firstLine="567"/>
              <w:jc w:val="both"/>
              <w:rPr>
                <w:rFonts w:ascii="Garamond" w:hAnsi="Garamond"/>
                <w:sz w:val="22"/>
                <w:szCs w:val="22"/>
              </w:rPr>
            </w:pPr>
            <w:r w:rsidRPr="00562A39">
              <w:rPr>
                <w:rFonts w:ascii="Garamond" w:hAnsi="Garamond"/>
                <w:sz w:val="22"/>
                <w:szCs w:val="22"/>
              </w:rPr>
              <w:t xml:space="preserve">Отбору в ценовой зоне </w:t>
            </w:r>
            <w:r w:rsidRPr="00562A39">
              <w:rPr>
                <w:rFonts w:ascii="Garamond" w:hAnsi="Garamond"/>
                <w:i/>
                <w:sz w:val="22"/>
                <w:szCs w:val="22"/>
              </w:rPr>
              <w:t>z</w:t>
            </w:r>
            <w:r w:rsidRPr="00562A39">
              <w:rPr>
                <w:rFonts w:ascii="Garamond" w:hAnsi="Garamond"/>
                <w:sz w:val="22"/>
                <w:szCs w:val="22"/>
              </w:rPr>
              <w:t xml:space="preserve"> в месяце </w:t>
            </w:r>
            <w:r w:rsidRPr="00562A39">
              <w:rPr>
                <w:rFonts w:ascii="Garamond" w:hAnsi="Garamond"/>
                <w:i/>
                <w:sz w:val="22"/>
                <w:szCs w:val="22"/>
                <w:lang w:val="en-US"/>
              </w:rPr>
              <w:t>m</w:t>
            </w:r>
            <w:r w:rsidRPr="00562A39">
              <w:rPr>
                <w:rFonts w:ascii="Garamond" w:hAnsi="Garamond"/>
                <w:sz w:val="22"/>
                <w:szCs w:val="22"/>
              </w:rPr>
              <w:t xml:space="preserve">, относящемуся к периоду оказания услуг, на который проводится отбор ресурса, подлежат заявки с номерами от 1 до </w:t>
            </w:r>
            <w:r w:rsidRPr="00562A39">
              <w:rPr>
                <w:rFonts w:ascii="Garamond" w:hAnsi="Garamond"/>
                <w:i/>
                <w:sz w:val="22"/>
                <w:szCs w:val="22"/>
              </w:rPr>
              <w:t>N</w:t>
            </w:r>
            <w:r w:rsidRPr="00562A39">
              <w:rPr>
                <w:rFonts w:ascii="Garamond" w:hAnsi="Garamond"/>
                <w:sz w:val="22"/>
                <w:szCs w:val="22"/>
              </w:rPr>
              <w:t xml:space="preserve"> с наименьшими ценами в заявках </w:t>
            </w:r>
            <m:oMath>
              <m:sSub>
                <m:sSubPr>
                  <m:ctrlPr>
                    <w:rPr>
                      <w:rFonts w:ascii="Cambria Math" w:hAnsi="Cambria Math"/>
                      <w:sz w:val="22"/>
                      <w:szCs w:val="22"/>
                    </w:rPr>
                  </m:ctrlPr>
                </m:sSubPr>
                <m:e>
                  <m:r>
                    <w:rPr>
                      <w:rFonts w:ascii="Cambria Math" w:hAnsi="Cambria Math"/>
                      <w:sz w:val="22"/>
                      <w:szCs w:val="22"/>
                    </w:rPr>
                    <m:t>Ц</m:t>
                  </m:r>
                </m:e>
                <m:sub>
                  <m:r>
                    <w:rPr>
                      <w:rFonts w:ascii="Cambria Math" w:hAnsi="Cambria Math"/>
                      <w:sz w:val="22"/>
                      <w:szCs w:val="22"/>
                    </w:rPr>
                    <m:t>ar</m:t>
                  </m:r>
                  <m:r>
                    <m:rPr>
                      <m:sty m:val="p"/>
                    </m:rPr>
                    <w:rPr>
                      <w:rFonts w:ascii="Cambria Math" w:hAnsi="Cambria Math"/>
                      <w:sz w:val="22"/>
                      <w:szCs w:val="22"/>
                    </w:rPr>
                    <m:t>,</m:t>
                  </m:r>
                  <m:r>
                    <w:rPr>
                      <w:rFonts w:ascii="Cambria Math" w:hAnsi="Cambria Math"/>
                      <w:sz w:val="22"/>
                      <w:szCs w:val="22"/>
                    </w:rPr>
                    <m:t>i</m:t>
                  </m:r>
                </m:sub>
              </m:sSub>
            </m:oMath>
            <w:r w:rsidRPr="00562A39">
              <w:rPr>
                <w:rFonts w:ascii="Garamond" w:hAnsi="Garamond"/>
                <w:sz w:val="22"/>
                <w:szCs w:val="22"/>
              </w:rPr>
              <w:t xml:space="preserve"> при выполнении двух условий:</w:t>
            </w:r>
          </w:p>
          <w:p w14:paraId="67E8D472" w14:textId="0A8636FD" w:rsidR="00562A39" w:rsidRPr="00562A39" w:rsidRDefault="00DE3655" w:rsidP="00D9603D">
            <w:pPr>
              <w:widowControl w:val="0"/>
              <w:suppressAutoHyphens w:val="0"/>
              <w:spacing w:before="120" w:after="120"/>
              <w:ind w:right="-26" w:firstLine="567"/>
              <w:jc w:val="both"/>
              <w:rPr>
                <w:rFonts w:ascii="Garamond" w:hAnsi="Garamond"/>
                <w:sz w:val="22"/>
                <w:szCs w:val="22"/>
              </w:rPr>
            </w:pPr>
            <m:oMathPara>
              <m:oMath>
                <m:d>
                  <m:dPr>
                    <m:begChr m:val="{"/>
                    <m:endChr m:val=""/>
                    <m:ctrlPr>
                      <w:rPr>
                        <w:rFonts w:ascii="Cambria Math" w:hAnsi="Cambria Math"/>
                        <w:i/>
                        <w:sz w:val="22"/>
                        <w:szCs w:val="22"/>
                      </w:rPr>
                    </m:ctrlPr>
                  </m:dPr>
                  <m:e>
                    <m:eqArr>
                      <m:eqArrPr>
                        <m:ctrlPr>
                          <w:rPr>
                            <w:rFonts w:ascii="Cambria Math" w:hAnsi="Cambria Math"/>
                            <w:i/>
                            <w:sz w:val="22"/>
                            <w:szCs w:val="22"/>
                          </w:rPr>
                        </m:ctrlPr>
                      </m:eqArrPr>
                      <m:e>
                        <m:nary>
                          <m:naryPr>
                            <m:chr m:val="∑"/>
                            <m:limLoc m:val="subSup"/>
                            <m:supHide m:val="1"/>
                            <m:ctrlPr>
                              <w:rPr>
                                <w:rFonts w:ascii="Cambria Math" w:hAnsi="Cambria Math"/>
                                <w:i/>
                                <w:sz w:val="22"/>
                                <w:szCs w:val="22"/>
                              </w:rPr>
                            </m:ctrlPr>
                          </m:naryPr>
                          <m:sub>
                            <m:r>
                              <w:rPr>
                                <w:rFonts w:ascii="Cambria Math" w:hAnsi="Cambria Math"/>
                                <w:sz w:val="22"/>
                                <w:szCs w:val="22"/>
                              </w:rPr>
                              <m:t>z</m:t>
                            </m:r>
                          </m:sub>
                          <m:sup/>
                          <m:e>
                            <m:nary>
                              <m:naryPr>
                                <m:chr m:val="∑"/>
                                <m:limLoc m:val="subSup"/>
                                <m:ctrlPr>
                                  <w:rPr>
                                    <w:rFonts w:ascii="Cambria Math" w:hAnsi="Cambria Math"/>
                                    <w:i/>
                                    <w:sz w:val="22"/>
                                    <w:szCs w:val="22"/>
                                  </w:rPr>
                                </m:ctrlPr>
                              </m:naryPr>
                              <m:sub>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ar</m:t>
                                    </m:r>
                                    <m:r>
                                      <w:rPr>
                                        <w:rFonts w:ascii="Cambria Math" w:hAnsi="Cambria Math"/>
                                        <w:sz w:val="22"/>
                                        <w:szCs w:val="22"/>
                                      </w:rPr>
                                      <m:t>,</m:t>
                                    </m:r>
                                    <m:r>
                                      <w:rPr>
                                        <w:rFonts w:ascii="Cambria Math" w:hAnsi="Cambria Math"/>
                                        <w:sz w:val="22"/>
                                        <w:szCs w:val="22"/>
                                      </w:rPr>
                                      <m:t>m</m:t>
                                    </m:r>
                                  </m:sub>
                                  <m:sup>
                                    <m:r>
                                      <w:rPr>
                                        <w:rFonts w:ascii="Cambria Math" w:hAnsi="Cambria Math"/>
                                        <w:sz w:val="22"/>
                                        <w:szCs w:val="22"/>
                                      </w:rPr>
                                      <m:t>взвеш</m:t>
                                    </m:r>
                                  </m:sup>
                                </m:sSubSup>
                              </m:e>
                            </m:nary>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lang w:val="en-US"/>
                                  </w:rPr>
                                  <m:t>z</m:t>
                                </m:r>
                              </m:sub>
                              <m:sup>
                                <m:r>
                                  <w:rPr>
                                    <w:rFonts w:ascii="Cambria Math" w:hAnsi="Cambria Math"/>
                                    <w:sz w:val="22"/>
                                    <w:szCs w:val="22"/>
                                  </w:rPr>
                                  <m:t>прогноз</m:t>
                                </m:r>
                              </m:sup>
                            </m:sSubSup>
                          </m:e>
                        </m:nary>
                      </m:e>
                      <m:e>
                        <m:nary>
                          <m:naryPr>
                            <m:chr m:val="∑"/>
                            <m:limLoc m:val="subSup"/>
                            <m:supHide m:val="1"/>
                            <m:ctrlPr>
                              <w:rPr>
                                <w:rFonts w:ascii="Cambria Math" w:hAnsi="Cambria Math"/>
                                <w:i/>
                                <w:sz w:val="22"/>
                                <w:szCs w:val="22"/>
                              </w:rPr>
                            </m:ctrlPr>
                          </m:naryPr>
                          <m:sub>
                            <m:r>
                              <w:rPr>
                                <w:rFonts w:ascii="Cambria Math" w:hAnsi="Cambria Math"/>
                                <w:sz w:val="22"/>
                                <w:szCs w:val="22"/>
                              </w:rPr>
                              <m:t>z</m:t>
                            </m:r>
                          </m:sub>
                          <m:sup/>
                          <m:e>
                            <m:nary>
                              <m:naryPr>
                                <m:chr m:val="∑"/>
                                <m:limLoc m:val="subSup"/>
                                <m:ctrlPr>
                                  <w:rPr>
                                    <w:rFonts w:ascii="Cambria Math" w:hAnsi="Cambria Math"/>
                                    <w:i/>
                                    <w:sz w:val="22"/>
                                    <w:szCs w:val="22"/>
                                  </w:rPr>
                                </m:ctrlPr>
                              </m:naryPr>
                              <m:sub>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ar</m:t>
                                    </m:r>
                                    <m:r>
                                      <w:rPr>
                                        <w:rFonts w:ascii="Cambria Math" w:hAnsi="Cambria Math"/>
                                        <w:sz w:val="22"/>
                                        <w:szCs w:val="22"/>
                                      </w:rPr>
                                      <m:t>,</m:t>
                                    </m:r>
                                    <m:r>
                                      <w:rPr>
                                        <w:rFonts w:ascii="Cambria Math" w:hAnsi="Cambria Math"/>
                                        <w:sz w:val="22"/>
                                        <w:szCs w:val="22"/>
                                      </w:rPr>
                                      <m:t>m</m:t>
                                    </m:r>
                                  </m:sub>
                                  <m:sup>
                                    <m:r>
                                      <w:rPr>
                                        <w:rFonts w:ascii="Cambria Math" w:hAnsi="Cambria Math"/>
                                        <w:sz w:val="22"/>
                                        <w:szCs w:val="22"/>
                                      </w:rPr>
                                      <m:t>взвеш</m:t>
                                    </m:r>
                                  </m:sup>
                                </m:sSubSup>
                                <m:r>
                                  <w:rPr>
                                    <w:rFonts w:ascii="Cambria Math" w:eastAsia="Times New Roman" w:hAnsi="Cambria Math"/>
                                    <w:sz w:val="22"/>
                                    <w:szCs w:val="22"/>
                                  </w:rPr>
                                  <m:t>∙</m:t>
                                </m:r>
                                <m:sSub>
                                  <m:sSubPr>
                                    <m:ctrlPr>
                                      <w:rPr>
                                        <w:rFonts w:ascii="Cambria Math" w:hAnsi="Cambria Math"/>
                                        <w:i/>
                                        <w:sz w:val="22"/>
                                        <w:szCs w:val="22"/>
                                      </w:rPr>
                                    </m:ctrlPr>
                                  </m:sSubPr>
                                  <m:e>
                                    <m:r>
                                      <w:rPr>
                                        <w:rFonts w:ascii="Cambria Math" w:hAnsi="Cambria Math"/>
                                        <w:sz w:val="22"/>
                                        <w:szCs w:val="22"/>
                                      </w:rPr>
                                      <m:t>Ц</m:t>
                                    </m:r>
                                  </m:e>
                                  <m:sub>
                                    <m:r>
                                      <w:rPr>
                                        <w:rFonts w:ascii="Cambria Math" w:hAnsi="Cambria Math"/>
                                        <w:sz w:val="22"/>
                                        <w:szCs w:val="22"/>
                                      </w:rPr>
                                      <m:t>ar</m:t>
                                    </m:r>
                                    <m:r>
                                      <w:rPr>
                                        <w:rFonts w:ascii="Cambria Math" w:hAnsi="Cambria Math"/>
                                        <w:sz w:val="22"/>
                                        <w:szCs w:val="22"/>
                                      </w:rPr>
                                      <m:t>,</m:t>
                                    </m:r>
                                    <m:r>
                                      <w:rPr>
                                        <w:rFonts w:ascii="Cambria Math" w:hAnsi="Cambria Math"/>
                                        <w:sz w:val="22"/>
                                        <w:szCs w:val="22"/>
                                      </w:rPr>
                                      <m:t>N</m:t>
                                    </m:r>
                                  </m:sub>
                                </m:sSub>
                              </m:e>
                            </m:nary>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3</m:t>
                                </m:r>
                              </m:den>
                            </m:f>
                            <m:r>
                              <w:rPr>
                                <w:rFonts w:ascii="Cambria Math" w:hAnsi="Cambria Math"/>
                                <w:sz w:val="22"/>
                                <w:szCs w:val="22"/>
                              </w:rPr>
                              <m:t>∙</m:t>
                            </m:r>
                            <m:r>
                              <w:rPr>
                                <w:rFonts w:ascii="Cambria Math" w:hAnsi="Cambria Math"/>
                                <w:sz w:val="22"/>
                                <w:szCs w:val="22"/>
                              </w:rPr>
                              <m:t xml:space="preserve"> </m:t>
                            </m:r>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lang w:val="en-US"/>
                                  </w:rPr>
                                  <m:t>z</m:t>
                                </m:r>
                              </m:sub>
                              <m:sup>
                                <m:r>
                                  <w:rPr>
                                    <w:rFonts w:ascii="Cambria Math" w:hAnsi="Cambria Math"/>
                                    <w:sz w:val="22"/>
                                    <w:szCs w:val="22"/>
                                  </w:rPr>
                                  <m:t>пред</m:t>
                                </m:r>
                              </m:sup>
                            </m:sSubSup>
                            <m:sSubSup>
                              <m:sSubSupPr>
                                <m:ctrlPr>
                                  <w:rPr>
                                    <w:rFonts w:ascii="Cambria Math" w:hAnsi="Cambria Math"/>
                                    <w:i/>
                                    <w:sz w:val="22"/>
                                    <w:szCs w:val="22"/>
                                  </w:rPr>
                                </m:ctrlPr>
                              </m:sSubSupPr>
                              <m:e>
                                <m:r>
                                  <w:rPr>
                                    <w:rFonts w:ascii="Cambria Math" w:hAnsi="Cambria Math"/>
                                    <w:sz w:val="22"/>
                                    <w:szCs w:val="22"/>
                                  </w:rPr>
                                  <m:t>∙</m:t>
                                </m:r>
                                <m:r>
                                  <w:rPr>
                                    <w:rFonts w:ascii="Cambria Math" w:hAnsi="Cambria Math"/>
                                    <w:sz w:val="22"/>
                                    <w:szCs w:val="22"/>
                                    <w:lang w:val="en-US"/>
                                  </w:rPr>
                                  <m:t>k</m:t>
                                </m:r>
                              </m:e>
                              <m:sub>
                                <m:r>
                                  <w:rPr>
                                    <w:rFonts w:ascii="Cambria Math" w:hAnsi="Cambria Math"/>
                                    <w:sz w:val="22"/>
                                    <w:szCs w:val="22"/>
                                    <w:lang w:val="en-US"/>
                                  </w:rPr>
                                  <m:t>z</m:t>
                                </m:r>
                                <m:r>
                                  <w:rPr>
                                    <w:rFonts w:ascii="Cambria Math" w:hAnsi="Cambria Math"/>
                                    <w:sz w:val="22"/>
                                    <w:szCs w:val="22"/>
                                  </w:rPr>
                                  <m:t>,</m:t>
                                </m:r>
                                <m:r>
                                  <w:rPr>
                                    <w:rFonts w:ascii="Cambria Math" w:hAnsi="Cambria Math"/>
                                    <w:sz w:val="22"/>
                                    <w:szCs w:val="22"/>
                                    <w:lang w:val="en-US"/>
                                  </w:rPr>
                                  <m:t>m</m:t>
                                </m:r>
                              </m:sub>
                              <m:sup>
                                <m:r>
                                  <w:rPr>
                                    <w:rFonts w:ascii="Cambria Math" w:hAnsi="Cambria Math"/>
                                    <w:sz w:val="22"/>
                                    <w:szCs w:val="22"/>
                                  </w:rPr>
                                  <m:t>превыш</m:t>
                                </m:r>
                              </m:sup>
                            </m:sSubSup>
                          </m:e>
                        </m:nary>
                      </m:e>
                    </m:eqArr>
                  </m:e>
                </m:d>
              </m:oMath>
            </m:oMathPara>
          </w:p>
          <w:p w14:paraId="6A2B0BD4" w14:textId="0888C89A" w:rsidR="00562A39" w:rsidRPr="00562A39" w:rsidRDefault="00562A39" w:rsidP="00D9603D">
            <w:pPr>
              <w:widowControl w:val="0"/>
              <w:spacing w:before="120" w:after="120"/>
              <w:ind w:right="-26" w:firstLine="567"/>
              <w:jc w:val="both"/>
              <w:rPr>
                <w:rFonts w:ascii="Garamond" w:hAnsi="Garamond"/>
                <w:sz w:val="22"/>
                <w:szCs w:val="22"/>
              </w:rPr>
            </w:pPr>
            <w:r w:rsidRPr="00562A39">
              <w:rPr>
                <w:rFonts w:ascii="Garamond" w:hAnsi="Garamond"/>
                <w:sz w:val="22"/>
                <w:szCs w:val="22"/>
              </w:rPr>
              <w:t>где</w:t>
            </w:r>
          </w:p>
          <w:p w14:paraId="1071ABDF" w14:textId="4CE0D758" w:rsidR="00562A39" w:rsidRDefault="00DE3655" w:rsidP="00D9603D">
            <w:pPr>
              <w:widowControl w:val="0"/>
              <w:spacing w:before="120" w:after="120"/>
              <w:ind w:right="-26" w:firstLine="567"/>
              <w:jc w:val="both"/>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lang w:val="en-US"/>
                    </w:rPr>
                    <m:t>k</m:t>
                  </m:r>
                </m:e>
                <m:sub>
                  <m:r>
                    <w:rPr>
                      <w:rFonts w:ascii="Cambria Math" w:hAnsi="Cambria Math"/>
                      <w:sz w:val="22"/>
                      <w:szCs w:val="22"/>
                      <w:lang w:val="en-US"/>
                    </w:rPr>
                    <m:t>z</m:t>
                  </m:r>
                  <m:r>
                    <w:rPr>
                      <w:rFonts w:ascii="Cambria Math" w:hAnsi="Cambria Math"/>
                      <w:sz w:val="22"/>
                      <w:szCs w:val="22"/>
                    </w:rPr>
                    <m:t>,</m:t>
                  </m:r>
                  <m:r>
                    <w:rPr>
                      <w:rFonts w:ascii="Cambria Math" w:hAnsi="Cambria Math"/>
                      <w:sz w:val="22"/>
                      <w:szCs w:val="22"/>
                      <w:lang w:val="en-US"/>
                    </w:rPr>
                    <m:t>m</m:t>
                  </m:r>
                </m:sub>
                <m:sup>
                  <m:r>
                    <w:rPr>
                      <w:rFonts w:ascii="Cambria Math" w:hAnsi="Cambria Math"/>
                      <w:sz w:val="22"/>
                      <w:szCs w:val="22"/>
                    </w:rPr>
                    <m:t>превыш</m:t>
                  </m:r>
                </m:sup>
              </m:sSubSup>
            </m:oMath>
            <w:r w:rsidR="00562A39" w:rsidRPr="00562A39">
              <w:rPr>
                <w:rFonts w:ascii="Garamond" w:hAnsi="Garamond"/>
                <w:sz w:val="22"/>
                <w:szCs w:val="22"/>
              </w:rPr>
              <w:t xml:space="preserve"> – коэффициент, учитывающий превышение прогнозируемого объема услуг по управлению изменением режима потребления электрической энергии, который может быть отобран по итогам отбора ресу</w:t>
            </w:r>
            <w:bookmarkStart w:id="5" w:name="_GoBack"/>
            <w:bookmarkEnd w:id="5"/>
            <w:r w:rsidR="00562A39" w:rsidRPr="00562A39">
              <w:rPr>
                <w:rFonts w:ascii="Garamond" w:hAnsi="Garamond"/>
                <w:sz w:val="22"/>
                <w:szCs w:val="22"/>
              </w:rPr>
              <w:t>рса, над суммарной величиной взвешенного по часам объема снижения потребления электрической энергии агрегированных объектов управления, ценовые заявки в отношении которых приняты к отбору ресурса, определяемый по формуле:</w:t>
            </w:r>
          </w:p>
          <w:p w14:paraId="68B218F8" w14:textId="244ED3C6" w:rsidR="00616F73" w:rsidRDefault="00616F73" w:rsidP="00D9603D">
            <w:pPr>
              <w:widowControl w:val="0"/>
              <w:spacing w:before="120" w:after="120"/>
              <w:ind w:right="-26" w:firstLine="567"/>
              <w:jc w:val="both"/>
              <w:rPr>
                <w:rFonts w:ascii="Garamond" w:hAnsi="Garamond"/>
                <w:sz w:val="22"/>
                <w:szCs w:val="22"/>
              </w:rPr>
            </w:pPr>
            <w:r w:rsidRPr="00616F73">
              <w:rPr>
                <w:rFonts w:ascii="Garamond" w:hAnsi="Garamond"/>
                <w:sz w:val="22"/>
                <w:szCs w:val="22"/>
                <w:highlight w:val="yellow"/>
              </w:rPr>
              <w:t>при п</w:t>
            </w:r>
            <w:r w:rsidRPr="00562A39">
              <w:rPr>
                <w:rFonts w:ascii="Garamond" w:hAnsi="Garamond"/>
                <w:sz w:val="22"/>
                <w:szCs w:val="22"/>
                <w:highlight w:val="yellow"/>
              </w:rPr>
              <w:t>роведении краткосрочных отборов ресурса на периоды</w:t>
            </w:r>
            <w:r>
              <w:rPr>
                <w:rFonts w:ascii="Garamond" w:hAnsi="Garamond"/>
                <w:sz w:val="22"/>
                <w:szCs w:val="22"/>
                <w:highlight w:val="yellow"/>
              </w:rPr>
              <w:t xml:space="preserve"> оказания услуг</w:t>
            </w:r>
            <w:r w:rsidRPr="00562A39">
              <w:rPr>
                <w:rFonts w:ascii="Garamond" w:hAnsi="Garamond"/>
                <w:sz w:val="22"/>
                <w:szCs w:val="22"/>
                <w:highlight w:val="yellow"/>
              </w:rPr>
              <w:t xml:space="preserve">, </w:t>
            </w:r>
            <w:r>
              <w:rPr>
                <w:rFonts w:ascii="Garamond" w:hAnsi="Garamond"/>
                <w:sz w:val="22"/>
                <w:szCs w:val="22"/>
                <w:highlight w:val="yellow"/>
              </w:rPr>
              <w:t>приход</w:t>
            </w:r>
            <w:r w:rsidRPr="00562A39">
              <w:rPr>
                <w:rFonts w:ascii="Garamond" w:hAnsi="Garamond"/>
                <w:sz w:val="22"/>
                <w:szCs w:val="22"/>
                <w:highlight w:val="yellow"/>
              </w:rPr>
              <w:t xml:space="preserve">ящиеся </w:t>
            </w:r>
            <w:r w:rsidRPr="0097544D">
              <w:rPr>
                <w:rFonts w:ascii="Garamond" w:hAnsi="Garamond"/>
                <w:sz w:val="22"/>
                <w:szCs w:val="22"/>
                <w:highlight w:val="yellow"/>
              </w:rPr>
              <w:t>на 2</w:t>
            </w:r>
            <w:r w:rsidR="0097544D" w:rsidRPr="0097544D">
              <w:rPr>
                <w:rFonts w:ascii="Garamond" w:hAnsi="Garamond"/>
                <w:sz w:val="22"/>
                <w:szCs w:val="22"/>
                <w:highlight w:val="yellow"/>
              </w:rPr>
              <w:t>–</w:t>
            </w:r>
            <w:r w:rsidRPr="0097544D">
              <w:rPr>
                <w:rFonts w:ascii="Garamond" w:hAnsi="Garamond"/>
                <w:sz w:val="22"/>
                <w:szCs w:val="22"/>
                <w:highlight w:val="yellow"/>
              </w:rPr>
              <w:t xml:space="preserve">4 кварталы </w:t>
            </w:r>
            <w:r w:rsidRPr="00562A39">
              <w:rPr>
                <w:rFonts w:ascii="Garamond" w:hAnsi="Garamond"/>
                <w:sz w:val="22"/>
                <w:szCs w:val="22"/>
                <w:highlight w:val="yellow"/>
              </w:rPr>
              <w:t>2025 год</w:t>
            </w:r>
            <w:r w:rsidRPr="00616F73">
              <w:rPr>
                <w:rFonts w:ascii="Garamond" w:hAnsi="Garamond"/>
                <w:sz w:val="22"/>
                <w:szCs w:val="22"/>
                <w:highlight w:val="yellow"/>
              </w:rPr>
              <w:t>а:</w:t>
            </w:r>
          </w:p>
          <w:p w14:paraId="62B575C1" w14:textId="2B1F9757" w:rsidR="00616F73" w:rsidRDefault="00DE3655" w:rsidP="00DE3655">
            <w:pPr>
              <w:widowControl w:val="0"/>
              <w:spacing w:before="120" w:after="120"/>
              <w:ind w:right="-26" w:firstLine="1457"/>
              <w:jc w:val="both"/>
              <w:rPr>
                <w:rFonts w:ascii="Garamond" w:hAnsi="Garamond"/>
                <w:sz w:val="22"/>
                <w:szCs w:val="22"/>
              </w:rPr>
            </w:pPr>
            <m:oMath>
              <m:sSubSup>
                <m:sSubSupPr>
                  <m:ctrlPr>
                    <w:rPr>
                      <w:rFonts w:ascii="Cambria Math" w:hAnsi="Cambria Math"/>
                      <w:sz w:val="22"/>
                      <w:szCs w:val="22"/>
                      <w:highlight w:val="yellow"/>
                    </w:rPr>
                  </m:ctrlPr>
                </m:sSubSupPr>
                <m:e>
                  <m:r>
                    <w:rPr>
                      <w:rFonts w:ascii="Cambria Math" w:hAnsi="Cambria Math"/>
                      <w:sz w:val="22"/>
                      <w:szCs w:val="22"/>
                      <w:highlight w:val="yellow"/>
                    </w:rPr>
                    <m:t>k</m:t>
                  </m:r>
                </m:e>
                <m:sub>
                  <m:r>
                    <w:rPr>
                      <w:rFonts w:ascii="Cambria Math" w:hAnsi="Cambria Math"/>
                      <w:sz w:val="22"/>
                      <w:szCs w:val="22"/>
                      <w:highlight w:val="yellow"/>
                    </w:rPr>
                    <m:t>z</m:t>
                  </m:r>
                  <m:r>
                    <m:rPr>
                      <m:sty m:val="p"/>
                    </m:rPr>
                    <w:rPr>
                      <w:rFonts w:ascii="Cambria Math" w:hAnsi="Cambria Math"/>
                      <w:sz w:val="22"/>
                      <w:szCs w:val="22"/>
                      <w:highlight w:val="yellow"/>
                    </w:rPr>
                    <m:t>,</m:t>
                  </m:r>
                  <m:r>
                    <w:rPr>
                      <w:rFonts w:ascii="Cambria Math" w:hAnsi="Cambria Math"/>
                      <w:sz w:val="22"/>
                      <w:szCs w:val="22"/>
                      <w:highlight w:val="yellow"/>
                    </w:rPr>
                    <m:t>m</m:t>
                  </m:r>
                </m:sub>
                <m:sup>
                  <m:r>
                    <m:rPr>
                      <m:sty m:val="p"/>
                    </m:rPr>
                    <w:rPr>
                      <w:rFonts w:ascii="Cambria Math" w:hAnsi="Cambria Math"/>
                      <w:sz w:val="22"/>
                      <w:szCs w:val="22"/>
                      <w:highlight w:val="yellow"/>
                    </w:rPr>
                    <m:t>превыш</m:t>
                  </m:r>
                </m:sup>
              </m:sSubSup>
              <m:r>
                <m:rPr>
                  <m:sty m:val="p"/>
                </m:rPr>
                <w:rPr>
                  <w:rFonts w:ascii="Cambria Math" w:hAnsi="Cambria Math"/>
                  <w:sz w:val="22"/>
                  <w:szCs w:val="22"/>
                  <w:highlight w:val="yellow"/>
                </w:rPr>
                <m:t>=min⁡(1;</m:t>
              </m:r>
              <m:f>
                <m:fPr>
                  <m:ctrlPr>
                    <w:rPr>
                      <w:rFonts w:ascii="Cambria Math" w:hAnsi="Cambria Math"/>
                      <w:sz w:val="22"/>
                      <w:szCs w:val="22"/>
                      <w:highlight w:val="yellow"/>
                    </w:rPr>
                  </m:ctrlPr>
                </m:fPr>
                <m:num>
                  <m:nary>
                    <m:naryPr>
                      <m:chr m:val="∑"/>
                      <m:limLoc m:val="undOvr"/>
                      <m:supHide m:val="1"/>
                      <m:ctrlPr>
                        <w:rPr>
                          <w:rFonts w:ascii="Cambria Math" w:hAnsi="Cambria Math"/>
                          <w:sz w:val="22"/>
                          <w:szCs w:val="22"/>
                          <w:highlight w:val="yellow"/>
                        </w:rPr>
                      </m:ctrlPr>
                    </m:naryPr>
                    <m:sub>
                      <m:r>
                        <w:rPr>
                          <w:rFonts w:ascii="Cambria Math" w:hAnsi="Cambria Math"/>
                          <w:sz w:val="22"/>
                          <w:szCs w:val="22"/>
                          <w:highlight w:val="yellow"/>
                        </w:rPr>
                        <m:t>z</m:t>
                      </m:r>
                    </m:sub>
                    <m:sup/>
                    <m:e>
                      <m:sSubSup>
                        <m:sSubSupPr>
                          <m:ctrlPr>
                            <w:rPr>
                              <w:rFonts w:ascii="Cambria Math" w:hAnsi="Cambria Math"/>
                              <w:sz w:val="22"/>
                              <w:szCs w:val="22"/>
                              <w:highlight w:val="yellow"/>
                            </w:rPr>
                          </m:ctrlPr>
                        </m:sSubSupPr>
                        <m:e>
                          <m:r>
                            <w:rPr>
                              <w:rFonts w:ascii="Cambria Math" w:hAnsi="Cambria Math"/>
                              <w:sz w:val="22"/>
                              <w:szCs w:val="22"/>
                              <w:highlight w:val="yellow"/>
                            </w:rPr>
                            <m:t>V</m:t>
                          </m:r>
                        </m:e>
                        <m:sub>
                          <m:r>
                            <w:rPr>
                              <w:rFonts w:ascii="Cambria Math" w:hAnsi="Cambria Math"/>
                              <w:sz w:val="22"/>
                              <w:szCs w:val="22"/>
                              <w:highlight w:val="yellow"/>
                            </w:rPr>
                            <m:t>ar</m:t>
                          </m:r>
                          <m:r>
                            <m:rPr>
                              <m:sty m:val="p"/>
                            </m:rPr>
                            <w:rPr>
                              <w:rFonts w:ascii="Cambria Math" w:hAnsi="Cambria Math"/>
                              <w:sz w:val="22"/>
                              <w:szCs w:val="22"/>
                              <w:highlight w:val="yellow"/>
                            </w:rPr>
                            <m:t>,</m:t>
                          </m:r>
                          <m:r>
                            <w:rPr>
                              <w:rFonts w:ascii="Cambria Math" w:hAnsi="Cambria Math"/>
                              <w:sz w:val="22"/>
                              <w:szCs w:val="22"/>
                              <w:highlight w:val="yellow"/>
                            </w:rPr>
                            <m:t>m</m:t>
                          </m:r>
                        </m:sub>
                        <m:sup>
                          <m:r>
                            <m:rPr>
                              <m:sty m:val="p"/>
                            </m:rPr>
                            <w:rPr>
                              <w:rFonts w:ascii="Cambria Math" w:hAnsi="Cambria Math"/>
                              <w:sz w:val="22"/>
                              <w:szCs w:val="22"/>
                              <w:highlight w:val="yellow"/>
                            </w:rPr>
                            <m:t>взвеш</m:t>
                          </m:r>
                        </m:sup>
                      </m:sSubSup>
                    </m:e>
                  </m:nary>
                </m:num>
                <m:den>
                  <m:sSubSup>
                    <m:sSubSupPr>
                      <m:ctrlPr>
                        <w:rPr>
                          <w:rFonts w:ascii="Cambria Math" w:hAnsi="Cambria Math"/>
                          <w:sz w:val="22"/>
                          <w:szCs w:val="22"/>
                          <w:highlight w:val="yellow"/>
                        </w:rPr>
                      </m:ctrlPr>
                    </m:sSubSupPr>
                    <m:e>
                      <m:r>
                        <w:rPr>
                          <w:rFonts w:ascii="Cambria Math" w:hAnsi="Cambria Math"/>
                          <w:sz w:val="22"/>
                          <w:szCs w:val="22"/>
                          <w:highlight w:val="yellow"/>
                        </w:rPr>
                        <m:t>V</m:t>
                      </m:r>
                    </m:e>
                    <m:sub>
                      <m:r>
                        <w:rPr>
                          <w:rFonts w:ascii="Cambria Math" w:hAnsi="Cambria Math"/>
                          <w:sz w:val="22"/>
                          <w:szCs w:val="22"/>
                          <w:highlight w:val="yellow"/>
                        </w:rPr>
                        <m:t>z</m:t>
                      </m:r>
                    </m:sub>
                    <m:sup>
                      <m:r>
                        <m:rPr>
                          <m:sty m:val="p"/>
                        </m:rPr>
                        <w:rPr>
                          <w:rFonts w:ascii="Cambria Math" w:hAnsi="Cambria Math"/>
                          <w:sz w:val="22"/>
                          <w:szCs w:val="22"/>
                          <w:highlight w:val="yellow"/>
                        </w:rPr>
                        <m:t>прогноз</m:t>
                      </m:r>
                    </m:sup>
                  </m:sSubSup>
                </m:den>
              </m:f>
              <m:sSub>
                <m:sSubPr>
                  <m:ctrlPr>
                    <w:rPr>
                      <w:rFonts w:ascii="Cambria Math" w:hAnsi="Cambria Math"/>
                      <w:sz w:val="22"/>
                      <w:szCs w:val="22"/>
                      <w:highlight w:val="yellow"/>
                    </w:rPr>
                  </m:ctrlPr>
                </m:sSubPr>
                <m:e>
                  <m:r>
                    <m:rPr>
                      <m:sty m:val="p"/>
                    </m:rPr>
                    <w:rPr>
                      <w:rFonts w:ascii="Cambria Math" w:hAnsi="Cambria Math"/>
                      <w:sz w:val="22"/>
                      <w:szCs w:val="22"/>
                      <w:highlight w:val="yellow"/>
                    </w:rPr>
                    <m:t>∙</m:t>
                  </m:r>
                  <m:r>
                    <w:rPr>
                      <w:rFonts w:ascii="Cambria Math" w:hAnsi="Cambria Math"/>
                      <w:sz w:val="22"/>
                      <w:szCs w:val="22"/>
                      <w:highlight w:val="yellow"/>
                    </w:rPr>
                    <m:t>d</m:t>
                  </m:r>
                </m:e>
                <m:sub>
                  <m:r>
                    <w:rPr>
                      <w:rFonts w:ascii="Cambria Math" w:hAnsi="Cambria Math"/>
                      <w:sz w:val="22"/>
                      <w:szCs w:val="22"/>
                      <w:highlight w:val="yellow"/>
                    </w:rPr>
                    <m:t>N</m:t>
                  </m:r>
                </m:sub>
              </m:sSub>
              <m:r>
                <m:rPr>
                  <m:sty m:val="p"/>
                </m:rPr>
                <w:rPr>
                  <w:rFonts w:ascii="Cambria Math" w:hAnsi="Cambria Math"/>
                  <w:sz w:val="22"/>
                  <w:szCs w:val="22"/>
                  <w:highlight w:val="yellow"/>
                </w:rPr>
                <m:t>∙</m:t>
              </m:r>
              <m:sSubSup>
                <m:sSubSupPr>
                  <m:ctrlPr>
                    <w:rPr>
                      <w:rFonts w:ascii="Cambria Math" w:hAnsi="Cambria Math"/>
                      <w:sz w:val="22"/>
                      <w:szCs w:val="22"/>
                      <w:highlight w:val="yellow"/>
                    </w:rPr>
                  </m:ctrlPr>
                </m:sSubSupPr>
                <m:e>
                  <m:r>
                    <w:rPr>
                      <w:rFonts w:ascii="Cambria Math" w:hAnsi="Cambria Math"/>
                      <w:sz w:val="22"/>
                      <w:szCs w:val="22"/>
                      <w:highlight w:val="yellow"/>
                    </w:rPr>
                    <m:t>k</m:t>
                  </m:r>
                </m:e>
                <m:sub>
                  <m:r>
                    <m:rPr>
                      <m:sty m:val="p"/>
                    </m:rPr>
                    <w:rPr>
                      <w:rFonts w:ascii="Cambria Math" w:hAnsi="Cambria Math"/>
                      <w:sz w:val="22"/>
                      <w:szCs w:val="22"/>
                      <w:highlight w:val="yellow"/>
                    </w:rPr>
                    <m:t>2023</m:t>
                  </m:r>
                </m:sub>
                <m:sup>
                  <m:r>
                    <m:rPr>
                      <m:sty m:val="p"/>
                    </m:rPr>
                    <w:rPr>
                      <w:rFonts w:ascii="Cambria Math" w:hAnsi="Cambria Math"/>
                      <w:sz w:val="22"/>
                      <w:szCs w:val="22"/>
                      <w:highlight w:val="yellow"/>
                    </w:rPr>
                    <m:t>инф</m:t>
                  </m:r>
                </m:sup>
              </m:sSubSup>
              <m:r>
                <m:rPr>
                  <m:sty m:val="p"/>
                </m:rPr>
                <w:rPr>
                  <w:rFonts w:ascii="Cambria Math" w:hAnsi="Cambria Math"/>
                  <w:sz w:val="22"/>
                  <w:szCs w:val="22"/>
                  <w:highlight w:val="yellow"/>
                </w:rPr>
                <m:t>∙</m:t>
              </m:r>
              <m:sSubSup>
                <m:sSubSupPr>
                  <m:ctrlPr>
                    <w:rPr>
                      <w:rFonts w:ascii="Cambria Math" w:hAnsi="Cambria Math"/>
                      <w:sz w:val="22"/>
                      <w:szCs w:val="22"/>
                      <w:highlight w:val="yellow"/>
                    </w:rPr>
                  </m:ctrlPr>
                </m:sSubSupPr>
                <m:e>
                  <m:r>
                    <w:rPr>
                      <w:rFonts w:ascii="Cambria Math" w:hAnsi="Cambria Math"/>
                      <w:sz w:val="22"/>
                      <w:szCs w:val="22"/>
                      <w:highlight w:val="yellow"/>
                    </w:rPr>
                    <m:t>k</m:t>
                  </m:r>
                </m:e>
                <m:sub>
                  <m:r>
                    <m:rPr>
                      <m:sty m:val="p"/>
                    </m:rPr>
                    <w:rPr>
                      <w:rFonts w:ascii="Cambria Math" w:hAnsi="Cambria Math"/>
                      <w:sz w:val="22"/>
                      <w:szCs w:val="22"/>
                      <w:highlight w:val="yellow"/>
                    </w:rPr>
                    <m:t>2024</m:t>
                  </m:r>
                </m:sub>
                <m:sup>
                  <m:r>
                    <m:rPr>
                      <m:sty m:val="p"/>
                    </m:rPr>
                    <w:rPr>
                      <w:rFonts w:ascii="Cambria Math" w:hAnsi="Cambria Math"/>
                      <w:sz w:val="22"/>
                      <w:szCs w:val="22"/>
                      <w:highlight w:val="yellow"/>
                    </w:rPr>
                    <m:t>инф</m:t>
                  </m:r>
                </m:sup>
              </m:sSubSup>
              <m:r>
                <m:rPr>
                  <m:sty m:val="p"/>
                </m:rPr>
                <w:rPr>
                  <w:rFonts w:ascii="Cambria Math" w:hAnsi="Cambria Math"/>
                  <w:sz w:val="22"/>
                  <w:szCs w:val="22"/>
                  <w:highlight w:val="yellow"/>
                </w:rPr>
                <m:t>)</m:t>
              </m:r>
            </m:oMath>
            <w:r w:rsidRPr="00DE3655">
              <w:rPr>
                <w:rFonts w:ascii="Garamond" w:hAnsi="Garamond"/>
                <w:sz w:val="22"/>
                <w:szCs w:val="22"/>
                <w:highlight w:val="yellow"/>
              </w:rPr>
              <w:t>,</w:t>
            </w:r>
          </w:p>
          <w:p w14:paraId="2D6EED43" w14:textId="17459017" w:rsidR="00616F73" w:rsidRPr="00562A39" w:rsidRDefault="00616F73" w:rsidP="00D9603D">
            <w:pPr>
              <w:widowControl w:val="0"/>
              <w:spacing w:before="120" w:after="120"/>
              <w:ind w:right="-26" w:firstLine="567"/>
              <w:jc w:val="both"/>
              <w:rPr>
                <w:rFonts w:ascii="Garamond" w:hAnsi="Garamond"/>
                <w:sz w:val="22"/>
                <w:szCs w:val="22"/>
              </w:rPr>
            </w:pPr>
            <w:r w:rsidRPr="00616F73">
              <w:rPr>
                <w:rFonts w:ascii="Garamond" w:hAnsi="Garamond"/>
                <w:sz w:val="22"/>
                <w:szCs w:val="22"/>
                <w:highlight w:val="yellow"/>
              </w:rPr>
              <w:t>в иных случаях:</w:t>
            </w:r>
          </w:p>
          <w:p w14:paraId="73DB340B" w14:textId="4B8E5BEB" w:rsidR="00562A39" w:rsidRPr="00562A39" w:rsidRDefault="00DE3655" w:rsidP="00D9603D">
            <w:pPr>
              <w:widowControl w:val="0"/>
              <w:spacing w:before="120" w:after="120"/>
              <w:ind w:right="-26" w:firstLine="1589"/>
              <w:jc w:val="both"/>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lang w:val="en-US"/>
                    </w:rPr>
                    <m:t>k</m:t>
                  </m:r>
                </m:e>
                <m:sub>
                  <m:r>
                    <w:rPr>
                      <w:rFonts w:ascii="Cambria Math" w:hAnsi="Cambria Math"/>
                      <w:sz w:val="22"/>
                      <w:szCs w:val="22"/>
                      <w:lang w:val="en-US"/>
                    </w:rPr>
                    <m:t>z</m:t>
                  </m:r>
                  <m:r>
                    <w:rPr>
                      <w:rFonts w:ascii="Cambria Math" w:hAnsi="Cambria Math"/>
                      <w:sz w:val="22"/>
                      <w:szCs w:val="22"/>
                    </w:rPr>
                    <m:t>,</m:t>
                  </m:r>
                  <m:r>
                    <w:rPr>
                      <w:rFonts w:ascii="Cambria Math" w:hAnsi="Cambria Math"/>
                      <w:sz w:val="22"/>
                      <w:szCs w:val="22"/>
                      <w:lang w:val="en-US"/>
                    </w:rPr>
                    <m:t>m</m:t>
                  </m:r>
                </m:sub>
                <m:sup>
                  <m:r>
                    <w:rPr>
                      <w:rFonts w:ascii="Cambria Math" w:hAnsi="Cambria Math"/>
                      <w:sz w:val="22"/>
                      <w:szCs w:val="22"/>
                    </w:rPr>
                    <m:t>превыш</m:t>
                  </m:r>
                </m:sup>
              </m:sSubSup>
              <m:r>
                <w:rPr>
                  <w:rFonts w:ascii="Cambria Math" w:hAnsi="Cambria Math"/>
                  <w:sz w:val="22"/>
                  <w:szCs w:val="22"/>
                </w:rPr>
                <m:t>=</m:t>
              </m:r>
              <m:r>
                <m:rPr>
                  <m:sty m:val="p"/>
                </m:rPr>
                <w:rPr>
                  <w:rFonts w:ascii="Cambria Math" w:hAnsi="Cambria Math"/>
                  <w:sz w:val="22"/>
                  <w:szCs w:val="22"/>
                  <w:lang w:val="en-US"/>
                </w:rPr>
                <m:t>min</m:t>
              </m:r>
              <m:r>
                <m:rPr>
                  <m:sty m:val="p"/>
                </m:rPr>
                <w:rPr>
                  <w:rFonts w:ascii="Cambria Math" w:hAnsi="Cambria Math"/>
                  <w:sz w:val="22"/>
                  <w:szCs w:val="22"/>
                </w:rPr>
                <m:t>⁡</m:t>
              </m:r>
              <m:r>
                <w:rPr>
                  <w:rFonts w:ascii="Cambria Math" w:hAnsi="Cambria Math"/>
                  <w:sz w:val="22"/>
                  <w:szCs w:val="22"/>
                </w:rPr>
                <m:t>(1;</m:t>
              </m:r>
              <m:f>
                <m:fPr>
                  <m:ctrlPr>
                    <w:rPr>
                      <w:rFonts w:ascii="Cambria Math" w:hAnsi="Cambria Math"/>
                      <w:i/>
                      <w:sz w:val="22"/>
                      <w:szCs w:val="22"/>
                    </w:rPr>
                  </m:ctrlPr>
                </m:fPr>
                <m:num>
                  <m:nary>
                    <m:naryPr>
                      <m:chr m:val="∑"/>
                      <m:limLoc m:val="undOvr"/>
                      <m:supHide m:val="1"/>
                      <m:ctrlPr>
                        <w:rPr>
                          <w:rFonts w:ascii="Cambria Math" w:hAnsi="Cambria Math"/>
                          <w:i/>
                          <w:sz w:val="22"/>
                          <w:szCs w:val="22"/>
                        </w:rPr>
                      </m:ctrlPr>
                    </m:naryPr>
                    <m:sub>
                      <m:r>
                        <w:rPr>
                          <w:rFonts w:ascii="Cambria Math" w:hAnsi="Cambria Math"/>
                          <w:sz w:val="22"/>
                          <w:szCs w:val="22"/>
                        </w:rPr>
                        <m:t>z</m:t>
                      </m:r>
                    </m:sub>
                    <m:sup/>
                    <m:e>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lang w:val="en-US"/>
                            </w:rPr>
                            <m:t>ar</m:t>
                          </m:r>
                          <m:r>
                            <w:rPr>
                              <w:rFonts w:ascii="Cambria Math" w:hAnsi="Cambria Math"/>
                              <w:sz w:val="22"/>
                              <w:szCs w:val="22"/>
                            </w:rPr>
                            <m:t>,</m:t>
                          </m:r>
                          <m:r>
                            <w:rPr>
                              <w:rFonts w:ascii="Cambria Math" w:hAnsi="Cambria Math"/>
                              <w:sz w:val="22"/>
                              <w:szCs w:val="22"/>
                              <w:lang w:val="en-US"/>
                            </w:rPr>
                            <m:t>m</m:t>
                          </m:r>
                        </m:sub>
                        <m:sup>
                          <m:r>
                            <w:rPr>
                              <w:rFonts w:ascii="Cambria Math" w:hAnsi="Cambria Math"/>
                              <w:sz w:val="22"/>
                              <w:szCs w:val="22"/>
                            </w:rPr>
                            <m:t>взвеш</m:t>
                          </m:r>
                        </m:sup>
                      </m:sSubSup>
                    </m:e>
                  </m:nary>
                </m:num>
                <m:den>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lang w:val="en-US"/>
                        </w:rPr>
                        <m:t>z</m:t>
                      </m:r>
                    </m:sub>
                    <m:sup>
                      <m:r>
                        <w:rPr>
                          <w:rFonts w:ascii="Cambria Math" w:hAnsi="Cambria Math"/>
                          <w:sz w:val="22"/>
                          <w:szCs w:val="22"/>
                        </w:rPr>
                        <m:t>прогноз</m:t>
                      </m:r>
                    </m:sup>
                  </m:sSubSup>
                </m:den>
              </m:f>
              <m:sSub>
                <m:sSubPr>
                  <m:ctrlPr>
                    <w:rPr>
                      <w:rFonts w:ascii="Cambria Math" w:hAnsi="Cambria Math"/>
                      <w:i/>
                      <w:sz w:val="22"/>
                      <w:szCs w:val="22"/>
                      <w:lang w:val="en-US"/>
                    </w:rPr>
                  </m:ctrlPr>
                </m:sSubPr>
                <m:e>
                  <m:r>
                    <w:rPr>
                      <w:rFonts w:ascii="Cambria Math" w:hAnsi="Cambria Math"/>
                      <w:sz w:val="22"/>
                      <w:szCs w:val="22"/>
                    </w:rPr>
                    <m:t>∙</m:t>
                  </m:r>
                  <m:r>
                    <w:rPr>
                      <w:rFonts w:ascii="Cambria Math" w:hAnsi="Cambria Math"/>
                      <w:sz w:val="22"/>
                      <w:szCs w:val="22"/>
                      <w:lang w:val="en-US"/>
                    </w:rPr>
                    <m:t>d</m:t>
                  </m:r>
                </m:e>
                <m:sub>
                  <m:r>
                    <w:rPr>
                      <w:rFonts w:ascii="Cambria Math" w:hAnsi="Cambria Math"/>
                      <w:sz w:val="22"/>
                      <w:szCs w:val="22"/>
                      <w:lang w:val="en-US"/>
                    </w:rPr>
                    <m:t>N</m:t>
                  </m:r>
                </m:sub>
              </m:sSub>
              <m:r>
                <w:rPr>
                  <w:rFonts w:ascii="Cambria Math" w:hAnsi="Cambria Math"/>
                  <w:sz w:val="22"/>
                  <w:szCs w:val="22"/>
                </w:rPr>
                <m:t>)</m:t>
              </m:r>
            </m:oMath>
            <w:r w:rsidR="00562A39" w:rsidRPr="00562A39">
              <w:rPr>
                <w:rFonts w:ascii="Garamond" w:hAnsi="Garamond"/>
                <w:sz w:val="22"/>
                <w:szCs w:val="22"/>
              </w:rPr>
              <w:t>,</w:t>
            </w:r>
          </w:p>
          <w:p w14:paraId="3B688661" w14:textId="60E49A44" w:rsidR="00562A39" w:rsidRPr="00562A39" w:rsidRDefault="00616F73" w:rsidP="00D9603D">
            <w:pPr>
              <w:widowControl w:val="0"/>
              <w:spacing w:before="120" w:after="120"/>
              <w:ind w:right="-26" w:firstLine="567"/>
              <w:jc w:val="both"/>
              <w:rPr>
                <w:rFonts w:ascii="Garamond" w:hAnsi="Garamond"/>
                <w:sz w:val="22"/>
                <w:szCs w:val="22"/>
              </w:rPr>
            </w:pPr>
            <w:r>
              <w:rPr>
                <w:rFonts w:ascii="Garamond" w:hAnsi="Garamond"/>
                <w:sz w:val="22"/>
                <w:szCs w:val="22"/>
              </w:rPr>
              <w:t>г</w:t>
            </w:r>
            <w:r w:rsidR="00562A39" w:rsidRPr="00562A39">
              <w:rPr>
                <w:rFonts w:ascii="Garamond" w:hAnsi="Garamond"/>
                <w:sz w:val="22"/>
                <w:szCs w:val="22"/>
              </w:rPr>
              <w:t>де</w:t>
            </w:r>
          </w:p>
          <w:p w14:paraId="33F7FECC" w14:textId="77777777" w:rsidR="00562A39" w:rsidRPr="00562A39" w:rsidRDefault="00DE3655" w:rsidP="00D9603D">
            <w:pPr>
              <w:widowControl w:val="0"/>
              <w:spacing w:before="120" w:after="120"/>
              <w:ind w:right="-26" w:firstLine="567"/>
              <w:jc w:val="both"/>
              <w:rPr>
                <w:rFonts w:ascii="Garamond" w:hAnsi="Garamond"/>
                <w:i/>
                <w:sz w:val="22"/>
                <w:szCs w:val="22"/>
              </w:rPr>
            </w:pPr>
            <m:oMath>
              <m:sSub>
                <m:sSubPr>
                  <m:ctrlPr>
                    <w:rPr>
                      <w:rFonts w:ascii="Cambria Math" w:hAnsi="Cambria Math"/>
                      <w:i/>
                      <w:sz w:val="22"/>
                      <w:szCs w:val="22"/>
                      <w:lang w:val="en-US"/>
                    </w:rPr>
                  </m:ctrlPr>
                </m:sSubPr>
                <m:e>
                  <m:r>
                    <w:rPr>
                      <w:rFonts w:ascii="Cambria Math" w:hAnsi="Cambria Math"/>
                      <w:sz w:val="22"/>
                      <w:szCs w:val="22"/>
                      <w:lang w:val="en-US"/>
                    </w:rPr>
                    <m:t>d</m:t>
                  </m:r>
                </m:e>
                <m:sub>
                  <m:r>
                    <w:rPr>
                      <w:rFonts w:ascii="Cambria Math" w:hAnsi="Cambria Math"/>
                      <w:sz w:val="22"/>
                      <w:szCs w:val="22"/>
                      <w:lang w:val="en-US"/>
                    </w:rPr>
                    <m:t>N</m:t>
                  </m:r>
                </m:sub>
              </m:sSub>
            </m:oMath>
            <w:r w:rsidR="00562A39" w:rsidRPr="00562A39">
              <w:rPr>
                <w:rFonts w:ascii="Garamond" w:hAnsi="Garamond"/>
                <w:iCs/>
                <w:sz w:val="22"/>
                <w:szCs w:val="22"/>
              </w:rPr>
              <w:t xml:space="preserve"> – доля </w:t>
            </w:r>
            <w:r w:rsidR="00562A39" w:rsidRPr="00562A39">
              <w:rPr>
                <w:rFonts w:ascii="Garamond" w:hAnsi="Garamond"/>
                <w:sz w:val="22"/>
                <w:szCs w:val="22"/>
              </w:rPr>
              <w:t>ценовых заявок, принятых к отбору ресурса,</w:t>
            </w:r>
            <w:r w:rsidR="00562A39" w:rsidRPr="00562A39">
              <w:rPr>
                <w:rFonts w:ascii="Garamond" w:hAnsi="Garamond"/>
                <w:iCs/>
                <w:sz w:val="22"/>
                <w:szCs w:val="22"/>
              </w:rPr>
              <w:t xml:space="preserve"> в отношении которых проверяется условие</w:t>
            </w:r>
            <w:r w:rsidR="00562A39" w:rsidRPr="00562A39">
              <w:rPr>
                <w:rFonts w:ascii="Garamond" w:hAnsi="Garamond"/>
                <w:sz w:val="22"/>
                <w:szCs w:val="22"/>
              </w:rPr>
              <w:t>:</w:t>
            </w:r>
          </w:p>
          <w:p w14:paraId="018ADA39" w14:textId="77777777" w:rsidR="00616F73" w:rsidRDefault="00DE3655" w:rsidP="00D9603D">
            <w:pPr>
              <w:widowControl w:val="0"/>
              <w:suppressAutoHyphens w:val="0"/>
              <w:spacing w:before="120" w:after="120"/>
              <w:ind w:firstLine="2127"/>
              <w:jc w:val="both"/>
              <w:rPr>
                <w:rFonts w:ascii="Garamond" w:hAnsi="Garamond"/>
                <w:sz w:val="22"/>
                <w:szCs w:val="22"/>
              </w:rPr>
            </w:pPr>
            <m:oMath>
              <m:sSub>
                <m:sSubPr>
                  <m:ctrlPr>
                    <w:rPr>
                      <w:rFonts w:ascii="Cambria Math" w:hAnsi="Cambria Math"/>
                      <w:i/>
                      <w:sz w:val="22"/>
                      <w:szCs w:val="22"/>
                    </w:rPr>
                  </m:ctrlPr>
                </m:sSubPr>
                <m:e>
                  <m:r>
                    <w:rPr>
                      <w:rFonts w:ascii="Cambria Math" w:hAnsi="Cambria Math"/>
                      <w:sz w:val="22"/>
                      <w:szCs w:val="22"/>
                      <w:lang w:val="en-US"/>
                    </w:rPr>
                    <m:t>d</m:t>
                  </m:r>
                </m:e>
                <m:sub>
                  <m:r>
                    <w:rPr>
                      <w:rFonts w:ascii="Cambria Math" w:hAnsi="Cambria Math"/>
                      <w:sz w:val="22"/>
                      <w:szCs w:val="22"/>
                    </w:rPr>
                    <m:t>N</m:t>
                  </m:r>
                </m:sub>
              </m:sSub>
              <m:r>
                <w:rPr>
                  <w:rFonts w:ascii="Cambria Math" w:hAnsi="Cambria Math"/>
                  <w:sz w:val="22"/>
                  <w:szCs w:val="22"/>
                </w:rPr>
                <m:t>=</m:t>
              </m:r>
              <m:f>
                <m:fPr>
                  <m:ctrlPr>
                    <w:rPr>
                      <w:rFonts w:ascii="Cambria Math" w:hAnsi="Cambria Math"/>
                      <w:i/>
                      <w:sz w:val="22"/>
                      <w:szCs w:val="22"/>
                    </w:rPr>
                  </m:ctrlPr>
                </m:fPr>
                <m:num>
                  <m:nary>
                    <m:naryPr>
                      <m:chr m:val="∑"/>
                      <m:limLoc m:val="subSup"/>
                      <m:ctrlPr>
                        <w:rPr>
                          <w:rFonts w:ascii="Cambria Math" w:hAnsi="Cambria Math"/>
                          <w:i/>
                          <w:sz w:val="22"/>
                          <w:szCs w:val="22"/>
                        </w:rPr>
                      </m:ctrlPr>
                    </m:naryPr>
                    <m:sub>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lang w:val="en-US"/>
                            </w:rPr>
                            <m:t>ar</m:t>
                          </m:r>
                          <m:r>
                            <w:rPr>
                              <w:rFonts w:ascii="Cambria Math" w:hAnsi="Cambria Math"/>
                              <w:sz w:val="22"/>
                              <w:szCs w:val="22"/>
                            </w:rPr>
                            <m:t>,</m:t>
                          </m:r>
                          <m:r>
                            <w:rPr>
                              <w:rFonts w:ascii="Cambria Math" w:hAnsi="Cambria Math"/>
                              <w:sz w:val="22"/>
                              <w:szCs w:val="22"/>
                              <w:lang w:val="en-US"/>
                            </w:rPr>
                            <m:t>m</m:t>
                          </m:r>
                        </m:sub>
                        <m:sup>
                          <m:r>
                            <w:rPr>
                              <w:rFonts w:ascii="Cambria Math" w:hAnsi="Cambria Math"/>
                              <w:sz w:val="22"/>
                              <w:szCs w:val="22"/>
                            </w:rPr>
                            <m:t>взвеш</m:t>
                          </m:r>
                        </m:sup>
                      </m:sSubSup>
                    </m:e>
                  </m:nary>
                </m:num>
                <m:den>
                  <m:nary>
                    <m:naryPr>
                      <m:chr m:val="∑"/>
                      <m:limLoc m:val="undOvr"/>
                      <m:supHide m:val="1"/>
                      <m:ctrlPr>
                        <w:rPr>
                          <w:rFonts w:ascii="Cambria Math" w:hAnsi="Cambria Math"/>
                          <w:i/>
                          <w:sz w:val="22"/>
                          <w:szCs w:val="22"/>
                        </w:rPr>
                      </m:ctrlPr>
                    </m:naryPr>
                    <m:sub>
                      <m:r>
                        <w:rPr>
                          <w:rFonts w:ascii="Cambria Math" w:hAnsi="Cambria Math"/>
                          <w:sz w:val="22"/>
                          <w:szCs w:val="22"/>
                        </w:rPr>
                        <m:t>z</m:t>
                      </m:r>
                    </m:sub>
                    <m:sup/>
                    <m:e>
                      <m:sSubSup>
                        <m:sSubSupPr>
                          <m:ctrlPr>
                            <w:rPr>
                              <w:rFonts w:ascii="Cambria Math" w:hAnsi="Cambria Math"/>
                              <w:i/>
                              <w:sz w:val="22"/>
                              <w:szCs w:val="22"/>
                            </w:rPr>
                          </m:ctrlPr>
                        </m:sSubSupPr>
                        <m:e>
                          <m:r>
                            <w:rPr>
                              <w:rFonts w:ascii="Cambria Math" w:hAnsi="Cambria Math"/>
                              <w:sz w:val="22"/>
                              <w:szCs w:val="22"/>
                            </w:rPr>
                            <m:t>V</m:t>
                          </m:r>
                        </m:e>
                        <m:sub>
                          <m:r>
                            <w:rPr>
                              <w:rFonts w:ascii="Cambria Math" w:hAnsi="Cambria Math"/>
                              <w:sz w:val="22"/>
                              <w:szCs w:val="22"/>
                              <w:lang w:val="en-US"/>
                            </w:rPr>
                            <m:t>ar</m:t>
                          </m:r>
                          <m:r>
                            <w:rPr>
                              <w:rFonts w:ascii="Cambria Math" w:hAnsi="Cambria Math"/>
                              <w:sz w:val="22"/>
                              <w:szCs w:val="22"/>
                            </w:rPr>
                            <m:t>,</m:t>
                          </m:r>
                          <m:r>
                            <w:rPr>
                              <w:rFonts w:ascii="Cambria Math" w:hAnsi="Cambria Math"/>
                              <w:sz w:val="22"/>
                              <w:szCs w:val="22"/>
                              <w:lang w:val="en-US"/>
                            </w:rPr>
                            <m:t>m</m:t>
                          </m:r>
                        </m:sub>
                        <m:sup>
                          <m:r>
                            <w:rPr>
                              <w:rFonts w:ascii="Cambria Math" w:hAnsi="Cambria Math"/>
                              <w:sz w:val="22"/>
                              <w:szCs w:val="22"/>
                            </w:rPr>
                            <m:t>взвеш</m:t>
                          </m:r>
                        </m:sup>
                      </m:sSubSup>
                    </m:e>
                  </m:nary>
                </m:den>
              </m:f>
            </m:oMath>
            <w:r w:rsidR="00616F73">
              <w:rPr>
                <w:rFonts w:ascii="Garamond" w:hAnsi="Garamond"/>
                <w:sz w:val="22"/>
                <w:szCs w:val="22"/>
              </w:rPr>
              <w:t>;</w:t>
            </w:r>
          </w:p>
          <w:p w14:paraId="412EA30F" w14:textId="77153C56" w:rsidR="00616F73" w:rsidRPr="00F62F1A" w:rsidRDefault="00DE3655" w:rsidP="00D9603D">
            <w:pPr>
              <w:widowControl w:val="0"/>
              <w:suppressAutoHyphens w:val="0"/>
              <w:spacing w:before="120" w:after="120"/>
              <w:ind w:firstLine="604"/>
              <w:jc w:val="both"/>
              <w:rPr>
                <w:rFonts w:ascii="Garamond" w:eastAsia="Batang" w:hAnsi="Garamond" w:cs="Times New Roman"/>
                <w:sz w:val="22"/>
                <w:szCs w:val="22"/>
                <w:highlight w:val="yellow"/>
              </w:rPr>
            </w:pPr>
            <m:oMath>
              <m:sSubSup>
                <m:sSubSupPr>
                  <m:ctrlPr>
                    <w:rPr>
                      <w:rFonts w:ascii="Cambria Math" w:hAnsi="Cambria Math"/>
                      <w:sz w:val="22"/>
                      <w:szCs w:val="22"/>
                      <w:highlight w:val="yellow"/>
                    </w:rPr>
                  </m:ctrlPr>
                </m:sSubSupPr>
                <m:e>
                  <m:r>
                    <w:rPr>
                      <w:rFonts w:ascii="Cambria Math" w:hAnsi="Cambria Math"/>
                      <w:sz w:val="22"/>
                      <w:szCs w:val="22"/>
                      <w:highlight w:val="yellow"/>
                    </w:rPr>
                    <m:t>k</m:t>
                  </m:r>
                </m:e>
                <m:sub>
                  <m:r>
                    <m:rPr>
                      <m:sty m:val="p"/>
                    </m:rPr>
                    <w:rPr>
                      <w:rFonts w:ascii="Cambria Math" w:hAnsi="Cambria Math"/>
                      <w:sz w:val="22"/>
                      <w:szCs w:val="22"/>
                      <w:highlight w:val="yellow"/>
                    </w:rPr>
                    <m:t>2023</m:t>
                  </m:r>
                </m:sub>
                <m:sup>
                  <m:r>
                    <m:rPr>
                      <m:sty m:val="p"/>
                    </m:rPr>
                    <w:rPr>
                      <w:rFonts w:ascii="Cambria Math" w:hAnsi="Cambria Math"/>
                      <w:sz w:val="22"/>
                      <w:szCs w:val="22"/>
                      <w:highlight w:val="yellow"/>
                    </w:rPr>
                    <m:t>инф</m:t>
                  </m:r>
                </m:sup>
              </m:sSubSup>
            </m:oMath>
            <w:r w:rsidR="00616F73" w:rsidRPr="00562A39">
              <w:rPr>
                <w:rFonts w:ascii="Garamond" w:hAnsi="Garamond"/>
                <w:sz w:val="22"/>
                <w:szCs w:val="22"/>
                <w:highlight w:val="yellow"/>
              </w:rPr>
              <w:t xml:space="preserve"> </w:t>
            </w:r>
            <w:r w:rsidR="00EE0308">
              <w:rPr>
                <w:rFonts w:ascii="Garamond" w:eastAsia="Batang" w:hAnsi="Garamond" w:cs="Times New Roman"/>
                <w:sz w:val="22"/>
                <w:szCs w:val="22"/>
                <w:highlight w:val="yellow"/>
              </w:rPr>
              <w:t>–</w:t>
            </w:r>
            <w:r w:rsidR="00616F73" w:rsidRPr="00241E71">
              <w:rPr>
                <w:rFonts w:ascii="Garamond" w:eastAsia="Batang" w:hAnsi="Garamond" w:cs="Times New Roman"/>
                <w:sz w:val="22"/>
                <w:szCs w:val="22"/>
                <w:highlight w:val="yellow"/>
              </w:rPr>
              <w:t xml:space="preserve"> </w:t>
            </w:r>
            <w:r w:rsidR="00EE0308">
              <w:rPr>
                <w:rFonts w:ascii="Garamond" w:eastAsia="Batang" w:hAnsi="Garamond" w:cs="Times New Roman"/>
                <w:sz w:val="22"/>
                <w:szCs w:val="22"/>
                <w:highlight w:val="yellow"/>
              </w:rPr>
              <w:t xml:space="preserve">значение </w:t>
            </w:r>
            <w:r w:rsidR="00616F73" w:rsidRPr="00241E71">
              <w:rPr>
                <w:rFonts w:ascii="Garamond" w:hAnsi="Garamond"/>
                <w:sz w:val="22"/>
                <w:szCs w:val="22"/>
                <w:highlight w:val="yellow"/>
                <w:lang w:eastAsia="en-US"/>
              </w:rPr>
              <w:t>индекс</w:t>
            </w:r>
            <w:r w:rsidR="00EE0308">
              <w:rPr>
                <w:rFonts w:ascii="Garamond" w:hAnsi="Garamond"/>
                <w:sz w:val="22"/>
                <w:szCs w:val="22"/>
                <w:highlight w:val="yellow"/>
                <w:lang w:eastAsia="en-US"/>
              </w:rPr>
              <w:t>а</w:t>
            </w:r>
            <w:r w:rsidR="00616F73" w:rsidRPr="00241E71">
              <w:rPr>
                <w:rFonts w:ascii="Garamond" w:hAnsi="Garamond"/>
                <w:sz w:val="22"/>
                <w:szCs w:val="22"/>
                <w:highlight w:val="yellow"/>
                <w:lang w:eastAsia="en-US"/>
              </w:rPr>
              <w:t xml:space="preserve"> потребительских цен в декабре </w:t>
            </w:r>
            <w:r w:rsidR="00616F73" w:rsidRPr="00F62F1A">
              <w:rPr>
                <w:rFonts w:ascii="Garamond" w:hAnsi="Garamond"/>
                <w:sz w:val="22"/>
                <w:szCs w:val="22"/>
                <w:highlight w:val="yellow"/>
                <w:lang w:eastAsia="en-US"/>
              </w:rPr>
              <w:t xml:space="preserve">2023 </w:t>
            </w:r>
            <w:r w:rsidR="00616F73" w:rsidRPr="00241E71">
              <w:rPr>
                <w:rFonts w:ascii="Garamond" w:hAnsi="Garamond"/>
                <w:sz w:val="22"/>
                <w:szCs w:val="22"/>
                <w:highlight w:val="yellow"/>
                <w:lang w:eastAsia="en-US"/>
              </w:rPr>
              <w:t>года к декабрю</w:t>
            </w:r>
            <w:r w:rsidR="00616F73" w:rsidRPr="00F62F1A">
              <w:rPr>
                <w:rFonts w:ascii="Garamond" w:hAnsi="Garamond"/>
                <w:sz w:val="22"/>
                <w:szCs w:val="22"/>
                <w:highlight w:val="yellow"/>
                <w:lang w:eastAsia="en-US"/>
              </w:rPr>
              <w:t xml:space="preserve"> 2022</w:t>
            </w:r>
            <w:r w:rsidR="00616F73" w:rsidRPr="00241E71">
              <w:rPr>
                <w:rFonts w:ascii="Garamond" w:hAnsi="Garamond"/>
                <w:sz w:val="22"/>
                <w:szCs w:val="22"/>
                <w:highlight w:val="yellow"/>
                <w:lang w:eastAsia="en-US"/>
              </w:rPr>
              <w:t xml:space="preserve"> года, определяем</w:t>
            </w:r>
            <w:r w:rsidR="00EE0308">
              <w:rPr>
                <w:rFonts w:ascii="Garamond" w:hAnsi="Garamond"/>
                <w:sz w:val="22"/>
                <w:szCs w:val="22"/>
                <w:highlight w:val="yellow"/>
                <w:lang w:eastAsia="en-US"/>
              </w:rPr>
              <w:t xml:space="preserve">ое </w:t>
            </w:r>
            <w:r w:rsidR="00616F73" w:rsidRPr="00241E71">
              <w:rPr>
                <w:rFonts w:ascii="Garamond" w:hAnsi="Garamond"/>
                <w:sz w:val="22"/>
                <w:szCs w:val="22"/>
                <w:highlight w:val="yellow"/>
                <w:lang w:eastAsia="en-US"/>
              </w:rPr>
              <w:t>и публикуем</w:t>
            </w:r>
            <w:r w:rsidR="00EE0308">
              <w:rPr>
                <w:rFonts w:ascii="Garamond" w:hAnsi="Garamond"/>
                <w:sz w:val="22"/>
                <w:szCs w:val="22"/>
                <w:highlight w:val="yellow"/>
                <w:lang w:eastAsia="en-US"/>
              </w:rPr>
              <w:t>ое</w:t>
            </w:r>
            <w:r w:rsidR="00616F73" w:rsidRPr="00241E71">
              <w:rPr>
                <w:rFonts w:ascii="Garamond" w:hAnsi="Garamond"/>
                <w:sz w:val="22"/>
                <w:szCs w:val="22"/>
                <w:highlight w:val="yellow"/>
                <w:lang w:eastAsia="en-US"/>
              </w:rPr>
              <w:t xml:space="preserve"> федеральным органом исполнительной власти, осуществляющим функции по формированию официальной статистической информации</w:t>
            </w:r>
            <w:r w:rsidR="00616F73" w:rsidRPr="00241E71">
              <w:rPr>
                <w:rFonts w:ascii="Garamond" w:eastAsia="Batang" w:hAnsi="Garamond" w:cs="Times New Roman"/>
                <w:sz w:val="22"/>
                <w:szCs w:val="22"/>
                <w:highlight w:val="yellow"/>
              </w:rPr>
              <w:t>;</w:t>
            </w:r>
          </w:p>
          <w:p w14:paraId="4BF69D7E" w14:textId="72C20264" w:rsidR="00562A39" w:rsidRPr="00562A39" w:rsidRDefault="00DE3655" w:rsidP="00D9603D">
            <w:pPr>
              <w:widowControl w:val="0"/>
              <w:suppressAutoHyphens w:val="0"/>
              <w:spacing w:before="120" w:after="120"/>
              <w:ind w:firstLine="604"/>
              <w:jc w:val="both"/>
              <w:rPr>
                <w:rFonts w:ascii="Garamond" w:hAnsi="Garamond"/>
                <w:sz w:val="22"/>
                <w:szCs w:val="22"/>
              </w:rPr>
            </w:pPr>
            <m:oMath>
              <m:sSubSup>
                <m:sSubSupPr>
                  <m:ctrlPr>
                    <w:rPr>
                      <w:rFonts w:ascii="Cambria Math" w:hAnsi="Cambria Math"/>
                      <w:sz w:val="22"/>
                      <w:szCs w:val="22"/>
                      <w:highlight w:val="yellow"/>
                    </w:rPr>
                  </m:ctrlPr>
                </m:sSubSupPr>
                <m:e>
                  <m:r>
                    <w:rPr>
                      <w:rFonts w:ascii="Cambria Math" w:hAnsi="Cambria Math"/>
                      <w:sz w:val="22"/>
                      <w:szCs w:val="22"/>
                      <w:highlight w:val="yellow"/>
                    </w:rPr>
                    <m:t>k</m:t>
                  </m:r>
                </m:e>
                <m:sub>
                  <m:r>
                    <m:rPr>
                      <m:sty m:val="p"/>
                    </m:rPr>
                    <w:rPr>
                      <w:rFonts w:ascii="Cambria Math" w:hAnsi="Cambria Math"/>
                      <w:sz w:val="22"/>
                      <w:szCs w:val="22"/>
                      <w:highlight w:val="yellow"/>
                    </w:rPr>
                    <m:t>2024</m:t>
                  </m:r>
                </m:sub>
                <m:sup>
                  <m:r>
                    <m:rPr>
                      <m:sty m:val="p"/>
                    </m:rPr>
                    <w:rPr>
                      <w:rFonts w:ascii="Cambria Math" w:hAnsi="Cambria Math"/>
                      <w:sz w:val="22"/>
                      <w:szCs w:val="22"/>
                      <w:highlight w:val="yellow"/>
                    </w:rPr>
                    <m:t>инф</m:t>
                  </m:r>
                </m:sup>
              </m:sSubSup>
            </m:oMath>
            <w:r w:rsidR="00616F73" w:rsidRPr="00562A39">
              <w:rPr>
                <w:rFonts w:ascii="Garamond" w:hAnsi="Garamond"/>
                <w:sz w:val="22"/>
                <w:szCs w:val="22"/>
                <w:highlight w:val="yellow"/>
              </w:rPr>
              <w:t xml:space="preserve"> </w:t>
            </w:r>
            <w:r w:rsidR="00EE0308">
              <w:rPr>
                <w:rFonts w:ascii="Garamond" w:hAnsi="Garamond"/>
                <w:sz w:val="22"/>
                <w:szCs w:val="22"/>
                <w:highlight w:val="yellow"/>
              </w:rPr>
              <w:t>–</w:t>
            </w:r>
            <w:r w:rsidR="00616F73" w:rsidRPr="00241E71">
              <w:rPr>
                <w:rFonts w:ascii="Garamond" w:eastAsia="Batang" w:hAnsi="Garamond" w:cs="Times New Roman"/>
                <w:sz w:val="22"/>
                <w:szCs w:val="22"/>
                <w:highlight w:val="yellow"/>
              </w:rPr>
              <w:t xml:space="preserve"> </w:t>
            </w:r>
            <w:r w:rsidR="00EE0308">
              <w:rPr>
                <w:rFonts w:ascii="Garamond" w:eastAsia="Batang" w:hAnsi="Garamond" w:cs="Times New Roman"/>
                <w:sz w:val="22"/>
                <w:szCs w:val="22"/>
                <w:highlight w:val="yellow"/>
              </w:rPr>
              <w:t xml:space="preserve">значение </w:t>
            </w:r>
            <w:r w:rsidR="00616F73" w:rsidRPr="00241E71">
              <w:rPr>
                <w:rFonts w:ascii="Garamond" w:hAnsi="Garamond"/>
                <w:sz w:val="22"/>
                <w:szCs w:val="22"/>
                <w:highlight w:val="yellow"/>
                <w:lang w:eastAsia="en-US"/>
              </w:rPr>
              <w:t>индекс</w:t>
            </w:r>
            <w:r w:rsidR="00EE0308">
              <w:rPr>
                <w:rFonts w:ascii="Garamond" w:hAnsi="Garamond"/>
                <w:sz w:val="22"/>
                <w:szCs w:val="22"/>
                <w:highlight w:val="yellow"/>
                <w:lang w:eastAsia="en-US"/>
              </w:rPr>
              <w:t>а</w:t>
            </w:r>
            <w:r w:rsidR="00616F73" w:rsidRPr="00241E71">
              <w:rPr>
                <w:rFonts w:ascii="Garamond" w:hAnsi="Garamond"/>
                <w:sz w:val="22"/>
                <w:szCs w:val="22"/>
                <w:highlight w:val="yellow"/>
                <w:lang w:eastAsia="en-US"/>
              </w:rPr>
              <w:t xml:space="preserve"> потребительских цен в декабре </w:t>
            </w:r>
            <w:r w:rsidR="00616F73" w:rsidRPr="00F62F1A">
              <w:rPr>
                <w:rFonts w:ascii="Garamond" w:hAnsi="Garamond"/>
                <w:sz w:val="22"/>
                <w:szCs w:val="22"/>
                <w:highlight w:val="yellow"/>
                <w:lang w:eastAsia="en-US"/>
              </w:rPr>
              <w:t xml:space="preserve">2024 </w:t>
            </w:r>
            <w:r w:rsidR="00616F73" w:rsidRPr="00241E71">
              <w:rPr>
                <w:rFonts w:ascii="Garamond" w:hAnsi="Garamond"/>
                <w:sz w:val="22"/>
                <w:szCs w:val="22"/>
                <w:highlight w:val="yellow"/>
                <w:lang w:eastAsia="en-US"/>
              </w:rPr>
              <w:t>года к декабрю</w:t>
            </w:r>
            <w:r w:rsidR="00616F73" w:rsidRPr="00F62F1A">
              <w:rPr>
                <w:rFonts w:ascii="Garamond" w:hAnsi="Garamond"/>
                <w:sz w:val="22"/>
                <w:szCs w:val="22"/>
                <w:highlight w:val="yellow"/>
                <w:lang w:eastAsia="en-US"/>
              </w:rPr>
              <w:t xml:space="preserve"> 2023</w:t>
            </w:r>
            <w:r w:rsidR="00616F73" w:rsidRPr="00241E71">
              <w:rPr>
                <w:rFonts w:ascii="Garamond" w:hAnsi="Garamond"/>
                <w:sz w:val="22"/>
                <w:szCs w:val="22"/>
                <w:highlight w:val="yellow"/>
                <w:lang w:eastAsia="en-US"/>
              </w:rPr>
              <w:t xml:space="preserve"> года, определяем</w:t>
            </w:r>
            <w:r w:rsidR="00F91BAC">
              <w:rPr>
                <w:rFonts w:ascii="Garamond" w:hAnsi="Garamond"/>
                <w:sz w:val="22"/>
                <w:szCs w:val="22"/>
                <w:highlight w:val="yellow"/>
                <w:lang w:eastAsia="en-US"/>
              </w:rPr>
              <w:t>ое</w:t>
            </w:r>
            <w:r w:rsidR="00616F73" w:rsidRPr="00241E71">
              <w:rPr>
                <w:rFonts w:ascii="Garamond" w:hAnsi="Garamond"/>
                <w:sz w:val="22"/>
                <w:szCs w:val="22"/>
                <w:highlight w:val="yellow"/>
                <w:lang w:eastAsia="en-US"/>
              </w:rPr>
              <w:t xml:space="preserve"> и публикуем</w:t>
            </w:r>
            <w:r w:rsidR="00F91BAC">
              <w:rPr>
                <w:rFonts w:ascii="Garamond" w:hAnsi="Garamond"/>
                <w:sz w:val="22"/>
                <w:szCs w:val="22"/>
                <w:highlight w:val="yellow"/>
                <w:lang w:eastAsia="en-US"/>
              </w:rPr>
              <w:t>ое</w:t>
            </w:r>
            <w:r w:rsidR="00616F73" w:rsidRPr="00241E71">
              <w:rPr>
                <w:rFonts w:ascii="Garamond" w:hAnsi="Garamond"/>
                <w:sz w:val="22"/>
                <w:szCs w:val="22"/>
                <w:highlight w:val="yellow"/>
                <w:lang w:eastAsia="en-US"/>
              </w:rPr>
              <w:t xml:space="preserve"> федеральным органом исполнительной власти, осуществляющим функции по формированию официальной статистической информации</w:t>
            </w:r>
            <w:r w:rsidR="00562A39" w:rsidRPr="00562A39">
              <w:rPr>
                <w:rFonts w:ascii="Garamond" w:hAnsi="Garamond"/>
                <w:sz w:val="22"/>
                <w:szCs w:val="22"/>
              </w:rPr>
              <w:t>.</w:t>
            </w:r>
          </w:p>
          <w:p w14:paraId="4F04CC41" w14:textId="77777777" w:rsidR="00562A39" w:rsidRPr="00562A39" w:rsidRDefault="00562A39" w:rsidP="00D9603D">
            <w:pPr>
              <w:widowControl w:val="0"/>
              <w:suppressAutoHyphens w:val="0"/>
              <w:spacing w:before="120" w:after="120"/>
              <w:ind w:firstLine="567"/>
              <w:jc w:val="both"/>
              <w:rPr>
                <w:rFonts w:ascii="Garamond" w:hAnsi="Garamond"/>
                <w:sz w:val="22"/>
                <w:szCs w:val="22"/>
              </w:rPr>
            </w:pPr>
            <w:r w:rsidRPr="00562A39">
              <w:rPr>
                <w:rFonts w:ascii="Garamond" w:hAnsi="Garamond"/>
                <w:sz w:val="22"/>
                <w:szCs w:val="22"/>
              </w:rPr>
              <w:t xml:space="preserve">В случае если указанные условия не выполняются для ценовой заявки с </w:t>
            </w:r>
            <w:r w:rsidRPr="00562A39">
              <w:rPr>
                <w:rFonts w:ascii="Garamond" w:hAnsi="Garamond"/>
                <w:sz w:val="22"/>
                <w:szCs w:val="22"/>
              </w:rPr>
              <w:lastRenderedPageBreak/>
              <w:t xml:space="preserve">номером </w:t>
            </w:r>
            <w:r w:rsidRPr="00562A39">
              <w:rPr>
                <w:rFonts w:ascii="Garamond" w:hAnsi="Garamond"/>
                <w:i/>
                <w:sz w:val="22"/>
                <w:szCs w:val="22"/>
                <w:lang w:val="en-US"/>
              </w:rPr>
              <w:t>N</w:t>
            </w:r>
            <w:r w:rsidRPr="00562A39">
              <w:rPr>
                <w:rFonts w:ascii="Garamond" w:hAnsi="Garamond"/>
                <w:sz w:val="22"/>
                <w:szCs w:val="22"/>
              </w:rPr>
              <w:t xml:space="preserve">+1, в том числе с учетом уменьшения (модификации) отбираемого объема снижения, выполненной в соответствии с пунктом 2.6.3 настоящего Регламента, то такая заявка исключается из перечня ранжированных заявок и процедура, предусмотренная настоящим пунктом, повторяется, пока в перечне ранжированных заявок не останется </w:t>
            </w:r>
            <w:r w:rsidRPr="00562A39">
              <w:rPr>
                <w:rFonts w:ascii="Garamond" w:hAnsi="Garamond"/>
                <w:i/>
                <w:sz w:val="22"/>
                <w:szCs w:val="22"/>
                <w:lang w:val="en-US"/>
              </w:rPr>
              <w:t>N</w:t>
            </w:r>
            <w:r w:rsidRPr="00562A39">
              <w:rPr>
                <w:rFonts w:ascii="Garamond" w:hAnsi="Garamond"/>
                <w:sz w:val="22"/>
                <w:szCs w:val="22"/>
              </w:rPr>
              <w:t xml:space="preserve"> заявок. </w:t>
            </w:r>
          </w:p>
          <w:p w14:paraId="061CBF85" w14:textId="77777777" w:rsidR="00562A39" w:rsidRPr="00562A39" w:rsidRDefault="00562A39" w:rsidP="00D9603D">
            <w:pPr>
              <w:widowControl w:val="0"/>
              <w:suppressAutoHyphens w:val="0"/>
              <w:spacing w:before="120" w:after="120"/>
              <w:ind w:firstLine="567"/>
              <w:jc w:val="both"/>
              <w:rPr>
                <w:rFonts w:ascii="Garamond" w:hAnsi="Garamond"/>
                <w:sz w:val="22"/>
                <w:szCs w:val="22"/>
              </w:rPr>
            </w:pPr>
            <w:r w:rsidRPr="00562A39">
              <w:rPr>
                <w:rFonts w:ascii="Garamond" w:hAnsi="Garamond"/>
                <w:sz w:val="22"/>
                <w:szCs w:val="22"/>
              </w:rPr>
              <w:t>Если в отношении ценовой заявки не выполняются вышеуказанные условия (без учета уменьшения (модификации) отбираемого объема снижения), но в</w:t>
            </w:r>
            <w:r w:rsidRPr="00562A39">
              <w:rPr>
                <w:rFonts w:ascii="Garamond" w:eastAsia="Times New Roman" w:hAnsi="Garamond"/>
                <w:sz w:val="22"/>
                <w:szCs w:val="22"/>
              </w:rPr>
              <w:t xml:space="preserve"> такой ценовой заявке выражено согласие </w:t>
            </w:r>
            <w:r w:rsidRPr="00562A39">
              <w:rPr>
                <w:rFonts w:ascii="Garamond" w:hAnsi="Garamond"/>
                <w:sz w:val="22"/>
                <w:szCs w:val="22"/>
              </w:rPr>
              <w:t xml:space="preserve">на уменьшение (модификацию) отбираемого объема снижения потребления электрической энергии, то </w:t>
            </w:r>
            <w:r w:rsidRPr="00562A39">
              <w:rPr>
                <w:rFonts w:ascii="Garamond" w:eastAsia="Times New Roman" w:hAnsi="Garamond"/>
                <w:sz w:val="22"/>
                <w:szCs w:val="22"/>
              </w:rPr>
              <w:t xml:space="preserve">в целях определения возможности отбора данной ценовой заявки </w:t>
            </w:r>
            <m:oMath>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ar,m</m:t>
                  </m:r>
                </m:sub>
                <m:sup>
                  <m:r>
                    <w:rPr>
                      <w:rFonts w:ascii="Cambria Math" w:hAnsi="Cambria Math"/>
                      <w:sz w:val="22"/>
                      <w:szCs w:val="22"/>
                    </w:rPr>
                    <m:t>взвеш</m:t>
                  </m:r>
                </m:sup>
              </m:sSubSup>
              <m:r>
                <w:rPr>
                  <w:rFonts w:ascii="Cambria Math" w:hAnsi="Cambria Math"/>
                  <w:sz w:val="22"/>
                  <w:szCs w:val="22"/>
                </w:rPr>
                <m:t xml:space="preserve"> </m:t>
              </m:r>
            </m:oMath>
            <w:r w:rsidRPr="00562A39">
              <w:rPr>
                <w:rFonts w:ascii="Garamond" w:eastAsia="Times New Roman" w:hAnsi="Garamond"/>
                <w:sz w:val="22"/>
                <w:szCs w:val="22"/>
              </w:rPr>
              <w:t xml:space="preserve">уменьшается до величины, обеспечивающей выполнение нарушаемого условия (до величины, соответствующей почасовому объему снижения потребления электрической энергии не менее 0,1 МВт). </w:t>
            </w:r>
            <w:r w:rsidRPr="00562A39">
              <w:rPr>
                <w:rFonts w:ascii="Garamond" w:hAnsi="Garamond"/>
                <w:color w:val="000000"/>
                <w:sz w:val="22"/>
                <w:szCs w:val="22"/>
              </w:rPr>
              <w:t>Ценовая заявка, в которой был уменьшен (модифицирован) отбираемый объем снижения потребления, является завершающей, и отбор ценовых заявок останавливается.</w:t>
            </w:r>
          </w:p>
          <w:p w14:paraId="34EA2A05" w14:textId="3C0332A6" w:rsidR="00F62F1A" w:rsidRPr="00F62F1A" w:rsidRDefault="00562A39" w:rsidP="00D9603D">
            <w:pPr>
              <w:widowControl w:val="0"/>
              <w:suppressAutoHyphens w:val="0"/>
              <w:spacing w:before="120" w:after="120"/>
              <w:ind w:firstLine="567"/>
              <w:jc w:val="both"/>
              <w:rPr>
                <w:rFonts w:ascii="Garamond" w:eastAsiaTheme="minorEastAsia" w:hAnsi="Garamond"/>
                <w:sz w:val="22"/>
                <w:szCs w:val="22"/>
                <w:highlight w:val="yellow"/>
              </w:rPr>
            </w:pPr>
            <w:r w:rsidRPr="00562A39">
              <w:rPr>
                <w:rFonts w:ascii="Garamond" w:hAnsi="Garamond"/>
                <w:sz w:val="22"/>
                <w:szCs w:val="22"/>
              </w:rPr>
              <w:t xml:space="preserve">Если в ценовой заявке отсутствует согласие на возможность отбора АОУ на отдельные месяцы периода оказания услуг, предусмотренное пунктом 2.4.7 настоящего Регламента, то в случае невыполнения указанных условий для месяца </w:t>
            </w:r>
            <w:r w:rsidRPr="00562A39">
              <w:rPr>
                <w:rFonts w:ascii="Garamond" w:hAnsi="Garamond"/>
                <w:i/>
                <w:sz w:val="22"/>
                <w:szCs w:val="22"/>
                <w:lang w:val="en-US"/>
              </w:rPr>
              <w:t>m</w:t>
            </w:r>
            <w:r w:rsidRPr="00562A39">
              <w:rPr>
                <w:rFonts w:ascii="Garamond" w:hAnsi="Garamond"/>
                <w:sz w:val="22"/>
                <w:szCs w:val="22"/>
              </w:rPr>
              <w:t xml:space="preserve"> ценовая заявка в отношении такого АОУ исключается из перечня ранжированных заявок, сформированных в отношении остальных месяцев периода оказания услуг, без учета выполнения указанных условий для соответствующего месяца и производится проверка оставшихся ранжированных заявок на соответствие указанным условиям для соответствующего месяца.</w:t>
            </w:r>
          </w:p>
        </w:tc>
      </w:tr>
    </w:tbl>
    <w:p w14:paraId="3717594C" w14:textId="426ED87A" w:rsidR="00F11A8B" w:rsidRDefault="00F11A8B" w:rsidP="00375636">
      <w:pPr>
        <w:keepNext/>
        <w:tabs>
          <w:tab w:val="left" w:pos="1134"/>
          <w:tab w:val="left" w:pos="7938"/>
        </w:tabs>
        <w:autoSpaceDE w:val="0"/>
        <w:autoSpaceDN w:val="0"/>
        <w:spacing w:line="22" w:lineRule="atLeast"/>
        <w:jc w:val="both"/>
        <w:rPr>
          <w:rFonts w:ascii="Garamond" w:eastAsia="Times New Roman" w:hAnsi="Garamond" w:cs="Times New Roman"/>
          <w:b/>
          <w:sz w:val="24"/>
          <w:szCs w:val="24"/>
        </w:rPr>
      </w:pPr>
    </w:p>
    <w:sectPr w:rsidR="00F11A8B" w:rsidSect="0056483B">
      <w:footerReference w:type="even" r:id="rId11"/>
      <w:footerReference w:type="default" r:id="rId12"/>
      <w:pgSz w:w="16838" w:h="11906" w:orient="landscape"/>
      <w:pgMar w:top="1134" w:right="851" w:bottom="993"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BEF1B" w14:textId="77777777" w:rsidR="009B25DE" w:rsidRDefault="009B25DE">
      <w:r>
        <w:separator/>
      </w:r>
    </w:p>
  </w:endnote>
  <w:endnote w:type="continuationSeparator" w:id="0">
    <w:p w14:paraId="1B3A4595" w14:textId="77777777" w:rsidR="009B25DE" w:rsidRDefault="009B25DE">
      <w:r>
        <w:continuationSeparator/>
      </w:r>
    </w:p>
  </w:endnote>
  <w:endnote w:type="continuationNotice" w:id="1">
    <w:p w14:paraId="0C872DBD" w14:textId="77777777" w:rsidR="009B25DE" w:rsidRDefault="009B25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chin">
    <w:altName w:val="Times New Roman"/>
    <w:charset w:val="00"/>
    <w:family w:val="roman"/>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Batang">
    <w:altName w:val="Malgun Gothic Semilight"/>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NewsGoth BT">
    <w:altName w:val="Arial"/>
    <w:panose1 w:val="00000000000000000000"/>
    <w:charset w:val="00"/>
    <w:family w:val="swiss"/>
    <w:notTrueType/>
    <w:pitch w:val="variable"/>
    <w:sig w:usb0="00000003" w:usb1="00000000" w:usb2="00000000" w:usb3="00000000" w:csb0="00000001" w:csb1="00000000"/>
  </w:font>
  <w:font w:name="Helvetica">
    <w:panose1 w:val="020B05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23162" w14:textId="7F5B223A" w:rsidR="00616F73" w:rsidRDefault="00616F73" w:rsidP="009B5207">
    <w:pPr>
      <w:pStyle w:val="aa"/>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14:paraId="22AD6833" w14:textId="77777777" w:rsidR="00616F73" w:rsidRDefault="00616F73" w:rsidP="009B520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17404" w14:textId="77777777" w:rsidR="00616F73" w:rsidRDefault="00616F73" w:rsidP="009B520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2F562" w14:textId="77777777" w:rsidR="009B25DE" w:rsidRDefault="009B25DE">
      <w:r>
        <w:separator/>
      </w:r>
    </w:p>
  </w:footnote>
  <w:footnote w:type="continuationSeparator" w:id="0">
    <w:p w14:paraId="3B69F9AC" w14:textId="77777777" w:rsidR="009B25DE" w:rsidRDefault="009B25DE">
      <w:r>
        <w:continuationSeparator/>
      </w:r>
    </w:p>
  </w:footnote>
  <w:footnote w:type="continuationNotice" w:id="1">
    <w:p w14:paraId="5DF9422D" w14:textId="77777777" w:rsidR="009B25DE" w:rsidRDefault="009B25D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43EFCE4"/>
    <w:lvl w:ilvl="0">
      <w:start w:val="1"/>
      <w:numFmt w:val="decimal"/>
      <w:pStyle w:val="4"/>
      <w:lvlText w:val="%1."/>
      <w:lvlJc w:val="left"/>
      <w:pPr>
        <w:tabs>
          <w:tab w:val="num" w:pos="643"/>
        </w:tabs>
        <w:ind w:left="643" w:hanging="360"/>
      </w:pPr>
      <w:rPr>
        <w:rFonts w:cs="Times New Roman"/>
      </w:rPr>
    </w:lvl>
  </w:abstractNum>
  <w:abstractNum w:abstractNumId="1" w15:restartNumberingAfterBreak="0">
    <w:nsid w:val="FFFFFFFB"/>
    <w:multiLevelType w:val="multilevel"/>
    <w:tmpl w:val="70B41A00"/>
    <w:lvl w:ilvl="0">
      <w:start w:val="1"/>
      <w:numFmt w:val="none"/>
      <w:suff w:val="nothing"/>
      <w:lvlText w:val=""/>
      <w:lvlJc w:val="left"/>
      <w:rPr>
        <w:rFonts w:cs="Cambria" w:hint="default"/>
      </w:rPr>
    </w:lvl>
    <w:lvl w:ilvl="1">
      <w:start w:val="1"/>
      <w:numFmt w:val="decimal"/>
      <w:pStyle w:val="2"/>
      <w:lvlText w:val="%2."/>
      <w:lvlJc w:val="left"/>
      <w:pPr>
        <w:tabs>
          <w:tab w:val="num" w:pos="0"/>
        </w:tabs>
      </w:pPr>
      <w:rPr>
        <w:rFonts w:cs="Cambria" w:hint="default"/>
      </w:rPr>
    </w:lvl>
    <w:lvl w:ilvl="2">
      <w:start w:val="1"/>
      <w:numFmt w:val="decimal"/>
      <w:pStyle w:val="3"/>
      <w:lvlText w:val="%2.%3"/>
      <w:lvlJc w:val="left"/>
      <w:pPr>
        <w:tabs>
          <w:tab w:val="num" w:pos="0"/>
        </w:tabs>
      </w:pPr>
      <w:rPr>
        <w:rFonts w:cs="Cambria" w:hint="default"/>
        <w:b w:val="0"/>
        <w:i w:val="0"/>
      </w:rPr>
    </w:lvl>
    <w:lvl w:ilvl="3">
      <w:start w:val="1"/>
      <w:numFmt w:val="decimal"/>
      <w:pStyle w:val="40"/>
      <w:lvlText w:val="%2.%3.%4"/>
      <w:lvlJc w:val="left"/>
      <w:pPr>
        <w:tabs>
          <w:tab w:val="num" w:pos="180"/>
        </w:tabs>
        <w:ind w:left="180"/>
      </w:pPr>
      <w:rPr>
        <w:rFonts w:cs="Cambria" w:hint="default"/>
      </w:rPr>
    </w:lvl>
    <w:lvl w:ilvl="4">
      <w:start w:val="1"/>
      <w:numFmt w:val="decimal"/>
      <w:lvlText w:val="%5)"/>
      <w:lvlJc w:val="left"/>
      <w:pPr>
        <w:tabs>
          <w:tab w:val="num" w:pos="0"/>
        </w:tabs>
      </w:pPr>
      <w:rPr>
        <w:rFonts w:cs="Cambria" w:hint="default"/>
      </w:rPr>
    </w:lvl>
    <w:lvl w:ilvl="5">
      <w:start w:val="1"/>
      <w:numFmt w:val="lowerRoman"/>
      <w:pStyle w:val="6"/>
      <w:lvlText w:val="%6)"/>
      <w:lvlJc w:val="left"/>
      <w:pPr>
        <w:tabs>
          <w:tab w:val="num" w:pos="0"/>
        </w:tabs>
      </w:pPr>
      <w:rPr>
        <w:rFonts w:cs="Cambria" w:hint="default"/>
      </w:rPr>
    </w:lvl>
    <w:lvl w:ilvl="6">
      <w:start w:val="1"/>
      <w:numFmt w:val="none"/>
      <w:suff w:val="nothing"/>
      <w:lvlText w:val=""/>
      <w:lvlJc w:val="left"/>
      <w:rPr>
        <w:rFonts w:cs="Cambria" w:hint="default"/>
      </w:rPr>
    </w:lvl>
    <w:lvl w:ilvl="7">
      <w:start w:val="1"/>
      <w:numFmt w:val="none"/>
      <w:suff w:val="nothing"/>
      <w:lvlText w:val=""/>
      <w:lvlJc w:val="left"/>
      <w:rPr>
        <w:rFonts w:cs="Cambria" w:hint="default"/>
      </w:rPr>
    </w:lvl>
    <w:lvl w:ilvl="8">
      <w:start w:val="1"/>
      <w:numFmt w:val="none"/>
      <w:suff w:val="nothing"/>
      <w:lvlText w:val=""/>
      <w:lvlJc w:val="left"/>
      <w:rPr>
        <w:rFonts w:cs="Cambria" w:hint="default"/>
      </w:rPr>
    </w:lvl>
  </w:abstractNum>
  <w:abstractNum w:abstractNumId="2"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3" w15:restartNumberingAfterBreak="0">
    <w:nsid w:val="00000003"/>
    <w:multiLevelType w:val="multilevel"/>
    <w:tmpl w:val="00000003"/>
    <w:name w:val="WW8Num3"/>
    <w:lvl w:ilvl="0">
      <w:start w:val="1"/>
      <w:numFmt w:val="decimal"/>
      <w:lvlText w:val="%1."/>
      <w:lvlJc w:val="left"/>
      <w:pPr>
        <w:tabs>
          <w:tab w:val="num" w:pos="900"/>
        </w:tabs>
        <w:ind w:left="900" w:hanging="360"/>
      </w:pPr>
      <w:rPr>
        <w:rFonts w:cs="Times New Roman"/>
      </w:rPr>
    </w:lvl>
    <w:lvl w:ilvl="1">
      <w:start w:val="1"/>
      <w:numFmt w:val="decimal"/>
      <w:lvlText w:val="%2)"/>
      <w:lvlJc w:val="left"/>
      <w:pPr>
        <w:tabs>
          <w:tab w:val="num" w:pos="1560"/>
        </w:tabs>
        <w:ind w:left="1560" w:hanging="360"/>
      </w:pPr>
      <w:rPr>
        <w:rFont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abstractNum w:abstractNumId="4" w15:restartNumberingAfterBreak="0">
    <w:nsid w:val="00EB7042"/>
    <w:multiLevelType w:val="hybridMultilevel"/>
    <w:tmpl w:val="9DB82F1C"/>
    <w:name w:val="WW8Num622"/>
    <w:lvl w:ilvl="0" w:tplc="345E4F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Symbol" w:hAnsi="Symbol" w:cs="Symbol" w:hint="default"/>
      </w:rPr>
    </w:lvl>
    <w:lvl w:ilvl="2" w:tplc="04190005" w:tentative="1">
      <w:start w:val="1"/>
      <w:numFmt w:val="bullet"/>
      <w:lvlText w:val=""/>
      <w:lvlJc w:val="left"/>
      <w:pPr>
        <w:ind w:left="2727" w:hanging="360"/>
      </w:pPr>
      <w:rPr>
        <w:rFonts w:ascii="Arial" w:hAnsi="Arial" w:hint="default"/>
      </w:rPr>
    </w:lvl>
    <w:lvl w:ilvl="3" w:tplc="04190001" w:tentative="1">
      <w:start w:val="1"/>
      <w:numFmt w:val="bullet"/>
      <w:lvlText w:val=""/>
      <w:lvlJc w:val="left"/>
      <w:pPr>
        <w:ind w:left="3447" w:hanging="360"/>
      </w:pPr>
      <w:rPr>
        <w:rFonts w:ascii="Cochin" w:hAnsi="Cochin" w:hint="default"/>
      </w:rPr>
    </w:lvl>
    <w:lvl w:ilvl="4" w:tplc="04190003" w:tentative="1">
      <w:start w:val="1"/>
      <w:numFmt w:val="bullet"/>
      <w:lvlText w:val="o"/>
      <w:lvlJc w:val="left"/>
      <w:pPr>
        <w:ind w:left="4167" w:hanging="360"/>
      </w:pPr>
      <w:rPr>
        <w:rFonts w:ascii="Symbol" w:hAnsi="Symbol" w:cs="Symbol" w:hint="default"/>
      </w:rPr>
    </w:lvl>
    <w:lvl w:ilvl="5" w:tplc="04190005" w:tentative="1">
      <w:start w:val="1"/>
      <w:numFmt w:val="bullet"/>
      <w:lvlText w:val=""/>
      <w:lvlJc w:val="left"/>
      <w:pPr>
        <w:ind w:left="4887" w:hanging="360"/>
      </w:pPr>
      <w:rPr>
        <w:rFonts w:ascii="Arial" w:hAnsi="Arial" w:hint="default"/>
      </w:rPr>
    </w:lvl>
    <w:lvl w:ilvl="6" w:tplc="04190001" w:tentative="1">
      <w:start w:val="1"/>
      <w:numFmt w:val="bullet"/>
      <w:lvlText w:val=""/>
      <w:lvlJc w:val="left"/>
      <w:pPr>
        <w:ind w:left="5607" w:hanging="360"/>
      </w:pPr>
      <w:rPr>
        <w:rFonts w:ascii="Cochin" w:hAnsi="Cochin" w:hint="default"/>
      </w:rPr>
    </w:lvl>
    <w:lvl w:ilvl="7" w:tplc="04190003" w:tentative="1">
      <w:start w:val="1"/>
      <w:numFmt w:val="bullet"/>
      <w:lvlText w:val="o"/>
      <w:lvlJc w:val="left"/>
      <w:pPr>
        <w:ind w:left="6327" w:hanging="360"/>
      </w:pPr>
      <w:rPr>
        <w:rFonts w:ascii="Symbol" w:hAnsi="Symbol" w:cs="Symbol" w:hint="default"/>
      </w:rPr>
    </w:lvl>
    <w:lvl w:ilvl="8" w:tplc="04190005" w:tentative="1">
      <w:start w:val="1"/>
      <w:numFmt w:val="bullet"/>
      <w:lvlText w:val=""/>
      <w:lvlJc w:val="left"/>
      <w:pPr>
        <w:ind w:left="7047" w:hanging="360"/>
      </w:pPr>
      <w:rPr>
        <w:rFonts w:ascii="Arial" w:hAnsi="Arial" w:hint="default"/>
      </w:rPr>
    </w:lvl>
  </w:abstractNum>
  <w:abstractNum w:abstractNumId="5" w15:restartNumberingAfterBreak="0">
    <w:nsid w:val="00F67BB3"/>
    <w:multiLevelType w:val="hybridMultilevel"/>
    <w:tmpl w:val="17601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2872B1B"/>
    <w:multiLevelType w:val="hybridMultilevel"/>
    <w:tmpl w:val="B75CBB4A"/>
    <w:lvl w:ilvl="0" w:tplc="7C72A708">
      <w:start w:val="1"/>
      <w:numFmt w:val="bullet"/>
      <w:pStyle w:val="ActUses"/>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31F6572"/>
    <w:multiLevelType w:val="multilevel"/>
    <w:tmpl w:val="2182BE60"/>
    <w:styleLink w:val="List77"/>
    <w:lvl w:ilvl="0">
      <w:start w:val="1"/>
      <w:numFmt w:val="decimal"/>
      <w:lvlText w:val="%1)"/>
      <w:lvlJc w:val="left"/>
      <w:pPr>
        <w:tabs>
          <w:tab w:val="num" w:pos="360"/>
        </w:tabs>
        <w:ind w:left="360" w:hanging="360"/>
      </w:pPr>
      <w:rPr>
        <w:rFonts w:ascii="Garamond" w:eastAsia="Garamond" w:hAnsi="Garamond" w:cs="Garamond"/>
        <w:position w:val="0"/>
        <w:sz w:val="22"/>
        <w:szCs w:val="22"/>
        <w:lang w:val="ru-RU"/>
      </w:rPr>
    </w:lvl>
    <w:lvl w:ilvl="1">
      <w:start w:val="1"/>
      <w:numFmt w:val="lowerLetter"/>
      <w:lvlText w:val="%2."/>
      <w:lvlJc w:val="left"/>
      <w:pPr>
        <w:tabs>
          <w:tab w:val="num" w:pos="1410"/>
        </w:tabs>
        <w:ind w:left="1410" w:hanging="330"/>
      </w:pPr>
      <w:rPr>
        <w:rFonts w:ascii="Garamond" w:eastAsia="Garamond" w:hAnsi="Garamond" w:cs="Garamond"/>
        <w:position w:val="0"/>
        <w:sz w:val="22"/>
        <w:szCs w:val="22"/>
        <w:lang w:val="ru-RU"/>
      </w:rPr>
    </w:lvl>
    <w:lvl w:ilvl="2">
      <w:start w:val="1"/>
      <w:numFmt w:val="lowerRoman"/>
      <w:lvlText w:val="%3."/>
      <w:lvlJc w:val="left"/>
      <w:pPr>
        <w:tabs>
          <w:tab w:val="num" w:pos="2135"/>
        </w:tabs>
        <w:ind w:left="2135" w:hanging="271"/>
      </w:pPr>
      <w:rPr>
        <w:rFonts w:ascii="Garamond" w:eastAsia="Garamond" w:hAnsi="Garamond" w:cs="Garamond"/>
        <w:position w:val="0"/>
        <w:sz w:val="22"/>
        <w:szCs w:val="22"/>
        <w:lang w:val="ru-RU"/>
      </w:rPr>
    </w:lvl>
    <w:lvl w:ilvl="3">
      <w:start w:val="1"/>
      <w:numFmt w:val="decimal"/>
      <w:lvlText w:val="%4."/>
      <w:lvlJc w:val="left"/>
      <w:pPr>
        <w:tabs>
          <w:tab w:val="num" w:pos="2850"/>
        </w:tabs>
        <w:ind w:left="2850" w:hanging="330"/>
      </w:pPr>
      <w:rPr>
        <w:rFonts w:ascii="Garamond" w:eastAsia="Garamond" w:hAnsi="Garamond" w:cs="Garamond"/>
        <w:position w:val="0"/>
        <w:sz w:val="22"/>
        <w:szCs w:val="22"/>
        <w:lang w:val="ru-RU"/>
      </w:rPr>
    </w:lvl>
    <w:lvl w:ilvl="4">
      <w:start w:val="1"/>
      <w:numFmt w:val="lowerLetter"/>
      <w:lvlText w:val="%5."/>
      <w:lvlJc w:val="left"/>
      <w:pPr>
        <w:tabs>
          <w:tab w:val="num" w:pos="3570"/>
        </w:tabs>
        <w:ind w:left="3570" w:hanging="330"/>
      </w:pPr>
      <w:rPr>
        <w:rFonts w:ascii="Garamond" w:eastAsia="Garamond" w:hAnsi="Garamond" w:cs="Garamond"/>
        <w:position w:val="0"/>
        <w:sz w:val="22"/>
        <w:szCs w:val="22"/>
        <w:lang w:val="ru-RU"/>
      </w:rPr>
    </w:lvl>
    <w:lvl w:ilvl="5">
      <w:start w:val="1"/>
      <w:numFmt w:val="lowerRoman"/>
      <w:lvlText w:val="%6."/>
      <w:lvlJc w:val="left"/>
      <w:pPr>
        <w:tabs>
          <w:tab w:val="num" w:pos="4295"/>
        </w:tabs>
        <w:ind w:left="4295" w:hanging="271"/>
      </w:pPr>
      <w:rPr>
        <w:rFonts w:ascii="Garamond" w:eastAsia="Garamond" w:hAnsi="Garamond" w:cs="Garamond"/>
        <w:position w:val="0"/>
        <w:sz w:val="22"/>
        <w:szCs w:val="22"/>
        <w:lang w:val="ru-RU"/>
      </w:rPr>
    </w:lvl>
    <w:lvl w:ilvl="6">
      <w:start w:val="1"/>
      <w:numFmt w:val="decimal"/>
      <w:lvlText w:val="%7."/>
      <w:lvlJc w:val="left"/>
      <w:pPr>
        <w:tabs>
          <w:tab w:val="num" w:pos="5010"/>
        </w:tabs>
        <w:ind w:left="5010" w:hanging="330"/>
      </w:pPr>
      <w:rPr>
        <w:rFonts w:ascii="Garamond" w:eastAsia="Garamond" w:hAnsi="Garamond" w:cs="Garamond"/>
        <w:position w:val="0"/>
        <w:sz w:val="22"/>
        <w:szCs w:val="22"/>
        <w:lang w:val="ru-RU"/>
      </w:rPr>
    </w:lvl>
    <w:lvl w:ilvl="7">
      <w:start w:val="1"/>
      <w:numFmt w:val="lowerLetter"/>
      <w:lvlText w:val="%8."/>
      <w:lvlJc w:val="left"/>
      <w:pPr>
        <w:tabs>
          <w:tab w:val="num" w:pos="5730"/>
        </w:tabs>
        <w:ind w:left="5730" w:hanging="330"/>
      </w:pPr>
      <w:rPr>
        <w:rFonts w:ascii="Garamond" w:eastAsia="Garamond" w:hAnsi="Garamond" w:cs="Garamond"/>
        <w:position w:val="0"/>
        <w:sz w:val="22"/>
        <w:szCs w:val="22"/>
        <w:lang w:val="ru-RU"/>
      </w:rPr>
    </w:lvl>
    <w:lvl w:ilvl="8">
      <w:start w:val="1"/>
      <w:numFmt w:val="lowerRoman"/>
      <w:lvlText w:val="%9."/>
      <w:lvlJc w:val="left"/>
      <w:pPr>
        <w:tabs>
          <w:tab w:val="num" w:pos="6455"/>
        </w:tabs>
        <w:ind w:left="6455" w:hanging="271"/>
      </w:pPr>
      <w:rPr>
        <w:rFonts w:ascii="Garamond" w:eastAsia="Garamond" w:hAnsi="Garamond" w:cs="Garamond"/>
        <w:position w:val="0"/>
        <w:sz w:val="22"/>
        <w:szCs w:val="22"/>
        <w:lang w:val="ru-RU"/>
      </w:rPr>
    </w:lvl>
  </w:abstractNum>
  <w:abstractNum w:abstractNumId="8" w15:restartNumberingAfterBreak="0">
    <w:nsid w:val="0619231C"/>
    <w:multiLevelType w:val="multilevel"/>
    <w:tmpl w:val="2F763BFA"/>
    <w:styleLink w:val="List18"/>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9" w15:restartNumberingAfterBreak="0">
    <w:nsid w:val="068A7F8D"/>
    <w:multiLevelType w:val="multilevel"/>
    <w:tmpl w:val="3CE0E51A"/>
    <w:styleLink w:val="List10"/>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0" w15:restartNumberingAfterBreak="0">
    <w:nsid w:val="06F808D7"/>
    <w:multiLevelType w:val="multilevel"/>
    <w:tmpl w:val="A426B7A4"/>
    <w:styleLink w:val="List73"/>
    <w:lvl w:ilvl="0">
      <w:start w:val="1"/>
      <w:numFmt w:val="decimal"/>
      <w:lvlText w:val="%1."/>
      <w:lvlJc w:val="left"/>
      <w:pPr>
        <w:tabs>
          <w:tab w:val="num" w:pos="720"/>
        </w:tabs>
        <w:ind w:left="720" w:hanging="360"/>
      </w:pPr>
      <w:rPr>
        <w:rFonts w:ascii="Garamond" w:eastAsia="Garamond" w:hAnsi="Garamond" w:cs="Garamond"/>
        <w:color w:val="FF0000"/>
        <w:position w:val="0"/>
        <w:sz w:val="20"/>
        <w:szCs w:val="20"/>
        <w:u w:color="FF0000"/>
        <w:lang w:val="ru-RU"/>
      </w:rPr>
    </w:lvl>
    <w:lvl w:ilvl="1">
      <w:start w:val="1"/>
      <w:numFmt w:val="lowerLetter"/>
      <w:lvlText w:val="%2."/>
      <w:lvlJc w:val="left"/>
      <w:pPr>
        <w:tabs>
          <w:tab w:val="num" w:pos="1380"/>
        </w:tabs>
        <w:ind w:left="1380" w:hanging="300"/>
      </w:pPr>
      <w:rPr>
        <w:rFonts w:ascii="Garamond" w:eastAsia="Garamond" w:hAnsi="Garamond" w:cs="Garamond"/>
        <w:color w:val="FF0000"/>
        <w:position w:val="0"/>
        <w:sz w:val="20"/>
        <w:szCs w:val="20"/>
        <w:u w:color="FF0000"/>
        <w:lang w:val="ru-RU"/>
      </w:rPr>
    </w:lvl>
    <w:lvl w:ilvl="2">
      <w:start w:val="1"/>
      <w:numFmt w:val="lowerRoman"/>
      <w:lvlText w:val="%3."/>
      <w:lvlJc w:val="left"/>
      <w:pPr>
        <w:tabs>
          <w:tab w:val="num" w:pos="2111"/>
        </w:tabs>
        <w:ind w:left="2111" w:hanging="247"/>
      </w:pPr>
      <w:rPr>
        <w:rFonts w:ascii="Garamond" w:eastAsia="Garamond" w:hAnsi="Garamond" w:cs="Garamond"/>
        <w:color w:val="FF0000"/>
        <w:position w:val="0"/>
        <w:sz w:val="20"/>
        <w:szCs w:val="20"/>
        <w:u w:color="FF0000"/>
        <w:lang w:val="ru-RU"/>
      </w:rPr>
    </w:lvl>
    <w:lvl w:ilvl="3">
      <w:start w:val="1"/>
      <w:numFmt w:val="decimal"/>
      <w:lvlText w:val="%4."/>
      <w:lvlJc w:val="left"/>
      <w:pPr>
        <w:tabs>
          <w:tab w:val="num" w:pos="2820"/>
        </w:tabs>
        <w:ind w:left="2820" w:hanging="300"/>
      </w:pPr>
      <w:rPr>
        <w:rFonts w:ascii="Garamond" w:eastAsia="Garamond" w:hAnsi="Garamond" w:cs="Garamond"/>
        <w:color w:val="FF0000"/>
        <w:position w:val="0"/>
        <w:sz w:val="20"/>
        <w:szCs w:val="20"/>
        <w:u w:color="FF0000"/>
        <w:lang w:val="ru-RU"/>
      </w:rPr>
    </w:lvl>
    <w:lvl w:ilvl="4">
      <w:start w:val="1"/>
      <w:numFmt w:val="lowerLetter"/>
      <w:lvlText w:val="%5."/>
      <w:lvlJc w:val="left"/>
      <w:pPr>
        <w:tabs>
          <w:tab w:val="num" w:pos="3540"/>
        </w:tabs>
        <w:ind w:left="3540" w:hanging="300"/>
      </w:pPr>
      <w:rPr>
        <w:rFonts w:ascii="Garamond" w:eastAsia="Garamond" w:hAnsi="Garamond" w:cs="Garamond"/>
        <w:color w:val="FF0000"/>
        <w:position w:val="0"/>
        <w:sz w:val="20"/>
        <w:szCs w:val="20"/>
        <w:u w:color="FF0000"/>
        <w:lang w:val="ru-RU"/>
      </w:rPr>
    </w:lvl>
    <w:lvl w:ilvl="5">
      <w:start w:val="1"/>
      <w:numFmt w:val="lowerRoman"/>
      <w:lvlText w:val="%6."/>
      <w:lvlJc w:val="left"/>
      <w:pPr>
        <w:tabs>
          <w:tab w:val="num" w:pos="4271"/>
        </w:tabs>
        <w:ind w:left="4271" w:hanging="247"/>
      </w:pPr>
      <w:rPr>
        <w:rFonts w:ascii="Garamond" w:eastAsia="Garamond" w:hAnsi="Garamond" w:cs="Garamond"/>
        <w:color w:val="FF0000"/>
        <w:position w:val="0"/>
        <w:sz w:val="20"/>
        <w:szCs w:val="20"/>
        <w:u w:color="FF0000"/>
        <w:lang w:val="ru-RU"/>
      </w:rPr>
    </w:lvl>
    <w:lvl w:ilvl="6">
      <w:start w:val="1"/>
      <w:numFmt w:val="decimal"/>
      <w:lvlText w:val="%7."/>
      <w:lvlJc w:val="left"/>
      <w:pPr>
        <w:tabs>
          <w:tab w:val="num" w:pos="4980"/>
        </w:tabs>
        <w:ind w:left="4980" w:hanging="300"/>
      </w:pPr>
      <w:rPr>
        <w:rFonts w:ascii="Garamond" w:eastAsia="Garamond" w:hAnsi="Garamond" w:cs="Garamond"/>
        <w:color w:val="FF0000"/>
        <w:position w:val="0"/>
        <w:sz w:val="20"/>
        <w:szCs w:val="20"/>
        <w:u w:color="FF0000"/>
        <w:lang w:val="ru-RU"/>
      </w:rPr>
    </w:lvl>
    <w:lvl w:ilvl="7">
      <w:start w:val="1"/>
      <w:numFmt w:val="lowerLetter"/>
      <w:lvlText w:val="%8."/>
      <w:lvlJc w:val="left"/>
      <w:pPr>
        <w:tabs>
          <w:tab w:val="num" w:pos="5700"/>
        </w:tabs>
        <w:ind w:left="5700" w:hanging="300"/>
      </w:pPr>
      <w:rPr>
        <w:rFonts w:ascii="Garamond" w:eastAsia="Garamond" w:hAnsi="Garamond" w:cs="Garamond"/>
        <w:color w:val="FF0000"/>
        <w:position w:val="0"/>
        <w:sz w:val="20"/>
        <w:szCs w:val="20"/>
        <w:u w:color="FF0000"/>
        <w:lang w:val="ru-RU"/>
      </w:rPr>
    </w:lvl>
    <w:lvl w:ilvl="8">
      <w:start w:val="1"/>
      <w:numFmt w:val="lowerRoman"/>
      <w:lvlText w:val="%9."/>
      <w:lvlJc w:val="left"/>
      <w:pPr>
        <w:tabs>
          <w:tab w:val="num" w:pos="6431"/>
        </w:tabs>
        <w:ind w:left="6431" w:hanging="247"/>
      </w:pPr>
      <w:rPr>
        <w:rFonts w:ascii="Garamond" w:eastAsia="Garamond" w:hAnsi="Garamond" w:cs="Garamond"/>
        <w:color w:val="FF0000"/>
        <w:position w:val="0"/>
        <w:sz w:val="20"/>
        <w:szCs w:val="20"/>
        <w:u w:color="FF0000"/>
        <w:lang w:val="ru-RU"/>
      </w:rPr>
    </w:lvl>
  </w:abstractNum>
  <w:abstractNum w:abstractNumId="11" w15:restartNumberingAfterBreak="0">
    <w:nsid w:val="096929F9"/>
    <w:multiLevelType w:val="hybridMultilevel"/>
    <w:tmpl w:val="FB78B66C"/>
    <w:lvl w:ilvl="0" w:tplc="CD90B732">
      <w:start w:val="1"/>
      <w:numFmt w:val="bullet"/>
      <w:lvlText w:val=""/>
      <w:lvlJc w:val="left"/>
      <w:pPr>
        <w:ind w:left="1263" w:hanging="360"/>
      </w:pPr>
      <w:rPr>
        <w:rFonts w:ascii="Symbol" w:hAnsi="Symbol" w:hint="default"/>
      </w:rPr>
    </w:lvl>
    <w:lvl w:ilvl="1" w:tplc="04190003" w:tentative="1">
      <w:start w:val="1"/>
      <w:numFmt w:val="bullet"/>
      <w:lvlText w:val="o"/>
      <w:lvlJc w:val="left"/>
      <w:pPr>
        <w:ind w:left="1983" w:hanging="360"/>
      </w:pPr>
      <w:rPr>
        <w:rFonts w:ascii="Courier New" w:hAnsi="Courier New" w:cs="Courier New" w:hint="default"/>
      </w:rPr>
    </w:lvl>
    <w:lvl w:ilvl="2" w:tplc="04190005" w:tentative="1">
      <w:start w:val="1"/>
      <w:numFmt w:val="bullet"/>
      <w:lvlText w:val=""/>
      <w:lvlJc w:val="left"/>
      <w:pPr>
        <w:ind w:left="2703" w:hanging="360"/>
      </w:pPr>
      <w:rPr>
        <w:rFonts w:ascii="Wingdings" w:hAnsi="Wingdings" w:hint="default"/>
      </w:rPr>
    </w:lvl>
    <w:lvl w:ilvl="3" w:tplc="04190001" w:tentative="1">
      <w:start w:val="1"/>
      <w:numFmt w:val="bullet"/>
      <w:lvlText w:val=""/>
      <w:lvlJc w:val="left"/>
      <w:pPr>
        <w:ind w:left="3423" w:hanging="360"/>
      </w:pPr>
      <w:rPr>
        <w:rFonts w:ascii="Symbol" w:hAnsi="Symbol" w:hint="default"/>
      </w:rPr>
    </w:lvl>
    <w:lvl w:ilvl="4" w:tplc="04190003" w:tentative="1">
      <w:start w:val="1"/>
      <w:numFmt w:val="bullet"/>
      <w:lvlText w:val="o"/>
      <w:lvlJc w:val="left"/>
      <w:pPr>
        <w:ind w:left="4143" w:hanging="360"/>
      </w:pPr>
      <w:rPr>
        <w:rFonts w:ascii="Courier New" w:hAnsi="Courier New" w:cs="Courier New" w:hint="default"/>
      </w:rPr>
    </w:lvl>
    <w:lvl w:ilvl="5" w:tplc="04190005" w:tentative="1">
      <w:start w:val="1"/>
      <w:numFmt w:val="bullet"/>
      <w:lvlText w:val=""/>
      <w:lvlJc w:val="left"/>
      <w:pPr>
        <w:ind w:left="4863" w:hanging="360"/>
      </w:pPr>
      <w:rPr>
        <w:rFonts w:ascii="Wingdings" w:hAnsi="Wingdings" w:hint="default"/>
      </w:rPr>
    </w:lvl>
    <w:lvl w:ilvl="6" w:tplc="04190001" w:tentative="1">
      <w:start w:val="1"/>
      <w:numFmt w:val="bullet"/>
      <w:lvlText w:val=""/>
      <w:lvlJc w:val="left"/>
      <w:pPr>
        <w:ind w:left="5583" w:hanging="360"/>
      </w:pPr>
      <w:rPr>
        <w:rFonts w:ascii="Symbol" w:hAnsi="Symbol" w:hint="default"/>
      </w:rPr>
    </w:lvl>
    <w:lvl w:ilvl="7" w:tplc="04190003" w:tentative="1">
      <w:start w:val="1"/>
      <w:numFmt w:val="bullet"/>
      <w:lvlText w:val="o"/>
      <w:lvlJc w:val="left"/>
      <w:pPr>
        <w:ind w:left="6303" w:hanging="360"/>
      </w:pPr>
      <w:rPr>
        <w:rFonts w:ascii="Courier New" w:hAnsi="Courier New" w:cs="Courier New" w:hint="default"/>
      </w:rPr>
    </w:lvl>
    <w:lvl w:ilvl="8" w:tplc="04190005" w:tentative="1">
      <w:start w:val="1"/>
      <w:numFmt w:val="bullet"/>
      <w:lvlText w:val=""/>
      <w:lvlJc w:val="left"/>
      <w:pPr>
        <w:ind w:left="7023" w:hanging="360"/>
      </w:pPr>
      <w:rPr>
        <w:rFonts w:ascii="Wingdings" w:hAnsi="Wingdings" w:hint="default"/>
      </w:rPr>
    </w:lvl>
  </w:abstractNum>
  <w:abstractNum w:abstractNumId="12" w15:restartNumberingAfterBreak="0">
    <w:nsid w:val="0B1B38B8"/>
    <w:multiLevelType w:val="multilevel"/>
    <w:tmpl w:val="70EEEF16"/>
    <w:styleLink w:val="List54"/>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3" w15:restartNumberingAfterBreak="0">
    <w:nsid w:val="0C6404C2"/>
    <w:multiLevelType w:val="multilevel"/>
    <w:tmpl w:val="4E2EB692"/>
    <w:styleLink w:val="List53"/>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4" w15:restartNumberingAfterBreak="0">
    <w:nsid w:val="103D3A1E"/>
    <w:multiLevelType w:val="multilevel"/>
    <w:tmpl w:val="7E3090CC"/>
    <w:styleLink w:val="List14"/>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5" w15:restartNumberingAfterBreak="0">
    <w:nsid w:val="10CE5AEF"/>
    <w:multiLevelType w:val="hybridMultilevel"/>
    <w:tmpl w:val="A3A47638"/>
    <w:lvl w:ilvl="0" w:tplc="749294E8">
      <w:start w:val="1"/>
      <w:numFmt w:val="bullet"/>
      <w:pStyle w:val="a"/>
      <w:lvlText w:val="­"/>
      <w:lvlJc w:val="left"/>
      <w:pPr>
        <w:ind w:left="1321" w:hanging="360"/>
      </w:pPr>
      <w:rPr>
        <w:rFonts w:ascii="Courier New" w:hAnsi="Courier New" w:hint="default"/>
        <w:color w:val="auto"/>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16" w15:restartNumberingAfterBreak="0">
    <w:nsid w:val="12574262"/>
    <w:multiLevelType w:val="multilevel"/>
    <w:tmpl w:val="E170107A"/>
    <w:styleLink w:val="21"/>
    <w:lvl w:ilvl="0">
      <w:start w:val="1"/>
      <w:numFmt w:val="decimal"/>
      <w:lvlText w:val="%1."/>
      <w:lvlJc w:val="left"/>
      <w:pPr>
        <w:tabs>
          <w:tab w:val="num" w:pos="720"/>
        </w:tabs>
        <w:ind w:left="720" w:hanging="360"/>
      </w:pPr>
      <w:rPr>
        <w:rFonts w:ascii="Garamond" w:eastAsia="Garamond" w:hAnsi="Garamond" w:cs="Garamond"/>
        <w:position w:val="0"/>
        <w:sz w:val="22"/>
        <w:szCs w:val="22"/>
        <w:lang w:val="ru-RU"/>
      </w:rPr>
    </w:lvl>
    <w:lvl w:ilvl="1">
      <w:start w:val="1"/>
      <w:numFmt w:val="lowerLetter"/>
      <w:lvlText w:val="%2."/>
      <w:lvlJc w:val="left"/>
      <w:pPr>
        <w:tabs>
          <w:tab w:val="num" w:pos="1410"/>
        </w:tabs>
        <w:ind w:left="1410" w:hanging="330"/>
      </w:pPr>
      <w:rPr>
        <w:rFonts w:ascii="Garamond" w:eastAsia="Garamond" w:hAnsi="Garamond" w:cs="Garamond"/>
        <w:position w:val="0"/>
        <w:sz w:val="22"/>
        <w:szCs w:val="22"/>
        <w:lang w:val="ru-RU"/>
      </w:rPr>
    </w:lvl>
    <w:lvl w:ilvl="2">
      <w:start w:val="1"/>
      <w:numFmt w:val="lowerRoman"/>
      <w:lvlText w:val="%3."/>
      <w:lvlJc w:val="left"/>
      <w:pPr>
        <w:tabs>
          <w:tab w:val="num" w:pos="2135"/>
        </w:tabs>
        <w:ind w:left="2135" w:hanging="271"/>
      </w:pPr>
      <w:rPr>
        <w:rFonts w:ascii="Garamond" w:eastAsia="Garamond" w:hAnsi="Garamond" w:cs="Garamond"/>
        <w:position w:val="0"/>
        <w:sz w:val="22"/>
        <w:szCs w:val="22"/>
        <w:lang w:val="ru-RU"/>
      </w:rPr>
    </w:lvl>
    <w:lvl w:ilvl="3">
      <w:start w:val="1"/>
      <w:numFmt w:val="decimal"/>
      <w:lvlText w:val="%4."/>
      <w:lvlJc w:val="left"/>
      <w:pPr>
        <w:tabs>
          <w:tab w:val="num" w:pos="2850"/>
        </w:tabs>
        <w:ind w:left="2850" w:hanging="330"/>
      </w:pPr>
      <w:rPr>
        <w:rFonts w:ascii="Garamond" w:eastAsia="Garamond" w:hAnsi="Garamond" w:cs="Garamond"/>
        <w:position w:val="0"/>
        <w:sz w:val="22"/>
        <w:szCs w:val="22"/>
        <w:lang w:val="ru-RU"/>
      </w:rPr>
    </w:lvl>
    <w:lvl w:ilvl="4">
      <w:start w:val="1"/>
      <w:numFmt w:val="lowerLetter"/>
      <w:lvlText w:val="%5."/>
      <w:lvlJc w:val="left"/>
      <w:pPr>
        <w:tabs>
          <w:tab w:val="num" w:pos="3570"/>
        </w:tabs>
        <w:ind w:left="3570" w:hanging="330"/>
      </w:pPr>
      <w:rPr>
        <w:rFonts w:ascii="Garamond" w:eastAsia="Garamond" w:hAnsi="Garamond" w:cs="Garamond"/>
        <w:position w:val="0"/>
        <w:sz w:val="22"/>
        <w:szCs w:val="22"/>
        <w:lang w:val="ru-RU"/>
      </w:rPr>
    </w:lvl>
    <w:lvl w:ilvl="5">
      <w:start w:val="1"/>
      <w:numFmt w:val="lowerRoman"/>
      <w:lvlText w:val="%6."/>
      <w:lvlJc w:val="left"/>
      <w:pPr>
        <w:tabs>
          <w:tab w:val="num" w:pos="4295"/>
        </w:tabs>
        <w:ind w:left="4295" w:hanging="271"/>
      </w:pPr>
      <w:rPr>
        <w:rFonts w:ascii="Garamond" w:eastAsia="Garamond" w:hAnsi="Garamond" w:cs="Garamond"/>
        <w:position w:val="0"/>
        <w:sz w:val="22"/>
        <w:szCs w:val="22"/>
        <w:lang w:val="ru-RU"/>
      </w:rPr>
    </w:lvl>
    <w:lvl w:ilvl="6">
      <w:start w:val="1"/>
      <w:numFmt w:val="decimal"/>
      <w:lvlText w:val="%7."/>
      <w:lvlJc w:val="left"/>
      <w:pPr>
        <w:tabs>
          <w:tab w:val="num" w:pos="5010"/>
        </w:tabs>
        <w:ind w:left="5010" w:hanging="330"/>
      </w:pPr>
      <w:rPr>
        <w:rFonts w:ascii="Garamond" w:eastAsia="Garamond" w:hAnsi="Garamond" w:cs="Garamond"/>
        <w:position w:val="0"/>
        <w:sz w:val="22"/>
        <w:szCs w:val="22"/>
        <w:lang w:val="ru-RU"/>
      </w:rPr>
    </w:lvl>
    <w:lvl w:ilvl="7">
      <w:start w:val="1"/>
      <w:numFmt w:val="lowerLetter"/>
      <w:lvlText w:val="%8."/>
      <w:lvlJc w:val="left"/>
      <w:pPr>
        <w:tabs>
          <w:tab w:val="num" w:pos="5730"/>
        </w:tabs>
        <w:ind w:left="5730" w:hanging="330"/>
      </w:pPr>
      <w:rPr>
        <w:rFonts w:ascii="Garamond" w:eastAsia="Garamond" w:hAnsi="Garamond" w:cs="Garamond"/>
        <w:position w:val="0"/>
        <w:sz w:val="22"/>
        <w:szCs w:val="22"/>
        <w:lang w:val="ru-RU"/>
      </w:rPr>
    </w:lvl>
    <w:lvl w:ilvl="8">
      <w:start w:val="1"/>
      <w:numFmt w:val="lowerRoman"/>
      <w:lvlText w:val="%9."/>
      <w:lvlJc w:val="left"/>
      <w:pPr>
        <w:tabs>
          <w:tab w:val="num" w:pos="6455"/>
        </w:tabs>
        <w:ind w:left="6455" w:hanging="271"/>
      </w:pPr>
      <w:rPr>
        <w:rFonts w:ascii="Garamond" w:eastAsia="Garamond" w:hAnsi="Garamond" w:cs="Garamond"/>
        <w:position w:val="0"/>
        <w:sz w:val="22"/>
        <w:szCs w:val="22"/>
        <w:lang w:val="ru-RU"/>
      </w:rPr>
    </w:lvl>
  </w:abstractNum>
  <w:abstractNum w:abstractNumId="17" w15:restartNumberingAfterBreak="0">
    <w:nsid w:val="14582A90"/>
    <w:multiLevelType w:val="multilevel"/>
    <w:tmpl w:val="4330F43A"/>
    <w:styleLink w:val="List44"/>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8" w15:restartNumberingAfterBreak="0">
    <w:nsid w:val="14B6416C"/>
    <w:multiLevelType w:val="hybridMultilevel"/>
    <w:tmpl w:val="393E75FE"/>
    <w:lvl w:ilvl="0" w:tplc="F68600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4EC549B"/>
    <w:multiLevelType w:val="multilevel"/>
    <w:tmpl w:val="E9B2181E"/>
    <w:styleLink w:val="List35"/>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0" w15:restartNumberingAfterBreak="0">
    <w:nsid w:val="15DC5377"/>
    <w:multiLevelType w:val="multilevel"/>
    <w:tmpl w:val="755A973A"/>
    <w:styleLink w:val="List4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1" w15:restartNumberingAfterBreak="0">
    <w:nsid w:val="16712724"/>
    <w:multiLevelType w:val="multilevel"/>
    <w:tmpl w:val="A1886D8C"/>
    <w:styleLink w:val="List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2" w15:restartNumberingAfterBreak="0">
    <w:nsid w:val="16C94215"/>
    <w:multiLevelType w:val="hybridMultilevel"/>
    <w:tmpl w:val="BE22AABC"/>
    <w:lvl w:ilvl="0" w:tplc="3FC039F8">
      <w:start w:val="1"/>
      <w:numFmt w:val="bullet"/>
      <w:lvlText w:val="−"/>
      <w:lvlJc w:val="left"/>
      <w:pPr>
        <w:ind w:left="720" w:hanging="360"/>
      </w:pPr>
      <w:rPr>
        <w:rFonts w:ascii="Garamond" w:hAnsi="Garamond"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17874378"/>
    <w:multiLevelType w:val="multilevel"/>
    <w:tmpl w:val="42262C16"/>
    <w:styleLink w:val="List23"/>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4" w15:restartNumberingAfterBreak="0">
    <w:nsid w:val="18467024"/>
    <w:multiLevelType w:val="hybridMultilevel"/>
    <w:tmpl w:val="879A8D4A"/>
    <w:lvl w:ilvl="0" w:tplc="D9AA02EC">
      <w:start w:val="1"/>
      <w:numFmt w:val="decimal"/>
      <w:lvlText w:val="%1."/>
      <w:lvlJc w:val="left"/>
      <w:pPr>
        <w:ind w:left="360" w:hanging="360"/>
      </w:pPr>
      <w:rPr>
        <w:rFonts w:cs="Times New Roman" w:hint="default"/>
      </w:rPr>
    </w:lvl>
    <w:lvl w:ilvl="1" w:tplc="C7EC606C">
      <w:start w:val="1"/>
      <w:numFmt w:val="decimal"/>
      <w:lvlText w:val="%2."/>
      <w:lvlJc w:val="left"/>
      <w:pPr>
        <w:ind w:left="799" w:hanging="570"/>
      </w:pPr>
      <w:rPr>
        <w:rFonts w:cs="Times New Roman" w:hint="default"/>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25" w15:restartNumberingAfterBreak="0">
    <w:nsid w:val="18B62EBE"/>
    <w:multiLevelType w:val="multilevel"/>
    <w:tmpl w:val="B292FB28"/>
    <w:styleLink w:val="List64"/>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6" w15:restartNumberingAfterBreak="0">
    <w:nsid w:val="19074661"/>
    <w:multiLevelType w:val="hybridMultilevel"/>
    <w:tmpl w:val="6360F626"/>
    <w:lvl w:ilvl="0" w:tplc="FFFFFFFF">
      <w:start w:val="1"/>
      <w:numFmt w:val="bullet"/>
      <w:lvlText w:val="­"/>
      <w:lvlJc w:val="left"/>
      <w:pPr>
        <w:ind w:left="1321" w:hanging="360"/>
      </w:pPr>
      <w:rPr>
        <w:rFonts w:ascii="Courier New" w:hAnsi="Courier New" w:hint="default"/>
        <w:color w:val="auto"/>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7" w15:restartNumberingAfterBreak="0">
    <w:nsid w:val="1ABF4498"/>
    <w:multiLevelType w:val="multilevel"/>
    <w:tmpl w:val="9AE27F12"/>
    <w:styleLink w:val="List17"/>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8" w15:restartNumberingAfterBreak="0">
    <w:nsid w:val="1BE9780A"/>
    <w:multiLevelType w:val="hybridMultilevel"/>
    <w:tmpl w:val="EC6A39DC"/>
    <w:lvl w:ilvl="0" w:tplc="8500BECC">
      <w:start w:val="1"/>
      <w:numFmt w:val="bullet"/>
      <w:pStyle w:val="a0"/>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CB16FB5"/>
    <w:multiLevelType w:val="hybridMultilevel"/>
    <w:tmpl w:val="17601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CBA5509"/>
    <w:multiLevelType w:val="hybridMultilevel"/>
    <w:tmpl w:val="662047E2"/>
    <w:lvl w:ilvl="0" w:tplc="CE3C7C78">
      <w:start w:val="2"/>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31" w15:restartNumberingAfterBreak="0">
    <w:nsid w:val="1E1307C1"/>
    <w:multiLevelType w:val="multilevel"/>
    <w:tmpl w:val="5AF49C54"/>
    <w:styleLink w:val="41"/>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2" w15:restartNumberingAfterBreak="0">
    <w:nsid w:val="1F511E34"/>
    <w:multiLevelType w:val="hybridMultilevel"/>
    <w:tmpl w:val="17601EBC"/>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1FAF3613"/>
    <w:multiLevelType w:val="multilevel"/>
    <w:tmpl w:val="57920402"/>
    <w:styleLink w:val="List27"/>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4" w15:restartNumberingAfterBreak="0">
    <w:nsid w:val="1FB34F63"/>
    <w:multiLevelType w:val="multilevel"/>
    <w:tmpl w:val="8B62C2AE"/>
    <w:styleLink w:val="List29"/>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5" w15:restartNumberingAfterBreak="0">
    <w:nsid w:val="209E1719"/>
    <w:multiLevelType w:val="multilevel"/>
    <w:tmpl w:val="8570A30E"/>
    <w:styleLink w:val="List32"/>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6" w15:restartNumberingAfterBreak="0">
    <w:nsid w:val="21E46082"/>
    <w:multiLevelType w:val="multilevel"/>
    <w:tmpl w:val="6CC2AF1A"/>
    <w:styleLink w:val="List59"/>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7" w15:restartNumberingAfterBreak="0">
    <w:nsid w:val="22C7766B"/>
    <w:multiLevelType w:val="multilevel"/>
    <w:tmpl w:val="B1A82D52"/>
    <w:styleLink w:val="List39"/>
    <w:lvl w:ilvl="0">
      <w:start w:val="1"/>
      <w:numFmt w:val="decimal"/>
      <w:lvlText w:val="%1."/>
      <w:lvlJc w:val="left"/>
      <w:pPr>
        <w:tabs>
          <w:tab w:val="num" w:pos="255"/>
        </w:tabs>
        <w:ind w:left="255" w:hanging="255"/>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082"/>
        </w:tabs>
        <w:ind w:left="108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1813"/>
        </w:tabs>
        <w:ind w:left="181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522"/>
        </w:tabs>
        <w:ind w:left="252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242"/>
        </w:tabs>
        <w:ind w:left="324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3973"/>
        </w:tabs>
        <w:ind w:left="397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682"/>
        </w:tabs>
        <w:ind w:left="468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402"/>
        </w:tabs>
        <w:ind w:left="540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133"/>
        </w:tabs>
        <w:ind w:left="613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38" w15:restartNumberingAfterBreak="0">
    <w:nsid w:val="26C92BC9"/>
    <w:multiLevelType w:val="multilevel"/>
    <w:tmpl w:val="0424482E"/>
    <w:styleLink w:val="List71"/>
    <w:lvl w:ilvl="0">
      <w:start w:val="5"/>
      <w:numFmt w:val="decimal"/>
      <w:lvlText w:val="%1."/>
      <w:lvlJc w:val="left"/>
      <w:pPr>
        <w:tabs>
          <w:tab w:val="num" w:pos="1548"/>
        </w:tabs>
        <w:ind w:left="1548" w:hanging="1548"/>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1">
      <w:start w:val="1"/>
      <w:numFmt w:val="decimal"/>
      <w:lvlText w:val="%2."/>
      <w:lvlJc w:val="left"/>
      <w:pPr>
        <w:tabs>
          <w:tab w:val="num" w:pos="1440"/>
        </w:tabs>
        <w:ind w:left="144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2">
      <w:start w:val="1"/>
      <w:numFmt w:val="decimal"/>
      <w:lvlText w:val="%3."/>
      <w:lvlJc w:val="left"/>
      <w:pPr>
        <w:tabs>
          <w:tab w:val="num" w:pos="2160"/>
        </w:tabs>
        <w:ind w:left="216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3">
      <w:start w:val="1"/>
      <w:numFmt w:val="decimal"/>
      <w:lvlText w:val="%4."/>
      <w:lvlJc w:val="left"/>
      <w:pPr>
        <w:tabs>
          <w:tab w:val="num" w:pos="2880"/>
        </w:tabs>
        <w:ind w:left="288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4">
      <w:start w:val="1"/>
      <w:numFmt w:val="decimal"/>
      <w:lvlText w:val="%5."/>
      <w:lvlJc w:val="left"/>
      <w:pPr>
        <w:tabs>
          <w:tab w:val="num" w:pos="3600"/>
        </w:tabs>
        <w:ind w:left="360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5">
      <w:start w:val="1"/>
      <w:numFmt w:val="decimal"/>
      <w:lvlText w:val="%6."/>
      <w:lvlJc w:val="left"/>
      <w:pPr>
        <w:tabs>
          <w:tab w:val="num" w:pos="4320"/>
        </w:tabs>
        <w:ind w:left="432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6">
      <w:start w:val="1"/>
      <w:numFmt w:val="decimal"/>
      <w:lvlText w:val="%7."/>
      <w:lvlJc w:val="left"/>
      <w:pPr>
        <w:tabs>
          <w:tab w:val="num" w:pos="5040"/>
        </w:tabs>
        <w:ind w:left="504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7">
      <w:start w:val="1"/>
      <w:numFmt w:val="decimal"/>
      <w:lvlText w:val="%8."/>
      <w:lvlJc w:val="left"/>
      <w:pPr>
        <w:tabs>
          <w:tab w:val="num" w:pos="5760"/>
        </w:tabs>
        <w:ind w:left="576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8">
      <w:start w:val="1"/>
      <w:numFmt w:val="decimal"/>
      <w:lvlText w:val="%9."/>
      <w:lvlJc w:val="left"/>
      <w:pPr>
        <w:tabs>
          <w:tab w:val="num" w:pos="6480"/>
        </w:tabs>
        <w:ind w:left="648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abstractNum>
  <w:abstractNum w:abstractNumId="39" w15:restartNumberingAfterBreak="0">
    <w:nsid w:val="28C43365"/>
    <w:multiLevelType w:val="multilevel"/>
    <w:tmpl w:val="E43086BC"/>
    <w:styleLink w:val="List15"/>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40" w15:restartNumberingAfterBreak="0">
    <w:nsid w:val="2AD149B2"/>
    <w:multiLevelType w:val="multilevel"/>
    <w:tmpl w:val="CB1A35A4"/>
    <w:styleLink w:val="List19"/>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41" w15:restartNumberingAfterBreak="0">
    <w:nsid w:val="2C4518AC"/>
    <w:multiLevelType w:val="multilevel"/>
    <w:tmpl w:val="4D82DC32"/>
    <w:styleLink w:val="List1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42" w15:restartNumberingAfterBreak="0">
    <w:nsid w:val="2DFB22A8"/>
    <w:multiLevelType w:val="hybridMultilevel"/>
    <w:tmpl w:val="10526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F97600B"/>
    <w:multiLevelType w:val="multilevel"/>
    <w:tmpl w:val="82846F74"/>
    <w:styleLink w:val="List49"/>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44" w15:restartNumberingAfterBreak="0">
    <w:nsid w:val="2FA92D91"/>
    <w:multiLevelType w:val="multilevel"/>
    <w:tmpl w:val="BF8E26CC"/>
    <w:styleLink w:val="List8"/>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45" w15:restartNumberingAfterBreak="0">
    <w:nsid w:val="314A1EDC"/>
    <w:multiLevelType w:val="multilevel"/>
    <w:tmpl w:val="38B4B478"/>
    <w:styleLink w:val="List34"/>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46" w15:restartNumberingAfterBreak="0">
    <w:nsid w:val="317A4D82"/>
    <w:multiLevelType w:val="hybridMultilevel"/>
    <w:tmpl w:val="8E8E61E0"/>
    <w:lvl w:ilvl="0" w:tplc="FFFFFFFF">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2B33C23"/>
    <w:multiLevelType w:val="multilevel"/>
    <w:tmpl w:val="9578B568"/>
    <w:styleLink w:val="List58"/>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48" w15:restartNumberingAfterBreak="0">
    <w:nsid w:val="33766CBB"/>
    <w:multiLevelType w:val="multilevel"/>
    <w:tmpl w:val="238AC39C"/>
    <w:styleLink w:val="List37"/>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49" w15:restartNumberingAfterBreak="0">
    <w:nsid w:val="3388370D"/>
    <w:multiLevelType w:val="multilevel"/>
    <w:tmpl w:val="3FA27382"/>
    <w:styleLink w:val="List67"/>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50" w15:restartNumberingAfterBreak="0">
    <w:nsid w:val="339C34D9"/>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51" w15:restartNumberingAfterBreak="0">
    <w:nsid w:val="339E7372"/>
    <w:multiLevelType w:val="multilevel"/>
    <w:tmpl w:val="7242EC88"/>
    <w:styleLink w:val="List9"/>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52" w15:restartNumberingAfterBreak="0">
    <w:nsid w:val="35B35622"/>
    <w:multiLevelType w:val="multilevel"/>
    <w:tmpl w:val="43489F78"/>
    <w:styleLink w:val="List25"/>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53" w15:restartNumberingAfterBreak="0">
    <w:nsid w:val="374B064E"/>
    <w:multiLevelType w:val="hybridMultilevel"/>
    <w:tmpl w:val="31005C90"/>
    <w:lvl w:ilvl="0" w:tplc="FFFFFFFF">
      <w:start w:val="1"/>
      <w:numFmt w:val="bullet"/>
      <w:lvlText w:val="­"/>
      <w:lvlJc w:val="left"/>
      <w:pPr>
        <w:ind w:left="720" w:hanging="360"/>
      </w:pPr>
      <w:rPr>
        <w:rFonts w:ascii="Courier New" w:hAnsi="Courier New"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39B637D9"/>
    <w:multiLevelType w:val="multilevel"/>
    <w:tmpl w:val="89BC7946"/>
    <w:styleLink w:val="List76"/>
    <w:lvl w:ilvl="0">
      <w:start w:val="1"/>
      <w:numFmt w:val="decimal"/>
      <w:lvlText w:val="%1."/>
      <w:lvlJc w:val="left"/>
      <w:pPr>
        <w:tabs>
          <w:tab w:val="num" w:pos="330"/>
        </w:tabs>
        <w:ind w:left="330" w:hanging="330"/>
      </w:pPr>
      <w:rPr>
        <w:rFonts w:ascii="Garamond" w:eastAsia="Garamond" w:hAnsi="Garamond" w:cs="Garamond"/>
        <w:position w:val="0"/>
        <w:sz w:val="22"/>
        <w:szCs w:val="22"/>
        <w:lang w:val="ru-RU"/>
      </w:rPr>
    </w:lvl>
    <w:lvl w:ilvl="1">
      <w:start w:val="6"/>
      <w:numFmt w:val="decimal"/>
      <w:lvlText w:val="%1.%2."/>
      <w:lvlJc w:val="left"/>
      <w:pPr>
        <w:tabs>
          <w:tab w:val="num" w:pos="360"/>
        </w:tabs>
        <w:ind w:left="360" w:hanging="360"/>
      </w:pPr>
      <w:rPr>
        <w:rFonts w:ascii="Garamond" w:eastAsia="Garamond" w:hAnsi="Garamond" w:cs="Garamond"/>
        <w:position w:val="0"/>
        <w:sz w:val="22"/>
        <w:szCs w:val="22"/>
        <w:lang w:val="ru-RU"/>
      </w:rPr>
    </w:lvl>
    <w:lvl w:ilvl="2">
      <w:start w:val="1"/>
      <w:numFmt w:val="decimal"/>
      <w:lvlText w:val="%1.%2.%3."/>
      <w:lvlJc w:val="left"/>
      <w:pPr>
        <w:tabs>
          <w:tab w:val="num" w:pos="660"/>
        </w:tabs>
        <w:ind w:left="660" w:hanging="660"/>
      </w:pPr>
      <w:rPr>
        <w:rFonts w:ascii="Garamond" w:eastAsia="Garamond" w:hAnsi="Garamond" w:cs="Garamond"/>
        <w:position w:val="0"/>
        <w:sz w:val="22"/>
        <w:szCs w:val="22"/>
        <w:lang w:val="ru-RU"/>
      </w:rPr>
    </w:lvl>
    <w:lvl w:ilvl="3">
      <w:start w:val="1"/>
      <w:numFmt w:val="decimal"/>
      <w:lvlText w:val="%1.%2.%3.%4."/>
      <w:lvlJc w:val="left"/>
      <w:pPr>
        <w:tabs>
          <w:tab w:val="num" w:pos="660"/>
        </w:tabs>
        <w:ind w:left="660" w:hanging="660"/>
      </w:pPr>
      <w:rPr>
        <w:rFonts w:ascii="Garamond" w:eastAsia="Garamond" w:hAnsi="Garamond" w:cs="Garamond"/>
        <w:position w:val="0"/>
        <w:sz w:val="22"/>
        <w:szCs w:val="22"/>
        <w:lang w:val="ru-RU"/>
      </w:rPr>
    </w:lvl>
    <w:lvl w:ilvl="4">
      <w:start w:val="1"/>
      <w:numFmt w:val="decimal"/>
      <w:lvlText w:val="%1.%2.%3.%4.%5."/>
      <w:lvlJc w:val="left"/>
      <w:pPr>
        <w:tabs>
          <w:tab w:val="num" w:pos="990"/>
        </w:tabs>
        <w:ind w:left="990" w:hanging="990"/>
      </w:pPr>
      <w:rPr>
        <w:rFonts w:ascii="Garamond" w:eastAsia="Garamond" w:hAnsi="Garamond" w:cs="Garamond"/>
        <w:position w:val="0"/>
        <w:sz w:val="22"/>
        <w:szCs w:val="22"/>
        <w:lang w:val="ru-RU"/>
      </w:rPr>
    </w:lvl>
    <w:lvl w:ilvl="5">
      <w:start w:val="1"/>
      <w:numFmt w:val="decimal"/>
      <w:lvlText w:val="%1.%2.%3.%4.%5.%6."/>
      <w:lvlJc w:val="left"/>
      <w:pPr>
        <w:tabs>
          <w:tab w:val="num" w:pos="990"/>
        </w:tabs>
        <w:ind w:left="990" w:hanging="990"/>
      </w:pPr>
      <w:rPr>
        <w:rFonts w:ascii="Garamond" w:eastAsia="Garamond" w:hAnsi="Garamond" w:cs="Garamond"/>
        <w:position w:val="0"/>
        <w:sz w:val="22"/>
        <w:szCs w:val="22"/>
        <w:lang w:val="ru-RU"/>
      </w:rPr>
    </w:lvl>
    <w:lvl w:ilvl="6">
      <w:start w:val="1"/>
      <w:numFmt w:val="decimal"/>
      <w:lvlText w:val="%1.%2.%3.%4.%5.%6.%7."/>
      <w:lvlJc w:val="left"/>
      <w:pPr>
        <w:tabs>
          <w:tab w:val="num" w:pos="990"/>
        </w:tabs>
        <w:ind w:left="990" w:hanging="990"/>
      </w:pPr>
      <w:rPr>
        <w:rFonts w:ascii="Garamond" w:eastAsia="Garamond" w:hAnsi="Garamond" w:cs="Garamond"/>
        <w:position w:val="0"/>
        <w:sz w:val="22"/>
        <w:szCs w:val="22"/>
        <w:lang w:val="ru-RU"/>
      </w:rPr>
    </w:lvl>
    <w:lvl w:ilvl="7">
      <w:start w:val="1"/>
      <w:numFmt w:val="decimal"/>
      <w:lvlText w:val="%1.%2.%3.%4.%5.%6.%7.%8."/>
      <w:lvlJc w:val="left"/>
      <w:pPr>
        <w:tabs>
          <w:tab w:val="num" w:pos="1320"/>
        </w:tabs>
        <w:ind w:left="1320" w:hanging="1320"/>
      </w:pPr>
      <w:rPr>
        <w:rFonts w:ascii="Garamond" w:eastAsia="Garamond" w:hAnsi="Garamond" w:cs="Garamond"/>
        <w:position w:val="0"/>
        <w:sz w:val="22"/>
        <w:szCs w:val="22"/>
        <w:lang w:val="ru-RU"/>
      </w:rPr>
    </w:lvl>
    <w:lvl w:ilvl="8">
      <w:start w:val="1"/>
      <w:numFmt w:val="decimal"/>
      <w:lvlText w:val="%1.%2.%3.%4.%5.%6.%7.%8.%9."/>
      <w:lvlJc w:val="left"/>
      <w:pPr>
        <w:tabs>
          <w:tab w:val="num" w:pos="1320"/>
        </w:tabs>
        <w:ind w:left="1320" w:hanging="1320"/>
      </w:pPr>
      <w:rPr>
        <w:rFonts w:ascii="Garamond" w:eastAsia="Garamond" w:hAnsi="Garamond" w:cs="Garamond"/>
        <w:position w:val="0"/>
        <w:sz w:val="22"/>
        <w:szCs w:val="22"/>
        <w:lang w:val="ru-RU"/>
      </w:rPr>
    </w:lvl>
  </w:abstractNum>
  <w:abstractNum w:abstractNumId="55" w15:restartNumberingAfterBreak="0">
    <w:nsid w:val="39CC1011"/>
    <w:multiLevelType w:val="multilevel"/>
    <w:tmpl w:val="17209A2A"/>
    <w:styleLink w:val="List1"/>
    <w:lvl w:ilvl="0">
      <w:start w:val="1"/>
      <w:numFmt w:val="decimal"/>
      <w:lvlText w:val="%1."/>
      <w:lvlJc w:val="left"/>
      <w:rPr>
        <w:rFonts w:ascii="Garamond" w:eastAsia="Garamond" w:hAnsi="Garamond" w:cs="Garamond"/>
        <w:position w:val="0"/>
        <w:lang w:val="ru-RU"/>
      </w:rPr>
    </w:lvl>
    <w:lvl w:ilvl="1">
      <w:start w:val="1"/>
      <w:numFmt w:val="lowerLetter"/>
      <w:lvlText w:val="%2."/>
      <w:lvlJc w:val="left"/>
      <w:rPr>
        <w:rFonts w:ascii="Garamond" w:eastAsia="Garamond" w:hAnsi="Garamond" w:cs="Garamond"/>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56" w15:restartNumberingAfterBreak="0">
    <w:nsid w:val="39EC569C"/>
    <w:multiLevelType w:val="hybridMultilevel"/>
    <w:tmpl w:val="B168630E"/>
    <w:lvl w:ilvl="0" w:tplc="D1601020">
      <w:start w:val="1"/>
      <w:numFmt w:val="decimal"/>
      <w:lvlText w:val="%1."/>
      <w:lvlJc w:val="left"/>
      <w:pPr>
        <w:tabs>
          <w:tab w:val="num" w:pos="2880"/>
        </w:tabs>
        <w:ind w:left="288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9F949E2"/>
    <w:multiLevelType w:val="multilevel"/>
    <w:tmpl w:val="4410B048"/>
    <w:styleLink w:val="List31"/>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58" w15:restartNumberingAfterBreak="0">
    <w:nsid w:val="3AAC1E46"/>
    <w:multiLevelType w:val="multilevel"/>
    <w:tmpl w:val="5680BE20"/>
    <w:styleLink w:val="List72"/>
    <w:lvl w:ilvl="0">
      <w:start w:val="6"/>
      <w:numFmt w:val="decimal"/>
      <w:lvlText w:val="%1."/>
      <w:lvlJc w:val="left"/>
      <w:pPr>
        <w:tabs>
          <w:tab w:val="num" w:pos="1548"/>
        </w:tabs>
        <w:ind w:left="1548" w:hanging="1548"/>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1">
      <w:start w:val="1"/>
      <w:numFmt w:val="decimal"/>
      <w:lvlText w:val="%2."/>
      <w:lvlJc w:val="left"/>
      <w:pPr>
        <w:tabs>
          <w:tab w:val="num" w:pos="1440"/>
        </w:tabs>
        <w:ind w:left="144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2">
      <w:start w:val="1"/>
      <w:numFmt w:val="decimal"/>
      <w:lvlText w:val="%3."/>
      <w:lvlJc w:val="left"/>
      <w:pPr>
        <w:tabs>
          <w:tab w:val="num" w:pos="2160"/>
        </w:tabs>
        <w:ind w:left="216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3">
      <w:start w:val="1"/>
      <w:numFmt w:val="decimal"/>
      <w:lvlText w:val="%4."/>
      <w:lvlJc w:val="left"/>
      <w:pPr>
        <w:tabs>
          <w:tab w:val="num" w:pos="2880"/>
        </w:tabs>
        <w:ind w:left="288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4">
      <w:start w:val="1"/>
      <w:numFmt w:val="decimal"/>
      <w:lvlText w:val="%5."/>
      <w:lvlJc w:val="left"/>
      <w:pPr>
        <w:tabs>
          <w:tab w:val="num" w:pos="3600"/>
        </w:tabs>
        <w:ind w:left="360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5">
      <w:start w:val="1"/>
      <w:numFmt w:val="decimal"/>
      <w:lvlText w:val="%6."/>
      <w:lvlJc w:val="left"/>
      <w:pPr>
        <w:tabs>
          <w:tab w:val="num" w:pos="4320"/>
        </w:tabs>
        <w:ind w:left="432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6">
      <w:start w:val="1"/>
      <w:numFmt w:val="decimal"/>
      <w:lvlText w:val="%7."/>
      <w:lvlJc w:val="left"/>
      <w:pPr>
        <w:tabs>
          <w:tab w:val="num" w:pos="5040"/>
        </w:tabs>
        <w:ind w:left="504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7">
      <w:start w:val="1"/>
      <w:numFmt w:val="decimal"/>
      <w:lvlText w:val="%8."/>
      <w:lvlJc w:val="left"/>
      <w:pPr>
        <w:tabs>
          <w:tab w:val="num" w:pos="5760"/>
        </w:tabs>
        <w:ind w:left="576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lvl w:ilvl="8">
      <w:start w:val="1"/>
      <w:numFmt w:val="decimal"/>
      <w:lvlText w:val="%9."/>
      <w:lvlJc w:val="left"/>
      <w:pPr>
        <w:tabs>
          <w:tab w:val="num" w:pos="6480"/>
        </w:tabs>
        <w:ind w:left="6480" w:hanging="360"/>
      </w:pPr>
      <w:rPr>
        <w:rFonts w:ascii="Garamond" w:eastAsia="Garamond" w:hAnsi="Garamond" w:cs="Garamond"/>
        <w:caps w:val="0"/>
        <w:smallCaps w:val="0"/>
        <w:strike w:val="0"/>
        <w:dstrike w:val="0"/>
        <w:color w:val="FF0000"/>
        <w:spacing w:val="0"/>
        <w:kern w:val="0"/>
        <w:position w:val="0"/>
        <w:sz w:val="20"/>
        <w:szCs w:val="20"/>
        <w:u w:val="none" w:color="FF0000"/>
        <w:vertAlign w:val="baseline"/>
        <w:lang w:val="ru-RU"/>
      </w:rPr>
    </w:lvl>
  </w:abstractNum>
  <w:abstractNum w:abstractNumId="59" w15:restartNumberingAfterBreak="0">
    <w:nsid w:val="3ABD24B8"/>
    <w:multiLevelType w:val="multilevel"/>
    <w:tmpl w:val="E4FE94DA"/>
    <w:styleLink w:val="List22"/>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0" w15:restartNumberingAfterBreak="0">
    <w:nsid w:val="3CAA0EDB"/>
    <w:multiLevelType w:val="multilevel"/>
    <w:tmpl w:val="34DE9928"/>
    <w:styleLink w:val="List70"/>
    <w:lvl w:ilvl="0">
      <w:start w:val="1"/>
      <w:numFmt w:val="decimal"/>
      <w:lvlText w:val="%1."/>
      <w:lvlJc w:val="left"/>
      <w:pPr>
        <w:tabs>
          <w:tab w:val="num" w:pos="317"/>
        </w:tabs>
        <w:ind w:left="317" w:hanging="317"/>
      </w:pPr>
      <w:rPr>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1" w15:restartNumberingAfterBreak="0">
    <w:nsid w:val="3EB3251B"/>
    <w:multiLevelType w:val="multilevel"/>
    <w:tmpl w:val="8DA45B80"/>
    <w:styleLink w:val="List36"/>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2" w15:restartNumberingAfterBreak="0">
    <w:nsid w:val="41397861"/>
    <w:multiLevelType w:val="multilevel"/>
    <w:tmpl w:val="FDD20116"/>
    <w:styleLink w:val="List61"/>
    <w:lvl w:ilvl="0">
      <w:start w:val="1"/>
      <w:numFmt w:val="decimal"/>
      <w:lvlText w:val="%1."/>
      <w:lvlJc w:val="left"/>
      <w:pPr>
        <w:tabs>
          <w:tab w:val="num" w:pos="396"/>
        </w:tabs>
        <w:ind w:left="396" w:hanging="396"/>
      </w:pPr>
      <w:rPr>
        <w:rFonts w:ascii="Garamond" w:eastAsia="Garamond" w:hAnsi="Garamond" w:cs="Garamond"/>
        <w:caps w:val="0"/>
        <w:smallCaps w:val="0"/>
        <w:strike w:val="0"/>
        <w:dstrike w:val="0"/>
        <w:color w:val="000000"/>
        <w:spacing w:val="0"/>
        <w:kern w:val="0"/>
        <w:position w:val="0"/>
        <w:sz w:val="16"/>
        <w:szCs w:val="16"/>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3" w15:restartNumberingAfterBreak="0">
    <w:nsid w:val="452B391C"/>
    <w:multiLevelType w:val="multilevel"/>
    <w:tmpl w:val="6C02F014"/>
    <w:styleLink w:val="51"/>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4" w15:restartNumberingAfterBreak="0">
    <w:nsid w:val="47D925FE"/>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65" w15:restartNumberingAfterBreak="0">
    <w:nsid w:val="4A0B521C"/>
    <w:multiLevelType w:val="multilevel"/>
    <w:tmpl w:val="9F10C6CE"/>
    <w:styleLink w:val="List0"/>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66" w15:restartNumberingAfterBreak="0">
    <w:nsid w:val="4AFB420F"/>
    <w:multiLevelType w:val="multilevel"/>
    <w:tmpl w:val="1716E5D8"/>
    <w:styleLink w:val="List40"/>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7" w15:restartNumberingAfterBreak="0">
    <w:nsid w:val="4B583EC7"/>
    <w:multiLevelType w:val="multilevel"/>
    <w:tmpl w:val="523073B0"/>
    <w:styleLink w:val="List62"/>
    <w:lvl w:ilvl="0">
      <w:start w:val="1"/>
      <w:numFmt w:val="decimal"/>
      <w:lvlText w:val="%1."/>
      <w:lvlJc w:val="left"/>
      <w:pPr>
        <w:tabs>
          <w:tab w:val="num" w:pos="317"/>
        </w:tabs>
        <w:ind w:left="317" w:hanging="317"/>
      </w:pPr>
      <w:rPr>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8" w15:restartNumberingAfterBreak="0">
    <w:nsid w:val="4C56389B"/>
    <w:multiLevelType w:val="multilevel"/>
    <w:tmpl w:val="A9162A50"/>
    <w:styleLink w:val="List68"/>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9" w15:restartNumberingAfterBreak="0">
    <w:nsid w:val="4DA62BEB"/>
    <w:multiLevelType w:val="multilevel"/>
    <w:tmpl w:val="19DEB1B4"/>
    <w:styleLink w:val="List69"/>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70" w15:restartNumberingAfterBreak="0">
    <w:nsid w:val="4DE64812"/>
    <w:multiLevelType w:val="multilevel"/>
    <w:tmpl w:val="1C94C27E"/>
    <w:styleLink w:val="List60"/>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71" w15:restartNumberingAfterBreak="0">
    <w:nsid w:val="4FBC2E12"/>
    <w:multiLevelType w:val="multilevel"/>
    <w:tmpl w:val="6B622AB6"/>
    <w:styleLink w:val="List42"/>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72" w15:restartNumberingAfterBreak="0">
    <w:nsid w:val="50AA4FD6"/>
    <w:multiLevelType w:val="multilevel"/>
    <w:tmpl w:val="F0D2417E"/>
    <w:styleLink w:val="List38"/>
    <w:lvl w:ilvl="0">
      <w:start w:val="1"/>
      <w:numFmt w:val="decimal"/>
      <w:lvlText w:val="%1."/>
      <w:lvlJc w:val="left"/>
      <w:pPr>
        <w:tabs>
          <w:tab w:val="num" w:pos="646"/>
        </w:tabs>
        <w:ind w:left="646" w:hanging="646"/>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082"/>
        </w:tabs>
        <w:ind w:left="108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1813"/>
        </w:tabs>
        <w:ind w:left="181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522"/>
        </w:tabs>
        <w:ind w:left="252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242"/>
        </w:tabs>
        <w:ind w:left="324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3973"/>
        </w:tabs>
        <w:ind w:left="397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682"/>
        </w:tabs>
        <w:ind w:left="468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402"/>
        </w:tabs>
        <w:ind w:left="540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133"/>
        </w:tabs>
        <w:ind w:left="613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73" w15:restartNumberingAfterBreak="0">
    <w:nsid w:val="513104F2"/>
    <w:multiLevelType w:val="multilevel"/>
    <w:tmpl w:val="AB3CCB1A"/>
    <w:styleLink w:val="List12"/>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74" w15:restartNumberingAfterBreak="0">
    <w:nsid w:val="52141FDD"/>
    <w:multiLevelType w:val="multilevel"/>
    <w:tmpl w:val="4394193E"/>
    <w:styleLink w:val="List75"/>
    <w:lvl w:ilvl="0">
      <w:start w:val="2"/>
      <w:numFmt w:val="decimal"/>
      <w:lvlText w:val="%1."/>
      <w:lvlJc w:val="left"/>
      <w:pPr>
        <w:tabs>
          <w:tab w:val="num" w:pos="720"/>
        </w:tabs>
        <w:ind w:left="720" w:hanging="360"/>
      </w:pPr>
      <w:rPr>
        <w:rFonts w:ascii="Garamond" w:eastAsia="Garamond" w:hAnsi="Garamond" w:cs="Garamond"/>
        <w:position w:val="0"/>
        <w:sz w:val="22"/>
        <w:szCs w:val="22"/>
        <w:lang w:val="ru-RU"/>
      </w:rPr>
    </w:lvl>
    <w:lvl w:ilvl="1">
      <w:start w:val="1"/>
      <w:numFmt w:val="lowerLetter"/>
      <w:lvlText w:val="%2."/>
      <w:lvlJc w:val="left"/>
      <w:pPr>
        <w:tabs>
          <w:tab w:val="num" w:pos="1410"/>
        </w:tabs>
        <w:ind w:left="1410" w:hanging="330"/>
      </w:pPr>
      <w:rPr>
        <w:rFonts w:ascii="Garamond" w:eastAsia="Garamond" w:hAnsi="Garamond" w:cs="Garamond"/>
        <w:position w:val="0"/>
        <w:sz w:val="22"/>
        <w:szCs w:val="22"/>
        <w:lang w:val="ru-RU"/>
      </w:rPr>
    </w:lvl>
    <w:lvl w:ilvl="2">
      <w:start w:val="1"/>
      <w:numFmt w:val="lowerRoman"/>
      <w:lvlText w:val="%3."/>
      <w:lvlJc w:val="left"/>
      <w:pPr>
        <w:tabs>
          <w:tab w:val="num" w:pos="2135"/>
        </w:tabs>
        <w:ind w:left="2135" w:hanging="271"/>
      </w:pPr>
      <w:rPr>
        <w:rFonts w:ascii="Garamond" w:eastAsia="Garamond" w:hAnsi="Garamond" w:cs="Garamond"/>
        <w:position w:val="0"/>
        <w:sz w:val="22"/>
        <w:szCs w:val="22"/>
        <w:lang w:val="ru-RU"/>
      </w:rPr>
    </w:lvl>
    <w:lvl w:ilvl="3">
      <w:start w:val="1"/>
      <w:numFmt w:val="decimal"/>
      <w:lvlText w:val="%4."/>
      <w:lvlJc w:val="left"/>
      <w:pPr>
        <w:tabs>
          <w:tab w:val="num" w:pos="2850"/>
        </w:tabs>
        <w:ind w:left="2850" w:hanging="330"/>
      </w:pPr>
      <w:rPr>
        <w:rFonts w:ascii="Garamond" w:eastAsia="Garamond" w:hAnsi="Garamond" w:cs="Garamond"/>
        <w:position w:val="0"/>
        <w:sz w:val="22"/>
        <w:szCs w:val="22"/>
        <w:lang w:val="ru-RU"/>
      </w:rPr>
    </w:lvl>
    <w:lvl w:ilvl="4">
      <w:start w:val="1"/>
      <w:numFmt w:val="lowerLetter"/>
      <w:lvlText w:val="%5."/>
      <w:lvlJc w:val="left"/>
      <w:pPr>
        <w:tabs>
          <w:tab w:val="num" w:pos="3570"/>
        </w:tabs>
        <w:ind w:left="3570" w:hanging="330"/>
      </w:pPr>
      <w:rPr>
        <w:rFonts w:ascii="Garamond" w:eastAsia="Garamond" w:hAnsi="Garamond" w:cs="Garamond"/>
        <w:position w:val="0"/>
        <w:sz w:val="22"/>
        <w:szCs w:val="22"/>
        <w:lang w:val="ru-RU"/>
      </w:rPr>
    </w:lvl>
    <w:lvl w:ilvl="5">
      <w:start w:val="1"/>
      <w:numFmt w:val="lowerRoman"/>
      <w:lvlText w:val="%6."/>
      <w:lvlJc w:val="left"/>
      <w:pPr>
        <w:tabs>
          <w:tab w:val="num" w:pos="4295"/>
        </w:tabs>
        <w:ind w:left="4295" w:hanging="271"/>
      </w:pPr>
      <w:rPr>
        <w:rFonts w:ascii="Garamond" w:eastAsia="Garamond" w:hAnsi="Garamond" w:cs="Garamond"/>
        <w:position w:val="0"/>
        <w:sz w:val="22"/>
        <w:szCs w:val="22"/>
        <w:lang w:val="ru-RU"/>
      </w:rPr>
    </w:lvl>
    <w:lvl w:ilvl="6">
      <w:start w:val="1"/>
      <w:numFmt w:val="decimal"/>
      <w:lvlText w:val="%7."/>
      <w:lvlJc w:val="left"/>
      <w:pPr>
        <w:tabs>
          <w:tab w:val="num" w:pos="5010"/>
        </w:tabs>
        <w:ind w:left="5010" w:hanging="330"/>
      </w:pPr>
      <w:rPr>
        <w:rFonts w:ascii="Garamond" w:eastAsia="Garamond" w:hAnsi="Garamond" w:cs="Garamond"/>
        <w:position w:val="0"/>
        <w:sz w:val="22"/>
        <w:szCs w:val="22"/>
        <w:lang w:val="ru-RU"/>
      </w:rPr>
    </w:lvl>
    <w:lvl w:ilvl="7">
      <w:start w:val="1"/>
      <w:numFmt w:val="lowerLetter"/>
      <w:lvlText w:val="%8."/>
      <w:lvlJc w:val="left"/>
      <w:pPr>
        <w:tabs>
          <w:tab w:val="num" w:pos="5730"/>
        </w:tabs>
        <w:ind w:left="5730" w:hanging="330"/>
      </w:pPr>
      <w:rPr>
        <w:rFonts w:ascii="Garamond" w:eastAsia="Garamond" w:hAnsi="Garamond" w:cs="Garamond"/>
        <w:position w:val="0"/>
        <w:sz w:val="22"/>
        <w:szCs w:val="22"/>
        <w:lang w:val="ru-RU"/>
      </w:rPr>
    </w:lvl>
    <w:lvl w:ilvl="8">
      <w:start w:val="1"/>
      <w:numFmt w:val="lowerRoman"/>
      <w:lvlText w:val="%9."/>
      <w:lvlJc w:val="left"/>
      <w:pPr>
        <w:tabs>
          <w:tab w:val="num" w:pos="6455"/>
        </w:tabs>
        <w:ind w:left="6455" w:hanging="271"/>
      </w:pPr>
      <w:rPr>
        <w:rFonts w:ascii="Garamond" w:eastAsia="Garamond" w:hAnsi="Garamond" w:cs="Garamond"/>
        <w:position w:val="0"/>
        <w:sz w:val="22"/>
        <w:szCs w:val="22"/>
        <w:lang w:val="ru-RU"/>
      </w:rPr>
    </w:lvl>
  </w:abstractNum>
  <w:abstractNum w:abstractNumId="75" w15:restartNumberingAfterBreak="0">
    <w:nsid w:val="53273A13"/>
    <w:multiLevelType w:val="hybridMultilevel"/>
    <w:tmpl w:val="17601EBC"/>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47B3A44"/>
    <w:multiLevelType w:val="multilevel"/>
    <w:tmpl w:val="F2A068F6"/>
    <w:styleLink w:val="List65"/>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77" w15:restartNumberingAfterBreak="0">
    <w:nsid w:val="552A691B"/>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78" w15:restartNumberingAfterBreak="0">
    <w:nsid w:val="56122A19"/>
    <w:multiLevelType w:val="multilevel"/>
    <w:tmpl w:val="6B1A2FEE"/>
    <w:styleLink w:val="List24"/>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79" w15:restartNumberingAfterBreak="0">
    <w:nsid w:val="5714570A"/>
    <w:multiLevelType w:val="multilevel"/>
    <w:tmpl w:val="BF989FA6"/>
    <w:styleLink w:val="List48"/>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80" w15:restartNumberingAfterBreak="0">
    <w:nsid w:val="581201C0"/>
    <w:multiLevelType w:val="multilevel"/>
    <w:tmpl w:val="BC8264CE"/>
    <w:styleLink w:val="List41"/>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81" w15:restartNumberingAfterBreak="0">
    <w:nsid w:val="597D564A"/>
    <w:multiLevelType w:val="hybridMultilevel"/>
    <w:tmpl w:val="16D4079A"/>
    <w:lvl w:ilvl="0" w:tplc="45D452B2">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2" w15:restartNumberingAfterBreak="0">
    <w:nsid w:val="5C0869B9"/>
    <w:multiLevelType w:val="multilevel"/>
    <w:tmpl w:val="40569DBA"/>
    <w:styleLink w:val="List55"/>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83" w15:restartNumberingAfterBreak="0">
    <w:nsid w:val="5D670761"/>
    <w:multiLevelType w:val="multilevel"/>
    <w:tmpl w:val="9FD8AF3E"/>
    <w:styleLink w:val="List45"/>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84" w15:restartNumberingAfterBreak="0">
    <w:nsid w:val="5DDD28FC"/>
    <w:multiLevelType w:val="hybridMultilevel"/>
    <w:tmpl w:val="879A8D4A"/>
    <w:lvl w:ilvl="0" w:tplc="D9AA02EC">
      <w:start w:val="1"/>
      <w:numFmt w:val="decimal"/>
      <w:lvlText w:val="%1."/>
      <w:lvlJc w:val="left"/>
      <w:pPr>
        <w:ind w:left="360" w:hanging="360"/>
      </w:pPr>
      <w:rPr>
        <w:rFonts w:cs="Times New Roman" w:hint="default"/>
      </w:rPr>
    </w:lvl>
    <w:lvl w:ilvl="1" w:tplc="C7EC606C">
      <w:start w:val="1"/>
      <w:numFmt w:val="decimal"/>
      <w:lvlText w:val="%2."/>
      <w:lvlJc w:val="left"/>
      <w:pPr>
        <w:ind w:left="799" w:hanging="570"/>
      </w:pPr>
      <w:rPr>
        <w:rFonts w:cs="Times New Roman" w:hint="default"/>
      </w:rPr>
    </w:lvl>
    <w:lvl w:ilvl="2" w:tplc="0419001B" w:tentative="1">
      <w:start w:val="1"/>
      <w:numFmt w:val="lowerRoman"/>
      <w:lvlText w:val="%3."/>
      <w:lvlJc w:val="right"/>
      <w:pPr>
        <w:ind w:left="1309" w:hanging="180"/>
      </w:pPr>
      <w:rPr>
        <w:rFonts w:cs="Times New Roman"/>
      </w:rPr>
    </w:lvl>
    <w:lvl w:ilvl="3" w:tplc="0419000F" w:tentative="1">
      <w:start w:val="1"/>
      <w:numFmt w:val="decimal"/>
      <w:lvlText w:val="%4."/>
      <w:lvlJc w:val="left"/>
      <w:pPr>
        <w:ind w:left="2029" w:hanging="360"/>
      </w:pPr>
      <w:rPr>
        <w:rFonts w:cs="Times New Roman"/>
      </w:rPr>
    </w:lvl>
    <w:lvl w:ilvl="4" w:tplc="04190019" w:tentative="1">
      <w:start w:val="1"/>
      <w:numFmt w:val="lowerLetter"/>
      <w:lvlText w:val="%5."/>
      <w:lvlJc w:val="left"/>
      <w:pPr>
        <w:ind w:left="2749" w:hanging="360"/>
      </w:pPr>
      <w:rPr>
        <w:rFonts w:cs="Times New Roman"/>
      </w:rPr>
    </w:lvl>
    <w:lvl w:ilvl="5" w:tplc="0419001B" w:tentative="1">
      <w:start w:val="1"/>
      <w:numFmt w:val="lowerRoman"/>
      <w:lvlText w:val="%6."/>
      <w:lvlJc w:val="right"/>
      <w:pPr>
        <w:ind w:left="3469" w:hanging="180"/>
      </w:pPr>
      <w:rPr>
        <w:rFonts w:cs="Times New Roman"/>
      </w:rPr>
    </w:lvl>
    <w:lvl w:ilvl="6" w:tplc="0419000F" w:tentative="1">
      <w:start w:val="1"/>
      <w:numFmt w:val="decimal"/>
      <w:lvlText w:val="%7."/>
      <w:lvlJc w:val="left"/>
      <w:pPr>
        <w:ind w:left="4189" w:hanging="360"/>
      </w:pPr>
      <w:rPr>
        <w:rFonts w:cs="Times New Roman"/>
      </w:rPr>
    </w:lvl>
    <w:lvl w:ilvl="7" w:tplc="04190019" w:tentative="1">
      <w:start w:val="1"/>
      <w:numFmt w:val="lowerLetter"/>
      <w:lvlText w:val="%8."/>
      <w:lvlJc w:val="left"/>
      <w:pPr>
        <w:ind w:left="4909" w:hanging="360"/>
      </w:pPr>
      <w:rPr>
        <w:rFonts w:cs="Times New Roman"/>
      </w:rPr>
    </w:lvl>
    <w:lvl w:ilvl="8" w:tplc="0419001B" w:tentative="1">
      <w:start w:val="1"/>
      <w:numFmt w:val="lowerRoman"/>
      <w:lvlText w:val="%9."/>
      <w:lvlJc w:val="right"/>
      <w:pPr>
        <w:ind w:left="5629" w:hanging="180"/>
      </w:pPr>
      <w:rPr>
        <w:rFonts w:cs="Times New Roman"/>
      </w:rPr>
    </w:lvl>
  </w:abstractNum>
  <w:abstractNum w:abstractNumId="85" w15:restartNumberingAfterBreak="0">
    <w:nsid w:val="5E7733CE"/>
    <w:multiLevelType w:val="multilevel"/>
    <w:tmpl w:val="27240570"/>
    <w:styleLink w:val="List11"/>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86" w15:restartNumberingAfterBreak="0">
    <w:nsid w:val="60CD6899"/>
    <w:multiLevelType w:val="multilevel"/>
    <w:tmpl w:val="F3F0CCDE"/>
    <w:styleLink w:val="List63"/>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87" w15:restartNumberingAfterBreak="0">
    <w:nsid w:val="62407A16"/>
    <w:multiLevelType w:val="multilevel"/>
    <w:tmpl w:val="F4B08958"/>
    <w:styleLink w:val="List20"/>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88" w15:restartNumberingAfterBreak="0">
    <w:nsid w:val="62A476F5"/>
    <w:multiLevelType w:val="hybridMultilevel"/>
    <w:tmpl w:val="6F965544"/>
    <w:lvl w:ilvl="0" w:tplc="FFFFFFFF">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62D02095"/>
    <w:multiLevelType w:val="multilevel"/>
    <w:tmpl w:val="4B8C9BD6"/>
    <w:styleLink w:val="List51"/>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90" w15:restartNumberingAfterBreak="0">
    <w:nsid w:val="630F118D"/>
    <w:multiLevelType w:val="multilevel"/>
    <w:tmpl w:val="DFB022E6"/>
    <w:styleLink w:val="List28"/>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91" w15:restartNumberingAfterBreak="0">
    <w:nsid w:val="63213A42"/>
    <w:multiLevelType w:val="multilevel"/>
    <w:tmpl w:val="51D0FC92"/>
    <w:styleLink w:val="List6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92" w15:restartNumberingAfterBreak="0">
    <w:nsid w:val="66A10C91"/>
    <w:multiLevelType w:val="multilevel"/>
    <w:tmpl w:val="B2A28EBE"/>
    <w:styleLink w:val="List74"/>
    <w:lvl w:ilvl="0">
      <w:start w:val="1"/>
      <w:numFmt w:val="decimal"/>
      <w:lvlText w:val="%1."/>
      <w:lvlJc w:val="left"/>
      <w:pPr>
        <w:tabs>
          <w:tab w:val="num" w:pos="720"/>
        </w:tabs>
        <w:ind w:left="720" w:hanging="360"/>
      </w:pPr>
      <w:rPr>
        <w:position w:val="0"/>
        <w:sz w:val="28"/>
        <w:szCs w:val="28"/>
        <w:u w:val="single"/>
        <w:rtl w:val="0"/>
      </w:rPr>
    </w:lvl>
    <w:lvl w:ilvl="1">
      <w:start w:val="1"/>
      <w:numFmt w:val="lowerLetter"/>
      <w:lvlText w:val="%2."/>
      <w:lvlJc w:val="left"/>
      <w:pPr>
        <w:tabs>
          <w:tab w:val="num" w:pos="1500"/>
        </w:tabs>
        <w:ind w:left="1500" w:hanging="420"/>
      </w:pPr>
      <w:rPr>
        <w:position w:val="0"/>
        <w:sz w:val="28"/>
        <w:szCs w:val="28"/>
        <w:u w:val="single"/>
        <w:rtl w:val="0"/>
      </w:rPr>
    </w:lvl>
    <w:lvl w:ilvl="2">
      <w:start w:val="1"/>
      <w:numFmt w:val="lowerRoman"/>
      <w:lvlText w:val="%3."/>
      <w:lvlJc w:val="left"/>
      <w:pPr>
        <w:tabs>
          <w:tab w:val="num" w:pos="2209"/>
        </w:tabs>
        <w:ind w:left="2209" w:hanging="345"/>
      </w:pPr>
      <w:rPr>
        <w:position w:val="0"/>
        <w:sz w:val="28"/>
        <w:szCs w:val="28"/>
        <w:u w:val="single"/>
        <w:rtl w:val="0"/>
      </w:rPr>
    </w:lvl>
    <w:lvl w:ilvl="3">
      <w:start w:val="1"/>
      <w:numFmt w:val="decimal"/>
      <w:lvlText w:val="%4."/>
      <w:lvlJc w:val="left"/>
      <w:pPr>
        <w:tabs>
          <w:tab w:val="num" w:pos="2940"/>
        </w:tabs>
        <w:ind w:left="2940" w:hanging="420"/>
      </w:pPr>
      <w:rPr>
        <w:position w:val="0"/>
        <w:sz w:val="28"/>
        <w:szCs w:val="28"/>
        <w:u w:val="single"/>
        <w:rtl w:val="0"/>
      </w:rPr>
    </w:lvl>
    <w:lvl w:ilvl="4">
      <w:start w:val="1"/>
      <w:numFmt w:val="lowerLetter"/>
      <w:lvlText w:val="%5."/>
      <w:lvlJc w:val="left"/>
      <w:pPr>
        <w:tabs>
          <w:tab w:val="num" w:pos="3660"/>
        </w:tabs>
        <w:ind w:left="3660" w:hanging="420"/>
      </w:pPr>
      <w:rPr>
        <w:position w:val="0"/>
        <w:sz w:val="28"/>
        <w:szCs w:val="28"/>
        <w:u w:val="single"/>
        <w:rtl w:val="0"/>
      </w:rPr>
    </w:lvl>
    <w:lvl w:ilvl="5">
      <w:start w:val="1"/>
      <w:numFmt w:val="lowerRoman"/>
      <w:lvlText w:val="%6."/>
      <w:lvlJc w:val="left"/>
      <w:pPr>
        <w:tabs>
          <w:tab w:val="num" w:pos="4369"/>
        </w:tabs>
        <w:ind w:left="4369" w:hanging="345"/>
      </w:pPr>
      <w:rPr>
        <w:position w:val="0"/>
        <w:sz w:val="28"/>
        <w:szCs w:val="28"/>
        <w:u w:val="single"/>
        <w:rtl w:val="0"/>
      </w:rPr>
    </w:lvl>
    <w:lvl w:ilvl="6">
      <w:start w:val="1"/>
      <w:numFmt w:val="decimal"/>
      <w:lvlText w:val="%7."/>
      <w:lvlJc w:val="left"/>
      <w:pPr>
        <w:tabs>
          <w:tab w:val="num" w:pos="5100"/>
        </w:tabs>
        <w:ind w:left="5100" w:hanging="420"/>
      </w:pPr>
      <w:rPr>
        <w:position w:val="0"/>
        <w:sz w:val="28"/>
        <w:szCs w:val="28"/>
        <w:u w:val="single"/>
        <w:rtl w:val="0"/>
      </w:rPr>
    </w:lvl>
    <w:lvl w:ilvl="7">
      <w:start w:val="1"/>
      <w:numFmt w:val="lowerLetter"/>
      <w:lvlText w:val="%8."/>
      <w:lvlJc w:val="left"/>
      <w:pPr>
        <w:tabs>
          <w:tab w:val="num" w:pos="5820"/>
        </w:tabs>
        <w:ind w:left="5820" w:hanging="420"/>
      </w:pPr>
      <w:rPr>
        <w:position w:val="0"/>
        <w:sz w:val="28"/>
        <w:szCs w:val="28"/>
        <w:u w:val="single"/>
        <w:rtl w:val="0"/>
      </w:rPr>
    </w:lvl>
    <w:lvl w:ilvl="8">
      <w:start w:val="1"/>
      <w:numFmt w:val="lowerRoman"/>
      <w:lvlText w:val="%9."/>
      <w:lvlJc w:val="left"/>
      <w:pPr>
        <w:tabs>
          <w:tab w:val="num" w:pos="6529"/>
        </w:tabs>
        <w:ind w:left="6529" w:hanging="345"/>
      </w:pPr>
      <w:rPr>
        <w:position w:val="0"/>
        <w:sz w:val="28"/>
        <w:szCs w:val="28"/>
        <w:u w:val="single"/>
        <w:rtl w:val="0"/>
      </w:rPr>
    </w:lvl>
  </w:abstractNum>
  <w:abstractNum w:abstractNumId="93" w15:restartNumberingAfterBreak="0">
    <w:nsid w:val="686D6E64"/>
    <w:multiLevelType w:val="multilevel"/>
    <w:tmpl w:val="68D0757C"/>
    <w:styleLink w:val="List57"/>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94" w15:restartNumberingAfterBreak="0">
    <w:nsid w:val="688E4A2B"/>
    <w:multiLevelType w:val="multilevel"/>
    <w:tmpl w:val="0EC2996A"/>
    <w:styleLink w:val="List30"/>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95" w15:restartNumberingAfterBreak="0">
    <w:nsid w:val="6AEB7726"/>
    <w:multiLevelType w:val="multilevel"/>
    <w:tmpl w:val="A10858C0"/>
    <w:styleLink w:val="List43"/>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96" w15:restartNumberingAfterBreak="0">
    <w:nsid w:val="6B777271"/>
    <w:multiLevelType w:val="multilevel"/>
    <w:tmpl w:val="47A4B3F2"/>
    <w:styleLink w:val="List33"/>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97" w15:restartNumberingAfterBreak="0">
    <w:nsid w:val="6BC36B19"/>
    <w:multiLevelType w:val="hybridMultilevel"/>
    <w:tmpl w:val="10526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6D313CF2"/>
    <w:multiLevelType w:val="multilevel"/>
    <w:tmpl w:val="5B265E34"/>
    <w:lvl w:ilvl="0">
      <w:start w:val="1"/>
      <w:numFmt w:val="decimal"/>
      <w:lvlText w:val="%1."/>
      <w:lvlJc w:val="left"/>
      <w:pPr>
        <w:ind w:left="720" w:hanging="360"/>
      </w:pPr>
      <w:rPr>
        <w:rFonts w:hint="default"/>
      </w:rPr>
    </w:lvl>
    <w:lvl w:ilvl="1">
      <w:start w:val="8"/>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99" w15:restartNumberingAfterBreak="0">
    <w:nsid w:val="6E225BCE"/>
    <w:multiLevelType w:val="multilevel"/>
    <w:tmpl w:val="912CCFCE"/>
    <w:styleLink w:val="List21"/>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00" w15:restartNumberingAfterBreak="0">
    <w:nsid w:val="6E4B1407"/>
    <w:multiLevelType w:val="multilevel"/>
    <w:tmpl w:val="FBB61872"/>
    <w:styleLink w:val="List52"/>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01" w15:restartNumberingAfterBreak="0">
    <w:nsid w:val="6E99264F"/>
    <w:multiLevelType w:val="hybridMultilevel"/>
    <w:tmpl w:val="B3CC1AFE"/>
    <w:lvl w:ilvl="0" w:tplc="FFFFFFFF">
      <w:start w:val="1"/>
      <w:numFmt w:val="bullet"/>
      <w:lvlText w:val="­"/>
      <w:lvlJc w:val="left"/>
      <w:pPr>
        <w:ind w:left="720" w:hanging="360"/>
      </w:pPr>
      <w:rPr>
        <w:rFonts w:ascii="Courier New" w:hAnsi="Courier New"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735C5A21"/>
    <w:multiLevelType w:val="hybridMultilevel"/>
    <w:tmpl w:val="C784BA46"/>
    <w:lvl w:ilvl="0" w:tplc="6CD24692">
      <w:start w:val="2"/>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03" w15:restartNumberingAfterBreak="0">
    <w:nsid w:val="74570397"/>
    <w:multiLevelType w:val="multilevel"/>
    <w:tmpl w:val="AE58E556"/>
    <w:styleLink w:val="List2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04" w15:restartNumberingAfterBreak="0">
    <w:nsid w:val="75017D16"/>
    <w:multiLevelType w:val="multilevel"/>
    <w:tmpl w:val="04E6665C"/>
    <w:styleLink w:val="List56"/>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05" w15:restartNumberingAfterBreak="0">
    <w:nsid w:val="753012E9"/>
    <w:multiLevelType w:val="multilevel"/>
    <w:tmpl w:val="3DAA0C28"/>
    <w:styleLink w:val="31"/>
    <w:lvl w:ilvl="0">
      <w:start w:val="4"/>
      <w:numFmt w:val="decimal"/>
      <w:lvlText w:val="%1."/>
      <w:lvlJc w:val="left"/>
      <w:pPr>
        <w:tabs>
          <w:tab w:val="num" w:pos="720"/>
        </w:tabs>
        <w:ind w:left="720" w:hanging="360"/>
      </w:pPr>
      <w:rPr>
        <w:rFonts w:ascii="Garamond" w:eastAsia="Garamond" w:hAnsi="Garamond" w:cs="Garamond"/>
        <w:color w:val="000000"/>
        <w:position w:val="0"/>
        <w:sz w:val="20"/>
        <w:szCs w:val="20"/>
        <w:lang w:val="ru-RU"/>
      </w:rPr>
    </w:lvl>
    <w:lvl w:ilvl="1">
      <w:start w:val="1"/>
      <w:numFmt w:val="lowerLetter"/>
      <w:lvlText w:val="%2."/>
      <w:lvlJc w:val="left"/>
      <w:pPr>
        <w:tabs>
          <w:tab w:val="num" w:pos="1380"/>
        </w:tabs>
        <w:ind w:left="1380" w:hanging="300"/>
      </w:pPr>
      <w:rPr>
        <w:rFonts w:ascii="Garamond" w:eastAsia="Garamond" w:hAnsi="Garamond" w:cs="Garamond"/>
        <w:color w:val="000000"/>
        <w:position w:val="0"/>
        <w:sz w:val="20"/>
        <w:szCs w:val="20"/>
        <w:lang w:val="ru-RU"/>
      </w:rPr>
    </w:lvl>
    <w:lvl w:ilvl="2">
      <w:start w:val="1"/>
      <w:numFmt w:val="lowerRoman"/>
      <w:lvlText w:val="%3."/>
      <w:lvlJc w:val="left"/>
      <w:pPr>
        <w:tabs>
          <w:tab w:val="num" w:pos="2111"/>
        </w:tabs>
        <w:ind w:left="2111" w:hanging="247"/>
      </w:pPr>
      <w:rPr>
        <w:rFonts w:ascii="Garamond" w:eastAsia="Garamond" w:hAnsi="Garamond" w:cs="Garamond"/>
        <w:color w:val="000000"/>
        <w:position w:val="0"/>
        <w:sz w:val="20"/>
        <w:szCs w:val="20"/>
        <w:lang w:val="ru-RU"/>
      </w:rPr>
    </w:lvl>
    <w:lvl w:ilvl="3">
      <w:start w:val="1"/>
      <w:numFmt w:val="decimal"/>
      <w:lvlText w:val="%4."/>
      <w:lvlJc w:val="left"/>
      <w:pPr>
        <w:tabs>
          <w:tab w:val="num" w:pos="2820"/>
        </w:tabs>
        <w:ind w:left="2820" w:hanging="300"/>
      </w:pPr>
      <w:rPr>
        <w:rFonts w:ascii="Garamond" w:eastAsia="Garamond" w:hAnsi="Garamond" w:cs="Garamond"/>
        <w:color w:val="000000"/>
        <w:position w:val="0"/>
        <w:sz w:val="20"/>
        <w:szCs w:val="20"/>
        <w:lang w:val="ru-RU"/>
      </w:rPr>
    </w:lvl>
    <w:lvl w:ilvl="4">
      <w:start w:val="1"/>
      <w:numFmt w:val="lowerLetter"/>
      <w:lvlText w:val="%5."/>
      <w:lvlJc w:val="left"/>
      <w:pPr>
        <w:tabs>
          <w:tab w:val="num" w:pos="3540"/>
        </w:tabs>
        <w:ind w:left="3540" w:hanging="300"/>
      </w:pPr>
      <w:rPr>
        <w:rFonts w:ascii="Garamond" w:eastAsia="Garamond" w:hAnsi="Garamond" w:cs="Garamond"/>
        <w:color w:val="000000"/>
        <w:position w:val="0"/>
        <w:sz w:val="20"/>
        <w:szCs w:val="20"/>
        <w:lang w:val="ru-RU"/>
      </w:rPr>
    </w:lvl>
    <w:lvl w:ilvl="5">
      <w:start w:val="1"/>
      <w:numFmt w:val="lowerRoman"/>
      <w:lvlText w:val="%6."/>
      <w:lvlJc w:val="left"/>
      <w:pPr>
        <w:tabs>
          <w:tab w:val="num" w:pos="4271"/>
        </w:tabs>
        <w:ind w:left="4271" w:hanging="247"/>
      </w:pPr>
      <w:rPr>
        <w:rFonts w:ascii="Garamond" w:eastAsia="Garamond" w:hAnsi="Garamond" w:cs="Garamond"/>
        <w:color w:val="000000"/>
        <w:position w:val="0"/>
        <w:sz w:val="20"/>
        <w:szCs w:val="20"/>
        <w:lang w:val="ru-RU"/>
      </w:rPr>
    </w:lvl>
    <w:lvl w:ilvl="6">
      <w:start w:val="1"/>
      <w:numFmt w:val="decimal"/>
      <w:lvlText w:val="%7."/>
      <w:lvlJc w:val="left"/>
      <w:pPr>
        <w:tabs>
          <w:tab w:val="num" w:pos="4980"/>
        </w:tabs>
        <w:ind w:left="4980" w:hanging="300"/>
      </w:pPr>
      <w:rPr>
        <w:rFonts w:ascii="Garamond" w:eastAsia="Garamond" w:hAnsi="Garamond" w:cs="Garamond"/>
        <w:color w:val="000000"/>
        <w:position w:val="0"/>
        <w:sz w:val="20"/>
        <w:szCs w:val="20"/>
        <w:lang w:val="ru-RU"/>
      </w:rPr>
    </w:lvl>
    <w:lvl w:ilvl="7">
      <w:start w:val="1"/>
      <w:numFmt w:val="lowerLetter"/>
      <w:lvlText w:val="%8."/>
      <w:lvlJc w:val="left"/>
      <w:pPr>
        <w:tabs>
          <w:tab w:val="num" w:pos="5700"/>
        </w:tabs>
        <w:ind w:left="5700" w:hanging="300"/>
      </w:pPr>
      <w:rPr>
        <w:rFonts w:ascii="Garamond" w:eastAsia="Garamond" w:hAnsi="Garamond" w:cs="Garamond"/>
        <w:color w:val="000000"/>
        <w:position w:val="0"/>
        <w:sz w:val="20"/>
        <w:szCs w:val="20"/>
        <w:lang w:val="ru-RU"/>
      </w:rPr>
    </w:lvl>
    <w:lvl w:ilvl="8">
      <w:start w:val="1"/>
      <w:numFmt w:val="lowerRoman"/>
      <w:lvlText w:val="%9."/>
      <w:lvlJc w:val="left"/>
      <w:pPr>
        <w:tabs>
          <w:tab w:val="num" w:pos="6431"/>
        </w:tabs>
        <w:ind w:left="6431" w:hanging="247"/>
      </w:pPr>
      <w:rPr>
        <w:rFonts w:ascii="Garamond" w:eastAsia="Garamond" w:hAnsi="Garamond" w:cs="Garamond"/>
        <w:color w:val="000000"/>
        <w:position w:val="0"/>
        <w:sz w:val="20"/>
        <w:szCs w:val="20"/>
        <w:lang w:val="ru-RU"/>
      </w:rPr>
    </w:lvl>
  </w:abstractNum>
  <w:abstractNum w:abstractNumId="106" w15:restartNumberingAfterBreak="0">
    <w:nsid w:val="754703E5"/>
    <w:multiLevelType w:val="hybridMultilevel"/>
    <w:tmpl w:val="F9A010EC"/>
    <w:lvl w:ilvl="0" w:tplc="93FE1B6A">
      <w:start w:val="1"/>
      <w:numFmt w:val="decimal"/>
      <w:lvlText w:val="%1."/>
      <w:lvlJc w:val="left"/>
      <w:pPr>
        <w:ind w:left="6173" w:hanging="360"/>
      </w:pPr>
      <w:rPr>
        <w:rFonts w:ascii="Garamond" w:eastAsia="Times New Roman" w:hAnsi="Garamond" w:cs="Times New Roman"/>
      </w:rPr>
    </w:lvl>
    <w:lvl w:ilvl="1" w:tplc="04190003" w:tentative="1">
      <w:start w:val="1"/>
      <w:numFmt w:val="bullet"/>
      <w:lvlText w:val="o"/>
      <w:lvlJc w:val="left"/>
      <w:pPr>
        <w:ind w:left="2907" w:hanging="360"/>
      </w:pPr>
      <w:rPr>
        <w:rFonts w:ascii="Courier New" w:hAnsi="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107" w15:restartNumberingAfterBreak="0">
    <w:nsid w:val="76BC63DA"/>
    <w:multiLevelType w:val="multilevel"/>
    <w:tmpl w:val="C4F6AA30"/>
    <w:styleLink w:val="List50"/>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08" w15:restartNumberingAfterBreak="0">
    <w:nsid w:val="7AB700B0"/>
    <w:multiLevelType w:val="multilevel"/>
    <w:tmpl w:val="6D54AEF8"/>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9" w15:restartNumberingAfterBreak="0">
    <w:nsid w:val="7B33288A"/>
    <w:multiLevelType w:val="hybridMultilevel"/>
    <w:tmpl w:val="B168630E"/>
    <w:lvl w:ilvl="0" w:tplc="FFFFFFFF">
      <w:start w:val="1"/>
      <w:numFmt w:val="decimal"/>
      <w:lvlText w:val="%1."/>
      <w:lvlJc w:val="left"/>
      <w:pPr>
        <w:tabs>
          <w:tab w:val="num" w:pos="2880"/>
        </w:tabs>
        <w:ind w:left="288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C615762"/>
    <w:multiLevelType w:val="multilevel"/>
    <w:tmpl w:val="04190025"/>
    <w:styleLink w:val="20"/>
    <w:lvl w:ilvl="0">
      <w:start w:val="1"/>
      <w:numFmt w:val="decimal"/>
      <w:lvlText w:val="%1"/>
      <w:lvlJc w:val="left"/>
      <w:pPr>
        <w:ind w:left="432" w:hanging="432"/>
      </w:pPr>
      <w:rPr>
        <w:rFonts w:cs="Times New Roman"/>
      </w:rPr>
    </w:lvl>
    <w:lvl w:ilvl="1">
      <w:start w:val="1"/>
      <w:numFmt w:val="decimal"/>
      <w:lvlText w:val="%1.%2"/>
      <w:lvlJc w:val="left"/>
      <w:pPr>
        <w:ind w:left="213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1" w15:restartNumberingAfterBreak="0">
    <w:nsid w:val="7E1138D5"/>
    <w:multiLevelType w:val="multilevel"/>
    <w:tmpl w:val="1076E276"/>
    <w:styleLink w:val="List7"/>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12" w15:restartNumberingAfterBreak="0">
    <w:nsid w:val="7F6E0629"/>
    <w:multiLevelType w:val="multilevel"/>
    <w:tmpl w:val="25C8C7EA"/>
    <w:styleLink w:val="List47"/>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13" w15:restartNumberingAfterBreak="0">
    <w:nsid w:val="7FC622C2"/>
    <w:multiLevelType w:val="multilevel"/>
    <w:tmpl w:val="31E486B6"/>
    <w:styleLink w:val="List13"/>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num w:numId="1">
    <w:abstractNumId w:val="1"/>
  </w:num>
  <w:num w:numId="2">
    <w:abstractNumId w:val="12"/>
  </w:num>
  <w:num w:numId="3">
    <w:abstractNumId w:val="82"/>
  </w:num>
  <w:num w:numId="4">
    <w:abstractNumId w:val="107"/>
  </w:num>
  <w:num w:numId="5">
    <w:abstractNumId w:val="112"/>
  </w:num>
  <w:num w:numId="6">
    <w:abstractNumId w:val="28"/>
  </w:num>
  <w:num w:numId="7">
    <w:abstractNumId w:val="0"/>
  </w:num>
  <w:num w:numId="8">
    <w:abstractNumId w:val="108"/>
  </w:num>
  <w:num w:numId="9">
    <w:abstractNumId w:val="110"/>
  </w:num>
  <w:num w:numId="10">
    <w:abstractNumId w:val="6"/>
  </w:num>
  <w:num w:numId="11">
    <w:abstractNumId w:val="17"/>
  </w:num>
  <w:num w:numId="12">
    <w:abstractNumId w:val="83"/>
  </w:num>
  <w:num w:numId="13">
    <w:abstractNumId w:val="20"/>
  </w:num>
  <w:num w:numId="14">
    <w:abstractNumId w:val="79"/>
  </w:num>
  <w:num w:numId="15">
    <w:abstractNumId w:val="43"/>
  </w:num>
  <w:num w:numId="16">
    <w:abstractNumId w:val="89"/>
  </w:num>
  <w:num w:numId="17">
    <w:abstractNumId w:val="100"/>
  </w:num>
  <w:num w:numId="18">
    <w:abstractNumId w:val="13"/>
  </w:num>
  <w:num w:numId="19">
    <w:abstractNumId w:val="104"/>
  </w:num>
  <w:num w:numId="20">
    <w:abstractNumId w:val="93"/>
  </w:num>
  <w:num w:numId="21">
    <w:abstractNumId w:val="47"/>
  </w:num>
  <w:num w:numId="22">
    <w:abstractNumId w:val="36"/>
  </w:num>
  <w:num w:numId="23">
    <w:abstractNumId w:val="70"/>
  </w:num>
  <w:num w:numId="24">
    <w:abstractNumId w:val="67"/>
  </w:num>
  <w:num w:numId="25">
    <w:abstractNumId w:val="86"/>
  </w:num>
  <w:num w:numId="26">
    <w:abstractNumId w:val="25"/>
  </w:num>
  <w:num w:numId="27">
    <w:abstractNumId w:val="76"/>
  </w:num>
  <w:num w:numId="28">
    <w:abstractNumId w:val="91"/>
  </w:num>
  <w:num w:numId="29">
    <w:abstractNumId w:val="49"/>
  </w:num>
  <w:num w:numId="30">
    <w:abstractNumId w:val="68"/>
  </w:num>
  <w:num w:numId="31">
    <w:abstractNumId w:val="69"/>
  </w:num>
  <w:num w:numId="32">
    <w:abstractNumId w:val="60"/>
  </w:num>
  <w:num w:numId="33">
    <w:abstractNumId w:val="55"/>
  </w:num>
  <w:num w:numId="34">
    <w:abstractNumId w:val="16"/>
  </w:num>
  <w:num w:numId="35">
    <w:abstractNumId w:val="105"/>
  </w:num>
  <w:num w:numId="36">
    <w:abstractNumId w:val="31"/>
  </w:num>
  <w:num w:numId="37">
    <w:abstractNumId w:val="63"/>
  </w:num>
  <w:num w:numId="38">
    <w:abstractNumId w:val="21"/>
  </w:num>
  <w:num w:numId="39">
    <w:abstractNumId w:val="111"/>
  </w:num>
  <w:num w:numId="40">
    <w:abstractNumId w:val="44"/>
  </w:num>
  <w:num w:numId="41">
    <w:abstractNumId w:val="51"/>
  </w:num>
  <w:num w:numId="42">
    <w:abstractNumId w:val="9"/>
  </w:num>
  <w:num w:numId="43">
    <w:abstractNumId w:val="85"/>
  </w:num>
  <w:num w:numId="44">
    <w:abstractNumId w:val="73"/>
  </w:num>
  <w:num w:numId="45">
    <w:abstractNumId w:val="113"/>
  </w:num>
  <w:num w:numId="46">
    <w:abstractNumId w:val="14"/>
  </w:num>
  <w:num w:numId="47">
    <w:abstractNumId w:val="39"/>
  </w:num>
  <w:num w:numId="48">
    <w:abstractNumId w:val="41"/>
  </w:num>
  <w:num w:numId="49">
    <w:abstractNumId w:val="27"/>
  </w:num>
  <w:num w:numId="50">
    <w:abstractNumId w:val="8"/>
  </w:num>
  <w:num w:numId="51">
    <w:abstractNumId w:val="40"/>
  </w:num>
  <w:num w:numId="52">
    <w:abstractNumId w:val="87"/>
  </w:num>
  <w:num w:numId="53">
    <w:abstractNumId w:val="99"/>
  </w:num>
  <w:num w:numId="54">
    <w:abstractNumId w:val="59"/>
  </w:num>
  <w:num w:numId="55">
    <w:abstractNumId w:val="23"/>
  </w:num>
  <w:num w:numId="56">
    <w:abstractNumId w:val="78"/>
  </w:num>
  <w:num w:numId="57">
    <w:abstractNumId w:val="52"/>
  </w:num>
  <w:num w:numId="58">
    <w:abstractNumId w:val="103"/>
  </w:num>
  <w:num w:numId="59">
    <w:abstractNumId w:val="33"/>
  </w:num>
  <w:num w:numId="60">
    <w:abstractNumId w:val="90"/>
  </w:num>
  <w:num w:numId="61">
    <w:abstractNumId w:val="34"/>
  </w:num>
  <w:num w:numId="62">
    <w:abstractNumId w:val="94"/>
  </w:num>
  <w:num w:numId="63">
    <w:abstractNumId w:val="57"/>
  </w:num>
  <w:num w:numId="64">
    <w:abstractNumId w:val="35"/>
  </w:num>
  <w:num w:numId="65">
    <w:abstractNumId w:val="96"/>
  </w:num>
  <w:num w:numId="66">
    <w:abstractNumId w:val="45"/>
  </w:num>
  <w:num w:numId="67">
    <w:abstractNumId w:val="19"/>
  </w:num>
  <w:num w:numId="68">
    <w:abstractNumId w:val="61"/>
  </w:num>
  <w:num w:numId="69">
    <w:abstractNumId w:val="48"/>
  </w:num>
  <w:num w:numId="70">
    <w:abstractNumId w:val="72"/>
  </w:num>
  <w:num w:numId="71">
    <w:abstractNumId w:val="37"/>
  </w:num>
  <w:num w:numId="72">
    <w:abstractNumId w:val="66"/>
  </w:num>
  <w:num w:numId="73">
    <w:abstractNumId w:val="80"/>
  </w:num>
  <w:num w:numId="74">
    <w:abstractNumId w:val="71"/>
  </w:num>
  <w:num w:numId="75">
    <w:abstractNumId w:val="95"/>
  </w:num>
  <w:num w:numId="76">
    <w:abstractNumId w:val="62"/>
  </w:num>
  <w:num w:numId="77">
    <w:abstractNumId w:val="38"/>
  </w:num>
  <w:num w:numId="78">
    <w:abstractNumId w:val="58"/>
  </w:num>
  <w:num w:numId="79">
    <w:abstractNumId w:val="10"/>
  </w:num>
  <w:num w:numId="80">
    <w:abstractNumId w:val="92"/>
  </w:num>
  <w:num w:numId="81">
    <w:abstractNumId w:val="74"/>
  </w:num>
  <w:num w:numId="82">
    <w:abstractNumId w:val="54"/>
  </w:num>
  <w:num w:numId="83">
    <w:abstractNumId w:val="7"/>
  </w:num>
  <w:num w:numId="84">
    <w:abstractNumId w:val="65"/>
  </w:num>
  <w:num w:numId="85">
    <w:abstractNumId w:val="15"/>
  </w:num>
  <w:num w:numId="86">
    <w:abstractNumId w:val="46"/>
  </w:num>
  <w:num w:numId="87">
    <w:abstractNumId w:val="5"/>
  </w:num>
  <w:num w:numId="88">
    <w:abstractNumId w:val="32"/>
  </w:num>
  <w:num w:numId="89">
    <w:abstractNumId w:val="22"/>
  </w:num>
  <w:num w:numId="90">
    <w:abstractNumId w:val="53"/>
  </w:num>
  <w:num w:numId="9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num>
  <w:num w:numId="93">
    <w:abstractNumId w:val="106"/>
  </w:num>
  <w:num w:numId="94">
    <w:abstractNumId w:val="84"/>
  </w:num>
  <w:num w:numId="95">
    <w:abstractNumId w:val="98"/>
  </w:num>
  <w:num w:numId="96">
    <w:abstractNumId w:val="97"/>
  </w:num>
  <w:num w:numId="97">
    <w:abstractNumId w:val="42"/>
  </w:num>
  <w:num w:numId="98">
    <w:abstractNumId w:val="81"/>
  </w:num>
  <w:num w:numId="99">
    <w:abstractNumId w:val="88"/>
  </w:num>
  <w:num w:numId="100">
    <w:abstractNumId w:val="29"/>
  </w:num>
  <w:num w:numId="101">
    <w:abstractNumId w:val="75"/>
  </w:num>
  <w:num w:numId="102">
    <w:abstractNumId w:val="64"/>
  </w:num>
  <w:num w:numId="103">
    <w:abstractNumId w:val="77"/>
  </w:num>
  <w:num w:numId="104">
    <w:abstractNumId w:val="24"/>
  </w:num>
  <w:num w:numId="105">
    <w:abstractNumId w:val="26"/>
  </w:num>
  <w:num w:numId="106">
    <w:abstractNumId w:val="11"/>
  </w:num>
  <w:num w:numId="107">
    <w:abstractNumId w:val="56"/>
  </w:num>
  <w:num w:numId="108">
    <w:abstractNumId w:val="109"/>
  </w:num>
  <w:num w:numId="109">
    <w:abstractNumId w:val="4"/>
  </w:num>
  <w:num w:numId="110">
    <w:abstractNumId w:val="18"/>
  </w:num>
  <w:num w:numId="111">
    <w:abstractNumId w:val="30"/>
  </w:num>
  <w:num w:numId="112">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ru-RU" w:vendorID="64" w:dllVersion="131078" w:nlCheck="1" w:checkStyle="0"/>
  <w:proofState w:spelling="clean" w:grammar="clean"/>
  <w:defaultTabStop w:val="34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083"/>
    <w:rsid w:val="00000C4F"/>
    <w:rsid w:val="00001F6A"/>
    <w:rsid w:val="00002A09"/>
    <w:rsid w:val="00003142"/>
    <w:rsid w:val="0000334F"/>
    <w:rsid w:val="00003E7F"/>
    <w:rsid w:val="00004CE6"/>
    <w:rsid w:val="000052F7"/>
    <w:rsid w:val="00007119"/>
    <w:rsid w:val="00007B4C"/>
    <w:rsid w:val="00011E86"/>
    <w:rsid w:val="00012493"/>
    <w:rsid w:val="0001419A"/>
    <w:rsid w:val="000151BA"/>
    <w:rsid w:val="000154BA"/>
    <w:rsid w:val="00015713"/>
    <w:rsid w:val="00015C15"/>
    <w:rsid w:val="00016064"/>
    <w:rsid w:val="0001678D"/>
    <w:rsid w:val="00016AB3"/>
    <w:rsid w:val="000175F5"/>
    <w:rsid w:val="00017CC9"/>
    <w:rsid w:val="00022255"/>
    <w:rsid w:val="000234C9"/>
    <w:rsid w:val="000246F7"/>
    <w:rsid w:val="000256C5"/>
    <w:rsid w:val="00025EA9"/>
    <w:rsid w:val="0002607F"/>
    <w:rsid w:val="000262E2"/>
    <w:rsid w:val="00026D48"/>
    <w:rsid w:val="00027C62"/>
    <w:rsid w:val="00031B1F"/>
    <w:rsid w:val="000325CF"/>
    <w:rsid w:val="000329E4"/>
    <w:rsid w:val="000332D3"/>
    <w:rsid w:val="000346EE"/>
    <w:rsid w:val="00036B6B"/>
    <w:rsid w:val="00036D68"/>
    <w:rsid w:val="000376DA"/>
    <w:rsid w:val="00037E7F"/>
    <w:rsid w:val="00037F1B"/>
    <w:rsid w:val="00040178"/>
    <w:rsid w:val="000401D8"/>
    <w:rsid w:val="0004302F"/>
    <w:rsid w:val="00043362"/>
    <w:rsid w:val="000439C4"/>
    <w:rsid w:val="00045B99"/>
    <w:rsid w:val="00045DA0"/>
    <w:rsid w:val="000460AC"/>
    <w:rsid w:val="000504EF"/>
    <w:rsid w:val="000507AC"/>
    <w:rsid w:val="0005151B"/>
    <w:rsid w:val="000522C4"/>
    <w:rsid w:val="00055642"/>
    <w:rsid w:val="000571A1"/>
    <w:rsid w:val="000575D5"/>
    <w:rsid w:val="00060157"/>
    <w:rsid w:val="000610DD"/>
    <w:rsid w:val="00061B28"/>
    <w:rsid w:val="0006201A"/>
    <w:rsid w:val="00063FA5"/>
    <w:rsid w:val="00063FA7"/>
    <w:rsid w:val="000648FB"/>
    <w:rsid w:val="00064BE8"/>
    <w:rsid w:val="00065828"/>
    <w:rsid w:val="000663D7"/>
    <w:rsid w:val="00066553"/>
    <w:rsid w:val="00066D3B"/>
    <w:rsid w:val="00067879"/>
    <w:rsid w:val="00070A1D"/>
    <w:rsid w:val="00070C9D"/>
    <w:rsid w:val="0007108B"/>
    <w:rsid w:val="0007195F"/>
    <w:rsid w:val="000724F5"/>
    <w:rsid w:val="00072780"/>
    <w:rsid w:val="00073230"/>
    <w:rsid w:val="000734B4"/>
    <w:rsid w:val="00073CE9"/>
    <w:rsid w:val="00074C4A"/>
    <w:rsid w:val="00076EA4"/>
    <w:rsid w:val="00080795"/>
    <w:rsid w:val="00080EF2"/>
    <w:rsid w:val="00082413"/>
    <w:rsid w:val="0008292A"/>
    <w:rsid w:val="00082A51"/>
    <w:rsid w:val="00084650"/>
    <w:rsid w:val="00085470"/>
    <w:rsid w:val="000857E5"/>
    <w:rsid w:val="0008790B"/>
    <w:rsid w:val="00090347"/>
    <w:rsid w:val="00090964"/>
    <w:rsid w:val="000916E9"/>
    <w:rsid w:val="00092239"/>
    <w:rsid w:val="0009265C"/>
    <w:rsid w:val="000929CF"/>
    <w:rsid w:val="00095AB8"/>
    <w:rsid w:val="0009619B"/>
    <w:rsid w:val="000978C8"/>
    <w:rsid w:val="000A10C0"/>
    <w:rsid w:val="000A1597"/>
    <w:rsid w:val="000A1A68"/>
    <w:rsid w:val="000A2179"/>
    <w:rsid w:val="000A50DD"/>
    <w:rsid w:val="000A550E"/>
    <w:rsid w:val="000A57EB"/>
    <w:rsid w:val="000A6F41"/>
    <w:rsid w:val="000A7687"/>
    <w:rsid w:val="000A7832"/>
    <w:rsid w:val="000B189C"/>
    <w:rsid w:val="000B1D77"/>
    <w:rsid w:val="000B233F"/>
    <w:rsid w:val="000B3419"/>
    <w:rsid w:val="000C0908"/>
    <w:rsid w:val="000C1CDA"/>
    <w:rsid w:val="000C2052"/>
    <w:rsid w:val="000C2702"/>
    <w:rsid w:val="000C2BEB"/>
    <w:rsid w:val="000C3043"/>
    <w:rsid w:val="000C39E1"/>
    <w:rsid w:val="000C6527"/>
    <w:rsid w:val="000C6FA2"/>
    <w:rsid w:val="000C73CB"/>
    <w:rsid w:val="000D07BB"/>
    <w:rsid w:val="000D1019"/>
    <w:rsid w:val="000D1A33"/>
    <w:rsid w:val="000D2760"/>
    <w:rsid w:val="000D49AE"/>
    <w:rsid w:val="000D5D63"/>
    <w:rsid w:val="000D6F21"/>
    <w:rsid w:val="000D7070"/>
    <w:rsid w:val="000D7116"/>
    <w:rsid w:val="000D73B3"/>
    <w:rsid w:val="000E02B5"/>
    <w:rsid w:val="000E2013"/>
    <w:rsid w:val="000E20DB"/>
    <w:rsid w:val="000E2312"/>
    <w:rsid w:val="000E36F0"/>
    <w:rsid w:val="000E5723"/>
    <w:rsid w:val="000E7F2B"/>
    <w:rsid w:val="000E7FB6"/>
    <w:rsid w:val="000F04F2"/>
    <w:rsid w:val="000F14C3"/>
    <w:rsid w:val="000F17FC"/>
    <w:rsid w:val="000F1B66"/>
    <w:rsid w:val="000F2837"/>
    <w:rsid w:val="000F2CE5"/>
    <w:rsid w:val="000F3C03"/>
    <w:rsid w:val="000F5AEF"/>
    <w:rsid w:val="000F6978"/>
    <w:rsid w:val="00101F7C"/>
    <w:rsid w:val="00103EC5"/>
    <w:rsid w:val="001043A6"/>
    <w:rsid w:val="00107D5C"/>
    <w:rsid w:val="001117A3"/>
    <w:rsid w:val="001131EA"/>
    <w:rsid w:val="00115062"/>
    <w:rsid w:val="001150A0"/>
    <w:rsid w:val="00116013"/>
    <w:rsid w:val="00116612"/>
    <w:rsid w:val="00116B42"/>
    <w:rsid w:val="00116F27"/>
    <w:rsid w:val="00117582"/>
    <w:rsid w:val="001176B2"/>
    <w:rsid w:val="00125549"/>
    <w:rsid w:val="00125626"/>
    <w:rsid w:val="00126EC3"/>
    <w:rsid w:val="0012732C"/>
    <w:rsid w:val="00130A2A"/>
    <w:rsid w:val="00131705"/>
    <w:rsid w:val="0013185E"/>
    <w:rsid w:val="00131867"/>
    <w:rsid w:val="00131A34"/>
    <w:rsid w:val="00131D9B"/>
    <w:rsid w:val="001333B2"/>
    <w:rsid w:val="00133742"/>
    <w:rsid w:val="00133CD9"/>
    <w:rsid w:val="001345CD"/>
    <w:rsid w:val="00134797"/>
    <w:rsid w:val="00135406"/>
    <w:rsid w:val="00135D4B"/>
    <w:rsid w:val="0013610C"/>
    <w:rsid w:val="0013627E"/>
    <w:rsid w:val="00137635"/>
    <w:rsid w:val="0013792E"/>
    <w:rsid w:val="00137F4E"/>
    <w:rsid w:val="00140272"/>
    <w:rsid w:val="0014029E"/>
    <w:rsid w:val="00140691"/>
    <w:rsid w:val="00140C75"/>
    <w:rsid w:val="00145249"/>
    <w:rsid w:val="001458CF"/>
    <w:rsid w:val="001506EF"/>
    <w:rsid w:val="00150FBE"/>
    <w:rsid w:val="001516E1"/>
    <w:rsid w:val="00151C00"/>
    <w:rsid w:val="0015238C"/>
    <w:rsid w:val="00152713"/>
    <w:rsid w:val="001539B7"/>
    <w:rsid w:val="00153E4F"/>
    <w:rsid w:val="00153F7D"/>
    <w:rsid w:val="00154100"/>
    <w:rsid w:val="00156211"/>
    <w:rsid w:val="0015741E"/>
    <w:rsid w:val="001578D5"/>
    <w:rsid w:val="00157C57"/>
    <w:rsid w:val="00160682"/>
    <w:rsid w:val="00161BC5"/>
    <w:rsid w:val="001623DF"/>
    <w:rsid w:val="00162972"/>
    <w:rsid w:val="00162EFA"/>
    <w:rsid w:val="001635E3"/>
    <w:rsid w:val="00163C58"/>
    <w:rsid w:val="00164624"/>
    <w:rsid w:val="00164CC3"/>
    <w:rsid w:val="001657B5"/>
    <w:rsid w:val="00165DD4"/>
    <w:rsid w:val="00166452"/>
    <w:rsid w:val="00171156"/>
    <w:rsid w:val="00171978"/>
    <w:rsid w:val="00172705"/>
    <w:rsid w:val="00173FC5"/>
    <w:rsid w:val="00174AD5"/>
    <w:rsid w:val="00174B81"/>
    <w:rsid w:val="0017593F"/>
    <w:rsid w:val="00177A58"/>
    <w:rsid w:val="001811F0"/>
    <w:rsid w:val="00181B8B"/>
    <w:rsid w:val="001845C7"/>
    <w:rsid w:val="00184F07"/>
    <w:rsid w:val="00185471"/>
    <w:rsid w:val="00185EE0"/>
    <w:rsid w:val="00186309"/>
    <w:rsid w:val="00186712"/>
    <w:rsid w:val="001868B9"/>
    <w:rsid w:val="00186C62"/>
    <w:rsid w:val="00192223"/>
    <w:rsid w:val="00195110"/>
    <w:rsid w:val="001958FF"/>
    <w:rsid w:val="001959AB"/>
    <w:rsid w:val="00197012"/>
    <w:rsid w:val="001978D0"/>
    <w:rsid w:val="001A09D5"/>
    <w:rsid w:val="001A242F"/>
    <w:rsid w:val="001A4CF3"/>
    <w:rsid w:val="001A4DF0"/>
    <w:rsid w:val="001A6366"/>
    <w:rsid w:val="001B00EB"/>
    <w:rsid w:val="001B1054"/>
    <w:rsid w:val="001B138D"/>
    <w:rsid w:val="001B13F0"/>
    <w:rsid w:val="001B3CED"/>
    <w:rsid w:val="001B3EB3"/>
    <w:rsid w:val="001B4905"/>
    <w:rsid w:val="001B5B89"/>
    <w:rsid w:val="001B6A5E"/>
    <w:rsid w:val="001B7B52"/>
    <w:rsid w:val="001C02A9"/>
    <w:rsid w:val="001C0D26"/>
    <w:rsid w:val="001C0F4C"/>
    <w:rsid w:val="001C1E03"/>
    <w:rsid w:val="001C4E70"/>
    <w:rsid w:val="001C56D1"/>
    <w:rsid w:val="001C5858"/>
    <w:rsid w:val="001C61BF"/>
    <w:rsid w:val="001C6718"/>
    <w:rsid w:val="001C694A"/>
    <w:rsid w:val="001C6E61"/>
    <w:rsid w:val="001D00C5"/>
    <w:rsid w:val="001D069A"/>
    <w:rsid w:val="001D06EC"/>
    <w:rsid w:val="001D0717"/>
    <w:rsid w:val="001D0C82"/>
    <w:rsid w:val="001D1329"/>
    <w:rsid w:val="001D1BC5"/>
    <w:rsid w:val="001D1BD2"/>
    <w:rsid w:val="001D2C6D"/>
    <w:rsid w:val="001D332C"/>
    <w:rsid w:val="001D56E9"/>
    <w:rsid w:val="001D5CAF"/>
    <w:rsid w:val="001E05DA"/>
    <w:rsid w:val="001E07EC"/>
    <w:rsid w:val="001E0F7C"/>
    <w:rsid w:val="001E188F"/>
    <w:rsid w:val="001E2048"/>
    <w:rsid w:val="001E2879"/>
    <w:rsid w:val="001E3420"/>
    <w:rsid w:val="001E42AC"/>
    <w:rsid w:val="001E4A84"/>
    <w:rsid w:val="001E6770"/>
    <w:rsid w:val="001E7FA6"/>
    <w:rsid w:val="001F0C00"/>
    <w:rsid w:val="001F0FC4"/>
    <w:rsid w:val="001F1380"/>
    <w:rsid w:val="001F1EB9"/>
    <w:rsid w:val="001F1FC0"/>
    <w:rsid w:val="001F2A56"/>
    <w:rsid w:val="001F2DB1"/>
    <w:rsid w:val="001F302D"/>
    <w:rsid w:val="001F47BA"/>
    <w:rsid w:val="001F5D0D"/>
    <w:rsid w:val="001F6587"/>
    <w:rsid w:val="001F6BDD"/>
    <w:rsid w:val="001F6D98"/>
    <w:rsid w:val="00200C36"/>
    <w:rsid w:val="00200EE9"/>
    <w:rsid w:val="0020171E"/>
    <w:rsid w:val="00201A2B"/>
    <w:rsid w:val="002027F8"/>
    <w:rsid w:val="002028B7"/>
    <w:rsid w:val="002041C1"/>
    <w:rsid w:val="002041E5"/>
    <w:rsid w:val="00204982"/>
    <w:rsid w:val="00204B0D"/>
    <w:rsid w:val="00204B8B"/>
    <w:rsid w:val="0020552A"/>
    <w:rsid w:val="0020609C"/>
    <w:rsid w:val="002077EC"/>
    <w:rsid w:val="00211814"/>
    <w:rsid w:val="00211F0F"/>
    <w:rsid w:val="0021353F"/>
    <w:rsid w:val="00214E53"/>
    <w:rsid w:val="00216F3C"/>
    <w:rsid w:val="00217511"/>
    <w:rsid w:val="00217F19"/>
    <w:rsid w:val="002212FA"/>
    <w:rsid w:val="00222405"/>
    <w:rsid w:val="00222589"/>
    <w:rsid w:val="00223305"/>
    <w:rsid w:val="0022402D"/>
    <w:rsid w:val="00225DFE"/>
    <w:rsid w:val="00225FA2"/>
    <w:rsid w:val="002266A7"/>
    <w:rsid w:val="00226A14"/>
    <w:rsid w:val="00230578"/>
    <w:rsid w:val="00231522"/>
    <w:rsid w:val="002317A3"/>
    <w:rsid w:val="00232774"/>
    <w:rsid w:val="002337EA"/>
    <w:rsid w:val="00233D37"/>
    <w:rsid w:val="00234ADA"/>
    <w:rsid w:val="00234FE7"/>
    <w:rsid w:val="00235612"/>
    <w:rsid w:val="00235967"/>
    <w:rsid w:val="00236FD1"/>
    <w:rsid w:val="0023718F"/>
    <w:rsid w:val="00240085"/>
    <w:rsid w:val="00240754"/>
    <w:rsid w:val="00240FDB"/>
    <w:rsid w:val="00241A7D"/>
    <w:rsid w:val="00241C66"/>
    <w:rsid w:val="00241DAD"/>
    <w:rsid w:val="00241E71"/>
    <w:rsid w:val="00242D60"/>
    <w:rsid w:val="00244536"/>
    <w:rsid w:val="00244A68"/>
    <w:rsid w:val="00245522"/>
    <w:rsid w:val="00245BA0"/>
    <w:rsid w:val="00246080"/>
    <w:rsid w:val="002460F5"/>
    <w:rsid w:val="00251026"/>
    <w:rsid w:val="00252A4B"/>
    <w:rsid w:val="002530E2"/>
    <w:rsid w:val="00253686"/>
    <w:rsid w:val="0025380E"/>
    <w:rsid w:val="00253C6B"/>
    <w:rsid w:val="00254029"/>
    <w:rsid w:val="00254054"/>
    <w:rsid w:val="00254807"/>
    <w:rsid w:val="00255476"/>
    <w:rsid w:val="0025598B"/>
    <w:rsid w:val="002563C6"/>
    <w:rsid w:val="00257351"/>
    <w:rsid w:val="0026158C"/>
    <w:rsid w:val="002616BB"/>
    <w:rsid w:val="00261D88"/>
    <w:rsid w:val="0026203C"/>
    <w:rsid w:val="0026223F"/>
    <w:rsid w:val="00264495"/>
    <w:rsid w:val="00265B7C"/>
    <w:rsid w:val="002662EE"/>
    <w:rsid w:val="00266D8F"/>
    <w:rsid w:val="00267242"/>
    <w:rsid w:val="0026752C"/>
    <w:rsid w:val="00267C7B"/>
    <w:rsid w:val="00270029"/>
    <w:rsid w:val="00271160"/>
    <w:rsid w:val="00271240"/>
    <w:rsid w:val="00271DD8"/>
    <w:rsid w:val="00271EE4"/>
    <w:rsid w:val="0027225B"/>
    <w:rsid w:val="0027242B"/>
    <w:rsid w:val="00272475"/>
    <w:rsid w:val="00272B57"/>
    <w:rsid w:val="00272B7F"/>
    <w:rsid w:val="002739DC"/>
    <w:rsid w:val="00274238"/>
    <w:rsid w:val="00276078"/>
    <w:rsid w:val="0027607E"/>
    <w:rsid w:val="00276D00"/>
    <w:rsid w:val="002809CE"/>
    <w:rsid w:val="00280D0E"/>
    <w:rsid w:val="00281F48"/>
    <w:rsid w:val="00282172"/>
    <w:rsid w:val="00282456"/>
    <w:rsid w:val="00286FAD"/>
    <w:rsid w:val="0028769B"/>
    <w:rsid w:val="00287A96"/>
    <w:rsid w:val="00290AD5"/>
    <w:rsid w:val="00290F69"/>
    <w:rsid w:val="00290F74"/>
    <w:rsid w:val="0029236D"/>
    <w:rsid w:val="00292472"/>
    <w:rsid w:val="00292B42"/>
    <w:rsid w:val="0029342B"/>
    <w:rsid w:val="002934DF"/>
    <w:rsid w:val="00293507"/>
    <w:rsid w:val="00293547"/>
    <w:rsid w:val="00293B77"/>
    <w:rsid w:val="00295C6D"/>
    <w:rsid w:val="00295C7A"/>
    <w:rsid w:val="00296028"/>
    <w:rsid w:val="0029638A"/>
    <w:rsid w:val="002A000F"/>
    <w:rsid w:val="002A1073"/>
    <w:rsid w:val="002A1178"/>
    <w:rsid w:val="002A169F"/>
    <w:rsid w:val="002A1AF5"/>
    <w:rsid w:val="002A1BE2"/>
    <w:rsid w:val="002A1FA9"/>
    <w:rsid w:val="002A2CB4"/>
    <w:rsid w:val="002A460D"/>
    <w:rsid w:val="002A49EC"/>
    <w:rsid w:val="002A574A"/>
    <w:rsid w:val="002A5BFC"/>
    <w:rsid w:val="002A5F63"/>
    <w:rsid w:val="002A68BA"/>
    <w:rsid w:val="002A6B9B"/>
    <w:rsid w:val="002B09DF"/>
    <w:rsid w:val="002B0CE1"/>
    <w:rsid w:val="002B192A"/>
    <w:rsid w:val="002B1F08"/>
    <w:rsid w:val="002B237C"/>
    <w:rsid w:val="002B2CA3"/>
    <w:rsid w:val="002B37AF"/>
    <w:rsid w:val="002B3BC1"/>
    <w:rsid w:val="002B3F2B"/>
    <w:rsid w:val="002B4BB2"/>
    <w:rsid w:val="002B5594"/>
    <w:rsid w:val="002C168C"/>
    <w:rsid w:val="002C1802"/>
    <w:rsid w:val="002C2F27"/>
    <w:rsid w:val="002C336E"/>
    <w:rsid w:val="002C43C1"/>
    <w:rsid w:val="002C4677"/>
    <w:rsid w:val="002C4833"/>
    <w:rsid w:val="002C48F6"/>
    <w:rsid w:val="002C593A"/>
    <w:rsid w:val="002C5F54"/>
    <w:rsid w:val="002C5F7E"/>
    <w:rsid w:val="002C64A0"/>
    <w:rsid w:val="002C6DAD"/>
    <w:rsid w:val="002C7B2B"/>
    <w:rsid w:val="002C7C6F"/>
    <w:rsid w:val="002D1A7D"/>
    <w:rsid w:val="002D364D"/>
    <w:rsid w:val="002D37AF"/>
    <w:rsid w:val="002D441F"/>
    <w:rsid w:val="002D45CD"/>
    <w:rsid w:val="002D4EA3"/>
    <w:rsid w:val="002D7D25"/>
    <w:rsid w:val="002D7E7F"/>
    <w:rsid w:val="002E08A0"/>
    <w:rsid w:val="002E1054"/>
    <w:rsid w:val="002E15A6"/>
    <w:rsid w:val="002E5600"/>
    <w:rsid w:val="002E5674"/>
    <w:rsid w:val="002E58C2"/>
    <w:rsid w:val="002E762B"/>
    <w:rsid w:val="002E7806"/>
    <w:rsid w:val="002F163E"/>
    <w:rsid w:val="002F216F"/>
    <w:rsid w:val="002F2C12"/>
    <w:rsid w:val="002F4404"/>
    <w:rsid w:val="002F56EF"/>
    <w:rsid w:val="002F61C7"/>
    <w:rsid w:val="002F6E49"/>
    <w:rsid w:val="0030695C"/>
    <w:rsid w:val="00307087"/>
    <w:rsid w:val="0030709C"/>
    <w:rsid w:val="003075DF"/>
    <w:rsid w:val="003106EC"/>
    <w:rsid w:val="00310783"/>
    <w:rsid w:val="00310D8B"/>
    <w:rsid w:val="0031101A"/>
    <w:rsid w:val="00311A8E"/>
    <w:rsid w:val="00312F9C"/>
    <w:rsid w:val="003135D0"/>
    <w:rsid w:val="00313AA8"/>
    <w:rsid w:val="0031609D"/>
    <w:rsid w:val="0031629B"/>
    <w:rsid w:val="00316B1B"/>
    <w:rsid w:val="00316E53"/>
    <w:rsid w:val="00316F58"/>
    <w:rsid w:val="0031710C"/>
    <w:rsid w:val="003173B7"/>
    <w:rsid w:val="00320869"/>
    <w:rsid w:val="00321568"/>
    <w:rsid w:val="00322329"/>
    <w:rsid w:val="003223DE"/>
    <w:rsid w:val="00322A74"/>
    <w:rsid w:val="00323D9F"/>
    <w:rsid w:val="0032437E"/>
    <w:rsid w:val="003246A9"/>
    <w:rsid w:val="00324847"/>
    <w:rsid w:val="00324F3E"/>
    <w:rsid w:val="0032565A"/>
    <w:rsid w:val="003266CA"/>
    <w:rsid w:val="00327114"/>
    <w:rsid w:val="00327BE4"/>
    <w:rsid w:val="00330175"/>
    <w:rsid w:val="00330388"/>
    <w:rsid w:val="00331511"/>
    <w:rsid w:val="0033586C"/>
    <w:rsid w:val="00337EFB"/>
    <w:rsid w:val="00341BF6"/>
    <w:rsid w:val="003431CD"/>
    <w:rsid w:val="00343886"/>
    <w:rsid w:val="00343A36"/>
    <w:rsid w:val="0034442E"/>
    <w:rsid w:val="003446D7"/>
    <w:rsid w:val="00344A7F"/>
    <w:rsid w:val="00344ABD"/>
    <w:rsid w:val="00345A24"/>
    <w:rsid w:val="00347039"/>
    <w:rsid w:val="00347243"/>
    <w:rsid w:val="0034786C"/>
    <w:rsid w:val="00347E4B"/>
    <w:rsid w:val="00350BBB"/>
    <w:rsid w:val="00350C5A"/>
    <w:rsid w:val="00350EAB"/>
    <w:rsid w:val="003519BA"/>
    <w:rsid w:val="00351C1B"/>
    <w:rsid w:val="00353322"/>
    <w:rsid w:val="0035356A"/>
    <w:rsid w:val="00355FE0"/>
    <w:rsid w:val="00360546"/>
    <w:rsid w:val="00361381"/>
    <w:rsid w:val="00361812"/>
    <w:rsid w:val="00362253"/>
    <w:rsid w:val="00363653"/>
    <w:rsid w:val="00363DB7"/>
    <w:rsid w:val="0036604A"/>
    <w:rsid w:val="003661DE"/>
    <w:rsid w:val="0037209A"/>
    <w:rsid w:val="003721D5"/>
    <w:rsid w:val="00372D6D"/>
    <w:rsid w:val="00373B09"/>
    <w:rsid w:val="00374046"/>
    <w:rsid w:val="00374F31"/>
    <w:rsid w:val="003750BE"/>
    <w:rsid w:val="00375235"/>
    <w:rsid w:val="003753F2"/>
    <w:rsid w:val="00375592"/>
    <w:rsid w:val="00375636"/>
    <w:rsid w:val="003762C2"/>
    <w:rsid w:val="00376435"/>
    <w:rsid w:val="00377FF0"/>
    <w:rsid w:val="003801DB"/>
    <w:rsid w:val="003807B6"/>
    <w:rsid w:val="00380EAE"/>
    <w:rsid w:val="003824D1"/>
    <w:rsid w:val="003828FD"/>
    <w:rsid w:val="00382AB8"/>
    <w:rsid w:val="003849DD"/>
    <w:rsid w:val="00384CC4"/>
    <w:rsid w:val="00384DB3"/>
    <w:rsid w:val="00385129"/>
    <w:rsid w:val="003905D7"/>
    <w:rsid w:val="00391B49"/>
    <w:rsid w:val="003938D9"/>
    <w:rsid w:val="0039432B"/>
    <w:rsid w:val="003949DE"/>
    <w:rsid w:val="00394EFB"/>
    <w:rsid w:val="0039526B"/>
    <w:rsid w:val="00397483"/>
    <w:rsid w:val="00397822"/>
    <w:rsid w:val="003A07A4"/>
    <w:rsid w:val="003A1626"/>
    <w:rsid w:val="003A1ECF"/>
    <w:rsid w:val="003A285A"/>
    <w:rsid w:val="003A4171"/>
    <w:rsid w:val="003A4602"/>
    <w:rsid w:val="003A4D89"/>
    <w:rsid w:val="003A54DC"/>
    <w:rsid w:val="003A630D"/>
    <w:rsid w:val="003A6A64"/>
    <w:rsid w:val="003B0093"/>
    <w:rsid w:val="003B1058"/>
    <w:rsid w:val="003B1B23"/>
    <w:rsid w:val="003B2322"/>
    <w:rsid w:val="003B48EB"/>
    <w:rsid w:val="003B4C5A"/>
    <w:rsid w:val="003B576F"/>
    <w:rsid w:val="003B6391"/>
    <w:rsid w:val="003B7111"/>
    <w:rsid w:val="003B7FB4"/>
    <w:rsid w:val="003C0A20"/>
    <w:rsid w:val="003C1EDD"/>
    <w:rsid w:val="003C26F3"/>
    <w:rsid w:val="003C4802"/>
    <w:rsid w:val="003C7CB1"/>
    <w:rsid w:val="003D0339"/>
    <w:rsid w:val="003D1DDD"/>
    <w:rsid w:val="003D3495"/>
    <w:rsid w:val="003D3F38"/>
    <w:rsid w:val="003D44BF"/>
    <w:rsid w:val="003D4BEA"/>
    <w:rsid w:val="003D6F3A"/>
    <w:rsid w:val="003E0733"/>
    <w:rsid w:val="003E1418"/>
    <w:rsid w:val="003E2C1F"/>
    <w:rsid w:val="003E3CE1"/>
    <w:rsid w:val="003E3DE0"/>
    <w:rsid w:val="003E4655"/>
    <w:rsid w:val="003E51AE"/>
    <w:rsid w:val="003E5A3A"/>
    <w:rsid w:val="003E72F0"/>
    <w:rsid w:val="003F0F9B"/>
    <w:rsid w:val="003F457F"/>
    <w:rsid w:val="003F4DDB"/>
    <w:rsid w:val="003F4E1D"/>
    <w:rsid w:val="003F57C4"/>
    <w:rsid w:val="00400484"/>
    <w:rsid w:val="004008B0"/>
    <w:rsid w:val="004013C2"/>
    <w:rsid w:val="00401916"/>
    <w:rsid w:val="00403069"/>
    <w:rsid w:val="0040365C"/>
    <w:rsid w:val="00403725"/>
    <w:rsid w:val="00405322"/>
    <w:rsid w:val="00406ECC"/>
    <w:rsid w:val="004072C4"/>
    <w:rsid w:val="00407379"/>
    <w:rsid w:val="0040786F"/>
    <w:rsid w:val="00407EA4"/>
    <w:rsid w:val="004101A8"/>
    <w:rsid w:val="004101F1"/>
    <w:rsid w:val="004106F8"/>
    <w:rsid w:val="00411CF7"/>
    <w:rsid w:val="00413203"/>
    <w:rsid w:val="004134A8"/>
    <w:rsid w:val="0041390D"/>
    <w:rsid w:val="0041502A"/>
    <w:rsid w:val="004167C7"/>
    <w:rsid w:val="00417F74"/>
    <w:rsid w:val="00420443"/>
    <w:rsid w:val="0042088A"/>
    <w:rsid w:val="00420909"/>
    <w:rsid w:val="00420F08"/>
    <w:rsid w:val="004233B7"/>
    <w:rsid w:val="0042448F"/>
    <w:rsid w:val="00425414"/>
    <w:rsid w:val="004257C0"/>
    <w:rsid w:val="004258F2"/>
    <w:rsid w:val="004262A3"/>
    <w:rsid w:val="004273C5"/>
    <w:rsid w:val="004274BC"/>
    <w:rsid w:val="00431AD6"/>
    <w:rsid w:val="00432B0E"/>
    <w:rsid w:val="0043554A"/>
    <w:rsid w:val="0043559F"/>
    <w:rsid w:val="00436806"/>
    <w:rsid w:val="004371EF"/>
    <w:rsid w:val="004379D9"/>
    <w:rsid w:val="0044091E"/>
    <w:rsid w:val="00441408"/>
    <w:rsid w:val="00441CA1"/>
    <w:rsid w:val="00443708"/>
    <w:rsid w:val="00443D12"/>
    <w:rsid w:val="00444807"/>
    <w:rsid w:val="00445160"/>
    <w:rsid w:val="00445518"/>
    <w:rsid w:val="004472E0"/>
    <w:rsid w:val="00447C3E"/>
    <w:rsid w:val="00447CE9"/>
    <w:rsid w:val="00450978"/>
    <w:rsid w:val="00450A1D"/>
    <w:rsid w:val="00450DCD"/>
    <w:rsid w:val="0045499A"/>
    <w:rsid w:val="0045684E"/>
    <w:rsid w:val="00457F52"/>
    <w:rsid w:val="004607C1"/>
    <w:rsid w:val="004611FB"/>
    <w:rsid w:val="004612DD"/>
    <w:rsid w:val="00466732"/>
    <w:rsid w:val="00466E60"/>
    <w:rsid w:val="004674DE"/>
    <w:rsid w:val="004702DE"/>
    <w:rsid w:val="0047372A"/>
    <w:rsid w:val="00473C65"/>
    <w:rsid w:val="00473CCB"/>
    <w:rsid w:val="004767C1"/>
    <w:rsid w:val="00476825"/>
    <w:rsid w:val="00480EA1"/>
    <w:rsid w:val="00481D57"/>
    <w:rsid w:val="004827E5"/>
    <w:rsid w:val="00482CB3"/>
    <w:rsid w:val="0048334A"/>
    <w:rsid w:val="00485C11"/>
    <w:rsid w:val="004879A8"/>
    <w:rsid w:val="00487ED4"/>
    <w:rsid w:val="00494CDA"/>
    <w:rsid w:val="0049567D"/>
    <w:rsid w:val="00497724"/>
    <w:rsid w:val="00497FB7"/>
    <w:rsid w:val="004A04B9"/>
    <w:rsid w:val="004A0CBF"/>
    <w:rsid w:val="004A1C86"/>
    <w:rsid w:val="004A2A35"/>
    <w:rsid w:val="004A4278"/>
    <w:rsid w:val="004A49CB"/>
    <w:rsid w:val="004A5326"/>
    <w:rsid w:val="004A5A53"/>
    <w:rsid w:val="004A5C35"/>
    <w:rsid w:val="004A60ED"/>
    <w:rsid w:val="004A64D9"/>
    <w:rsid w:val="004A6869"/>
    <w:rsid w:val="004A6FFF"/>
    <w:rsid w:val="004A7429"/>
    <w:rsid w:val="004A7A5F"/>
    <w:rsid w:val="004B01D2"/>
    <w:rsid w:val="004B10A5"/>
    <w:rsid w:val="004B1594"/>
    <w:rsid w:val="004B1F75"/>
    <w:rsid w:val="004B3B82"/>
    <w:rsid w:val="004B3FDB"/>
    <w:rsid w:val="004B4AF9"/>
    <w:rsid w:val="004B7A35"/>
    <w:rsid w:val="004C0356"/>
    <w:rsid w:val="004C0488"/>
    <w:rsid w:val="004C152F"/>
    <w:rsid w:val="004C37C6"/>
    <w:rsid w:val="004C37D6"/>
    <w:rsid w:val="004C3E3C"/>
    <w:rsid w:val="004C5339"/>
    <w:rsid w:val="004C5410"/>
    <w:rsid w:val="004C6258"/>
    <w:rsid w:val="004D0CB4"/>
    <w:rsid w:val="004D0FE9"/>
    <w:rsid w:val="004D14EF"/>
    <w:rsid w:val="004D16A8"/>
    <w:rsid w:val="004D25B7"/>
    <w:rsid w:val="004D5EB9"/>
    <w:rsid w:val="004D5EF8"/>
    <w:rsid w:val="004D66B4"/>
    <w:rsid w:val="004D6F0E"/>
    <w:rsid w:val="004E04C6"/>
    <w:rsid w:val="004E1C3A"/>
    <w:rsid w:val="004E4A6F"/>
    <w:rsid w:val="004E537D"/>
    <w:rsid w:val="004E78C0"/>
    <w:rsid w:val="004E7A6D"/>
    <w:rsid w:val="004E7D08"/>
    <w:rsid w:val="004E7D0E"/>
    <w:rsid w:val="004F0708"/>
    <w:rsid w:val="004F1D3D"/>
    <w:rsid w:val="004F3CFE"/>
    <w:rsid w:val="004F4873"/>
    <w:rsid w:val="004F5E44"/>
    <w:rsid w:val="004F72BB"/>
    <w:rsid w:val="004F7434"/>
    <w:rsid w:val="00501288"/>
    <w:rsid w:val="0050156D"/>
    <w:rsid w:val="0050178E"/>
    <w:rsid w:val="00501B7A"/>
    <w:rsid w:val="00501F97"/>
    <w:rsid w:val="00502A1C"/>
    <w:rsid w:val="0050396C"/>
    <w:rsid w:val="00505282"/>
    <w:rsid w:val="0050593A"/>
    <w:rsid w:val="00510177"/>
    <w:rsid w:val="005102CF"/>
    <w:rsid w:val="00510FD3"/>
    <w:rsid w:val="0051143E"/>
    <w:rsid w:val="005127E6"/>
    <w:rsid w:val="00513306"/>
    <w:rsid w:val="00513EF6"/>
    <w:rsid w:val="005160DD"/>
    <w:rsid w:val="005170C3"/>
    <w:rsid w:val="005201F2"/>
    <w:rsid w:val="00520801"/>
    <w:rsid w:val="00521B73"/>
    <w:rsid w:val="00521FC6"/>
    <w:rsid w:val="005224C1"/>
    <w:rsid w:val="00523DFB"/>
    <w:rsid w:val="005244A6"/>
    <w:rsid w:val="0052470C"/>
    <w:rsid w:val="00525D74"/>
    <w:rsid w:val="00526E78"/>
    <w:rsid w:val="005279C6"/>
    <w:rsid w:val="00530F96"/>
    <w:rsid w:val="00531351"/>
    <w:rsid w:val="0053183E"/>
    <w:rsid w:val="00533035"/>
    <w:rsid w:val="00533625"/>
    <w:rsid w:val="005338F7"/>
    <w:rsid w:val="00533F44"/>
    <w:rsid w:val="005354FE"/>
    <w:rsid w:val="0053564C"/>
    <w:rsid w:val="00535AC2"/>
    <w:rsid w:val="00536452"/>
    <w:rsid w:val="005374FF"/>
    <w:rsid w:val="0053771A"/>
    <w:rsid w:val="005404E8"/>
    <w:rsid w:val="005413E6"/>
    <w:rsid w:val="00541C3B"/>
    <w:rsid w:val="00541CD1"/>
    <w:rsid w:val="0054252C"/>
    <w:rsid w:val="005430AC"/>
    <w:rsid w:val="005458AC"/>
    <w:rsid w:val="0054743C"/>
    <w:rsid w:val="00547455"/>
    <w:rsid w:val="00551593"/>
    <w:rsid w:val="005518CC"/>
    <w:rsid w:val="00551C51"/>
    <w:rsid w:val="00552D2B"/>
    <w:rsid w:val="00552F3A"/>
    <w:rsid w:val="00553C5B"/>
    <w:rsid w:val="005540D0"/>
    <w:rsid w:val="005541E4"/>
    <w:rsid w:val="00554ACC"/>
    <w:rsid w:val="00555624"/>
    <w:rsid w:val="00555661"/>
    <w:rsid w:val="00556626"/>
    <w:rsid w:val="005602F0"/>
    <w:rsid w:val="00560E91"/>
    <w:rsid w:val="00561571"/>
    <w:rsid w:val="005616F2"/>
    <w:rsid w:val="00561C34"/>
    <w:rsid w:val="00561FC4"/>
    <w:rsid w:val="00562A39"/>
    <w:rsid w:val="00562E47"/>
    <w:rsid w:val="0056483B"/>
    <w:rsid w:val="005653E0"/>
    <w:rsid w:val="00565450"/>
    <w:rsid w:val="00566B36"/>
    <w:rsid w:val="00566BEF"/>
    <w:rsid w:val="00567565"/>
    <w:rsid w:val="00567B24"/>
    <w:rsid w:val="005712D8"/>
    <w:rsid w:val="00573034"/>
    <w:rsid w:val="00573208"/>
    <w:rsid w:val="005749C0"/>
    <w:rsid w:val="005760BA"/>
    <w:rsid w:val="00576104"/>
    <w:rsid w:val="005767CE"/>
    <w:rsid w:val="00576D3F"/>
    <w:rsid w:val="005778AD"/>
    <w:rsid w:val="00577A29"/>
    <w:rsid w:val="00577C23"/>
    <w:rsid w:val="005800F0"/>
    <w:rsid w:val="00581CE2"/>
    <w:rsid w:val="005835FD"/>
    <w:rsid w:val="005837C5"/>
    <w:rsid w:val="005855CD"/>
    <w:rsid w:val="00585723"/>
    <w:rsid w:val="005864B4"/>
    <w:rsid w:val="00586704"/>
    <w:rsid w:val="00587A0B"/>
    <w:rsid w:val="00590341"/>
    <w:rsid w:val="00590486"/>
    <w:rsid w:val="00590C80"/>
    <w:rsid w:val="00591390"/>
    <w:rsid w:val="005944E1"/>
    <w:rsid w:val="0059461E"/>
    <w:rsid w:val="005951D1"/>
    <w:rsid w:val="00595491"/>
    <w:rsid w:val="00595632"/>
    <w:rsid w:val="00596715"/>
    <w:rsid w:val="00596AA9"/>
    <w:rsid w:val="005A117A"/>
    <w:rsid w:val="005A1663"/>
    <w:rsid w:val="005A1794"/>
    <w:rsid w:val="005A1E4B"/>
    <w:rsid w:val="005A251A"/>
    <w:rsid w:val="005A2560"/>
    <w:rsid w:val="005A29B3"/>
    <w:rsid w:val="005A3A69"/>
    <w:rsid w:val="005A4576"/>
    <w:rsid w:val="005A4F1E"/>
    <w:rsid w:val="005A5397"/>
    <w:rsid w:val="005A6418"/>
    <w:rsid w:val="005A78BD"/>
    <w:rsid w:val="005A7ACA"/>
    <w:rsid w:val="005B1026"/>
    <w:rsid w:val="005B1156"/>
    <w:rsid w:val="005B121C"/>
    <w:rsid w:val="005B2553"/>
    <w:rsid w:val="005B2A29"/>
    <w:rsid w:val="005B3723"/>
    <w:rsid w:val="005B4E32"/>
    <w:rsid w:val="005B52FA"/>
    <w:rsid w:val="005C0364"/>
    <w:rsid w:val="005C089B"/>
    <w:rsid w:val="005C153C"/>
    <w:rsid w:val="005C188E"/>
    <w:rsid w:val="005C2F12"/>
    <w:rsid w:val="005C5A2F"/>
    <w:rsid w:val="005D055B"/>
    <w:rsid w:val="005D0D8A"/>
    <w:rsid w:val="005D0FE1"/>
    <w:rsid w:val="005D1DCF"/>
    <w:rsid w:val="005D2B90"/>
    <w:rsid w:val="005D2FBC"/>
    <w:rsid w:val="005D3D4E"/>
    <w:rsid w:val="005D3EB4"/>
    <w:rsid w:val="005D5673"/>
    <w:rsid w:val="005D606E"/>
    <w:rsid w:val="005D6EAA"/>
    <w:rsid w:val="005E20BB"/>
    <w:rsid w:val="005E31D1"/>
    <w:rsid w:val="005E3C74"/>
    <w:rsid w:val="005E58F0"/>
    <w:rsid w:val="005E5CA2"/>
    <w:rsid w:val="005E74DC"/>
    <w:rsid w:val="005E77B2"/>
    <w:rsid w:val="005F069F"/>
    <w:rsid w:val="005F1284"/>
    <w:rsid w:val="005F1B95"/>
    <w:rsid w:val="005F2B80"/>
    <w:rsid w:val="005F3C5A"/>
    <w:rsid w:val="005F4F3F"/>
    <w:rsid w:val="005F6AD8"/>
    <w:rsid w:val="00601C0E"/>
    <w:rsid w:val="0060342F"/>
    <w:rsid w:val="00603A83"/>
    <w:rsid w:val="00603DA0"/>
    <w:rsid w:val="006046D7"/>
    <w:rsid w:val="00605381"/>
    <w:rsid w:val="006064C1"/>
    <w:rsid w:val="006067D3"/>
    <w:rsid w:val="00606D4F"/>
    <w:rsid w:val="006075CB"/>
    <w:rsid w:val="006078BB"/>
    <w:rsid w:val="0061007C"/>
    <w:rsid w:val="00611228"/>
    <w:rsid w:val="00611BE3"/>
    <w:rsid w:val="00612D45"/>
    <w:rsid w:val="00613E9B"/>
    <w:rsid w:val="00613F15"/>
    <w:rsid w:val="006140EC"/>
    <w:rsid w:val="006158E8"/>
    <w:rsid w:val="00615EB4"/>
    <w:rsid w:val="00616F73"/>
    <w:rsid w:val="00617726"/>
    <w:rsid w:val="00620876"/>
    <w:rsid w:val="006210B3"/>
    <w:rsid w:val="00621723"/>
    <w:rsid w:val="00621F82"/>
    <w:rsid w:val="00622823"/>
    <w:rsid w:val="00623C6A"/>
    <w:rsid w:val="00623EA1"/>
    <w:rsid w:val="00623F64"/>
    <w:rsid w:val="00624BCC"/>
    <w:rsid w:val="00625F99"/>
    <w:rsid w:val="0063053B"/>
    <w:rsid w:val="006308C2"/>
    <w:rsid w:val="006317B6"/>
    <w:rsid w:val="00632B21"/>
    <w:rsid w:val="0063335A"/>
    <w:rsid w:val="00633420"/>
    <w:rsid w:val="00635087"/>
    <w:rsid w:val="00635549"/>
    <w:rsid w:val="006357E4"/>
    <w:rsid w:val="00635B41"/>
    <w:rsid w:val="00635F66"/>
    <w:rsid w:val="006364EF"/>
    <w:rsid w:val="00640271"/>
    <w:rsid w:val="00640328"/>
    <w:rsid w:val="006403D5"/>
    <w:rsid w:val="0064152E"/>
    <w:rsid w:val="006416DD"/>
    <w:rsid w:val="006417EC"/>
    <w:rsid w:val="006420D0"/>
    <w:rsid w:val="006432D3"/>
    <w:rsid w:val="00644716"/>
    <w:rsid w:val="006448E5"/>
    <w:rsid w:val="00644E1C"/>
    <w:rsid w:val="0064504F"/>
    <w:rsid w:val="00645777"/>
    <w:rsid w:val="0064604D"/>
    <w:rsid w:val="006464EC"/>
    <w:rsid w:val="00647FA0"/>
    <w:rsid w:val="0065106A"/>
    <w:rsid w:val="0065162A"/>
    <w:rsid w:val="00651A71"/>
    <w:rsid w:val="00652363"/>
    <w:rsid w:val="00653096"/>
    <w:rsid w:val="00653F70"/>
    <w:rsid w:val="0065511A"/>
    <w:rsid w:val="00656050"/>
    <w:rsid w:val="0066081B"/>
    <w:rsid w:val="00663750"/>
    <w:rsid w:val="00664B22"/>
    <w:rsid w:val="00664C21"/>
    <w:rsid w:val="00665ABB"/>
    <w:rsid w:val="006666D1"/>
    <w:rsid w:val="00673C6F"/>
    <w:rsid w:val="00675B3A"/>
    <w:rsid w:val="0068008A"/>
    <w:rsid w:val="00680FCB"/>
    <w:rsid w:val="0068102A"/>
    <w:rsid w:val="00681082"/>
    <w:rsid w:val="00681515"/>
    <w:rsid w:val="00681C65"/>
    <w:rsid w:val="0068201C"/>
    <w:rsid w:val="006821BF"/>
    <w:rsid w:val="006823B8"/>
    <w:rsid w:val="006827B8"/>
    <w:rsid w:val="006834C3"/>
    <w:rsid w:val="00684269"/>
    <w:rsid w:val="00684470"/>
    <w:rsid w:val="0068450D"/>
    <w:rsid w:val="00684534"/>
    <w:rsid w:val="00686696"/>
    <w:rsid w:val="00686D6E"/>
    <w:rsid w:val="00686D99"/>
    <w:rsid w:val="0068714A"/>
    <w:rsid w:val="0069012E"/>
    <w:rsid w:val="006909D7"/>
    <w:rsid w:val="0069121E"/>
    <w:rsid w:val="0069149C"/>
    <w:rsid w:val="0069251B"/>
    <w:rsid w:val="0069367B"/>
    <w:rsid w:val="006939EB"/>
    <w:rsid w:val="006939F6"/>
    <w:rsid w:val="00694006"/>
    <w:rsid w:val="0069678C"/>
    <w:rsid w:val="00696FAF"/>
    <w:rsid w:val="0069727B"/>
    <w:rsid w:val="0069761C"/>
    <w:rsid w:val="00697F19"/>
    <w:rsid w:val="006A1624"/>
    <w:rsid w:val="006A1906"/>
    <w:rsid w:val="006A2F6F"/>
    <w:rsid w:val="006A3987"/>
    <w:rsid w:val="006A3BE8"/>
    <w:rsid w:val="006A46EB"/>
    <w:rsid w:val="006A4C36"/>
    <w:rsid w:val="006A4E82"/>
    <w:rsid w:val="006A569E"/>
    <w:rsid w:val="006A6A9A"/>
    <w:rsid w:val="006A6CC0"/>
    <w:rsid w:val="006A70D3"/>
    <w:rsid w:val="006B0196"/>
    <w:rsid w:val="006B02EF"/>
    <w:rsid w:val="006B0D27"/>
    <w:rsid w:val="006B0F98"/>
    <w:rsid w:val="006B2C4B"/>
    <w:rsid w:val="006B329D"/>
    <w:rsid w:val="006B5982"/>
    <w:rsid w:val="006B604D"/>
    <w:rsid w:val="006B676C"/>
    <w:rsid w:val="006B72F3"/>
    <w:rsid w:val="006B7BEB"/>
    <w:rsid w:val="006B7CE9"/>
    <w:rsid w:val="006B7F00"/>
    <w:rsid w:val="006C218C"/>
    <w:rsid w:val="006C246E"/>
    <w:rsid w:val="006C28D9"/>
    <w:rsid w:val="006C2A8A"/>
    <w:rsid w:val="006C4B75"/>
    <w:rsid w:val="006C4CEB"/>
    <w:rsid w:val="006C5CEB"/>
    <w:rsid w:val="006C5EC2"/>
    <w:rsid w:val="006D19AD"/>
    <w:rsid w:val="006D1CF8"/>
    <w:rsid w:val="006D2E33"/>
    <w:rsid w:val="006D3132"/>
    <w:rsid w:val="006D35FD"/>
    <w:rsid w:val="006D5103"/>
    <w:rsid w:val="006D5E86"/>
    <w:rsid w:val="006D713C"/>
    <w:rsid w:val="006D7513"/>
    <w:rsid w:val="006E1185"/>
    <w:rsid w:val="006E16F3"/>
    <w:rsid w:val="006E18C3"/>
    <w:rsid w:val="006E2381"/>
    <w:rsid w:val="006E2645"/>
    <w:rsid w:val="006E3222"/>
    <w:rsid w:val="006E433F"/>
    <w:rsid w:val="006E5E12"/>
    <w:rsid w:val="006E6A56"/>
    <w:rsid w:val="006E6BA2"/>
    <w:rsid w:val="006E7D7F"/>
    <w:rsid w:val="006F016E"/>
    <w:rsid w:val="006F0250"/>
    <w:rsid w:val="006F23CF"/>
    <w:rsid w:val="006F24C1"/>
    <w:rsid w:val="006F2E68"/>
    <w:rsid w:val="006F576C"/>
    <w:rsid w:val="006F5AA2"/>
    <w:rsid w:val="006F5FFA"/>
    <w:rsid w:val="006F6804"/>
    <w:rsid w:val="006F6DAC"/>
    <w:rsid w:val="006F71E1"/>
    <w:rsid w:val="007004B1"/>
    <w:rsid w:val="007009A3"/>
    <w:rsid w:val="00700EA5"/>
    <w:rsid w:val="00701250"/>
    <w:rsid w:val="007015E9"/>
    <w:rsid w:val="00701EB2"/>
    <w:rsid w:val="00701F44"/>
    <w:rsid w:val="00704AE9"/>
    <w:rsid w:val="00705958"/>
    <w:rsid w:val="007103E4"/>
    <w:rsid w:val="00710C57"/>
    <w:rsid w:val="007114CC"/>
    <w:rsid w:val="00712F45"/>
    <w:rsid w:val="007130A8"/>
    <w:rsid w:val="00715C20"/>
    <w:rsid w:val="00716453"/>
    <w:rsid w:val="00716DAC"/>
    <w:rsid w:val="007174F5"/>
    <w:rsid w:val="00717EF7"/>
    <w:rsid w:val="00720436"/>
    <w:rsid w:val="0072052E"/>
    <w:rsid w:val="007207F0"/>
    <w:rsid w:val="00720C28"/>
    <w:rsid w:val="00721F8B"/>
    <w:rsid w:val="007222C9"/>
    <w:rsid w:val="0072254A"/>
    <w:rsid w:val="00723D9E"/>
    <w:rsid w:val="00723DF0"/>
    <w:rsid w:val="00724F81"/>
    <w:rsid w:val="0072520F"/>
    <w:rsid w:val="0072540B"/>
    <w:rsid w:val="007279E0"/>
    <w:rsid w:val="00727BE0"/>
    <w:rsid w:val="00727D2F"/>
    <w:rsid w:val="00727D33"/>
    <w:rsid w:val="00727FC1"/>
    <w:rsid w:val="0073014A"/>
    <w:rsid w:val="007306C2"/>
    <w:rsid w:val="00731202"/>
    <w:rsid w:val="00731AB8"/>
    <w:rsid w:val="00735D99"/>
    <w:rsid w:val="00735F02"/>
    <w:rsid w:val="00736365"/>
    <w:rsid w:val="007374E7"/>
    <w:rsid w:val="00741AAE"/>
    <w:rsid w:val="00741B6F"/>
    <w:rsid w:val="00743EC5"/>
    <w:rsid w:val="00744400"/>
    <w:rsid w:val="00745173"/>
    <w:rsid w:val="00745EA2"/>
    <w:rsid w:val="00746343"/>
    <w:rsid w:val="007469C7"/>
    <w:rsid w:val="00746B18"/>
    <w:rsid w:val="00746F9E"/>
    <w:rsid w:val="00747366"/>
    <w:rsid w:val="007476FE"/>
    <w:rsid w:val="0074776E"/>
    <w:rsid w:val="007503B1"/>
    <w:rsid w:val="00750912"/>
    <w:rsid w:val="00752883"/>
    <w:rsid w:val="00753129"/>
    <w:rsid w:val="0075380E"/>
    <w:rsid w:val="00753DB5"/>
    <w:rsid w:val="00753E25"/>
    <w:rsid w:val="00753F55"/>
    <w:rsid w:val="00754CBB"/>
    <w:rsid w:val="00755513"/>
    <w:rsid w:val="007569A2"/>
    <w:rsid w:val="00757BF1"/>
    <w:rsid w:val="00762CD3"/>
    <w:rsid w:val="00762D37"/>
    <w:rsid w:val="00764682"/>
    <w:rsid w:val="0076491C"/>
    <w:rsid w:val="00764D63"/>
    <w:rsid w:val="00766E10"/>
    <w:rsid w:val="00766FEF"/>
    <w:rsid w:val="007671F6"/>
    <w:rsid w:val="00767944"/>
    <w:rsid w:val="00770421"/>
    <w:rsid w:val="00770744"/>
    <w:rsid w:val="00771974"/>
    <w:rsid w:val="00771A32"/>
    <w:rsid w:val="00771F71"/>
    <w:rsid w:val="00772ADF"/>
    <w:rsid w:val="00772F0C"/>
    <w:rsid w:val="0077333B"/>
    <w:rsid w:val="00773515"/>
    <w:rsid w:val="007742DF"/>
    <w:rsid w:val="00774452"/>
    <w:rsid w:val="00774552"/>
    <w:rsid w:val="00774BA9"/>
    <w:rsid w:val="007756AA"/>
    <w:rsid w:val="007757CF"/>
    <w:rsid w:val="00775B7A"/>
    <w:rsid w:val="00776363"/>
    <w:rsid w:val="00777369"/>
    <w:rsid w:val="007777B6"/>
    <w:rsid w:val="00780E65"/>
    <w:rsid w:val="00781251"/>
    <w:rsid w:val="007814E7"/>
    <w:rsid w:val="00783CCC"/>
    <w:rsid w:val="00784BE5"/>
    <w:rsid w:val="00784D16"/>
    <w:rsid w:val="007852E8"/>
    <w:rsid w:val="0078583E"/>
    <w:rsid w:val="00786E55"/>
    <w:rsid w:val="00786EEC"/>
    <w:rsid w:val="00787C6D"/>
    <w:rsid w:val="007909E5"/>
    <w:rsid w:val="00790AE8"/>
    <w:rsid w:val="00792E6C"/>
    <w:rsid w:val="00793CF6"/>
    <w:rsid w:val="00794D34"/>
    <w:rsid w:val="00794ED1"/>
    <w:rsid w:val="007974DD"/>
    <w:rsid w:val="00797618"/>
    <w:rsid w:val="00797644"/>
    <w:rsid w:val="00797951"/>
    <w:rsid w:val="007A00C5"/>
    <w:rsid w:val="007A0301"/>
    <w:rsid w:val="007A1100"/>
    <w:rsid w:val="007A4415"/>
    <w:rsid w:val="007A4549"/>
    <w:rsid w:val="007B0214"/>
    <w:rsid w:val="007B05A3"/>
    <w:rsid w:val="007B0DCD"/>
    <w:rsid w:val="007B0F90"/>
    <w:rsid w:val="007B1002"/>
    <w:rsid w:val="007B1162"/>
    <w:rsid w:val="007B1563"/>
    <w:rsid w:val="007B1E27"/>
    <w:rsid w:val="007B1EF1"/>
    <w:rsid w:val="007B1F83"/>
    <w:rsid w:val="007B327E"/>
    <w:rsid w:val="007B39E1"/>
    <w:rsid w:val="007B3A93"/>
    <w:rsid w:val="007B3B99"/>
    <w:rsid w:val="007B3BA9"/>
    <w:rsid w:val="007B3C18"/>
    <w:rsid w:val="007B3FE5"/>
    <w:rsid w:val="007B401E"/>
    <w:rsid w:val="007B4040"/>
    <w:rsid w:val="007B4081"/>
    <w:rsid w:val="007B5243"/>
    <w:rsid w:val="007B63B5"/>
    <w:rsid w:val="007B652C"/>
    <w:rsid w:val="007B6664"/>
    <w:rsid w:val="007B726D"/>
    <w:rsid w:val="007C0161"/>
    <w:rsid w:val="007C0242"/>
    <w:rsid w:val="007C05AA"/>
    <w:rsid w:val="007C1767"/>
    <w:rsid w:val="007C2742"/>
    <w:rsid w:val="007C39D7"/>
    <w:rsid w:val="007C469C"/>
    <w:rsid w:val="007C4BD7"/>
    <w:rsid w:val="007C4DB9"/>
    <w:rsid w:val="007C4ED1"/>
    <w:rsid w:val="007C71DF"/>
    <w:rsid w:val="007C72D5"/>
    <w:rsid w:val="007C7B45"/>
    <w:rsid w:val="007D0793"/>
    <w:rsid w:val="007D292B"/>
    <w:rsid w:val="007D30A2"/>
    <w:rsid w:val="007D3788"/>
    <w:rsid w:val="007D3A8B"/>
    <w:rsid w:val="007D40A1"/>
    <w:rsid w:val="007D4240"/>
    <w:rsid w:val="007D488B"/>
    <w:rsid w:val="007D4C77"/>
    <w:rsid w:val="007D52E3"/>
    <w:rsid w:val="007D5655"/>
    <w:rsid w:val="007D5D35"/>
    <w:rsid w:val="007D6B5D"/>
    <w:rsid w:val="007D7F93"/>
    <w:rsid w:val="007E16FD"/>
    <w:rsid w:val="007E2015"/>
    <w:rsid w:val="007E43DA"/>
    <w:rsid w:val="007E4ACF"/>
    <w:rsid w:val="007E4C69"/>
    <w:rsid w:val="007E5377"/>
    <w:rsid w:val="007E571A"/>
    <w:rsid w:val="007E6256"/>
    <w:rsid w:val="007E64EE"/>
    <w:rsid w:val="007E708D"/>
    <w:rsid w:val="007E7167"/>
    <w:rsid w:val="007E7A82"/>
    <w:rsid w:val="007E7E3C"/>
    <w:rsid w:val="007F0548"/>
    <w:rsid w:val="007F09B0"/>
    <w:rsid w:val="007F1864"/>
    <w:rsid w:val="007F1CBE"/>
    <w:rsid w:val="007F2516"/>
    <w:rsid w:val="007F29E6"/>
    <w:rsid w:val="007F353A"/>
    <w:rsid w:val="007F3B96"/>
    <w:rsid w:val="007F4C84"/>
    <w:rsid w:val="007F6340"/>
    <w:rsid w:val="00800996"/>
    <w:rsid w:val="00800ABD"/>
    <w:rsid w:val="00800F27"/>
    <w:rsid w:val="008029A9"/>
    <w:rsid w:val="0080351A"/>
    <w:rsid w:val="00803C40"/>
    <w:rsid w:val="00803C8A"/>
    <w:rsid w:val="00804134"/>
    <w:rsid w:val="00805359"/>
    <w:rsid w:val="00805548"/>
    <w:rsid w:val="00805C24"/>
    <w:rsid w:val="00805F03"/>
    <w:rsid w:val="008114B3"/>
    <w:rsid w:val="00811A54"/>
    <w:rsid w:val="008123DC"/>
    <w:rsid w:val="008125E5"/>
    <w:rsid w:val="008137F8"/>
    <w:rsid w:val="00813E3B"/>
    <w:rsid w:val="00815732"/>
    <w:rsid w:val="00816648"/>
    <w:rsid w:val="00816D82"/>
    <w:rsid w:val="00816E84"/>
    <w:rsid w:val="00817272"/>
    <w:rsid w:val="00820CCC"/>
    <w:rsid w:val="00821818"/>
    <w:rsid w:val="008218B4"/>
    <w:rsid w:val="00821DC0"/>
    <w:rsid w:val="00821ED7"/>
    <w:rsid w:val="008224EC"/>
    <w:rsid w:val="00823642"/>
    <w:rsid w:val="00824A5A"/>
    <w:rsid w:val="00824C0E"/>
    <w:rsid w:val="00825036"/>
    <w:rsid w:val="00825D69"/>
    <w:rsid w:val="00827165"/>
    <w:rsid w:val="00827A02"/>
    <w:rsid w:val="0083089E"/>
    <w:rsid w:val="00830D28"/>
    <w:rsid w:val="00830E35"/>
    <w:rsid w:val="00832242"/>
    <w:rsid w:val="008334E8"/>
    <w:rsid w:val="008335C5"/>
    <w:rsid w:val="008348F8"/>
    <w:rsid w:val="00834B87"/>
    <w:rsid w:val="00834D38"/>
    <w:rsid w:val="00834E9D"/>
    <w:rsid w:val="00835158"/>
    <w:rsid w:val="00836A64"/>
    <w:rsid w:val="00842C44"/>
    <w:rsid w:val="00845A10"/>
    <w:rsid w:val="0084614C"/>
    <w:rsid w:val="00852005"/>
    <w:rsid w:val="0085330D"/>
    <w:rsid w:val="008537AD"/>
    <w:rsid w:val="00853A42"/>
    <w:rsid w:val="00853C1D"/>
    <w:rsid w:val="00856651"/>
    <w:rsid w:val="008608B6"/>
    <w:rsid w:val="00860EF8"/>
    <w:rsid w:val="00861608"/>
    <w:rsid w:val="00861A5A"/>
    <w:rsid w:val="0086227A"/>
    <w:rsid w:val="00862DD3"/>
    <w:rsid w:val="00862EF8"/>
    <w:rsid w:val="00864408"/>
    <w:rsid w:val="008648CF"/>
    <w:rsid w:val="008654E6"/>
    <w:rsid w:val="00866691"/>
    <w:rsid w:val="00866F59"/>
    <w:rsid w:val="0086744C"/>
    <w:rsid w:val="00867E5C"/>
    <w:rsid w:val="00867F94"/>
    <w:rsid w:val="008703EC"/>
    <w:rsid w:val="00870E0B"/>
    <w:rsid w:val="00871000"/>
    <w:rsid w:val="008718B4"/>
    <w:rsid w:val="008727AB"/>
    <w:rsid w:val="008730FD"/>
    <w:rsid w:val="0087390E"/>
    <w:rsid w:val="008747E0"/>
    <w:rsid w:val="0087657B"/>
    <w:rsid w:val="008776D8"/>
    <w:rsid w:val="00877E1C"/>
    <w:rsid w:val="008800D7"/>
    <w:rsid w:val="00880738"/>
    <w:rsid w:val="008809B8"/>
    <w:rsid w:val="00880EA3"/>
    <w:rsid w:val="00881337"/>
    <w:rsid w:val="00881566"/>
    <w:rsid w:val="0088193C"/>
    <w:rsid w:val="00882348"/>
    <w:rsid w:val="008826F2"/>
    <w:rsid w:val="00883C97"/>
    <w:rsid w:val="00884573"/>
    <w:rsid w:val="0088580A"/>
    <w:rsid w:val="00885D3F"/>
    <w:rsid w:val="00886799"/>
    <w:rsid w:val="008867A5"/>
    <w:rsid w:val="00886F66"/>
    <w:rsid w:val="00890345"/>
    <w:rsid w:val="008906C0"/>
    <w:rsid w:val="00890C79"/>
    <w:rsid w:val="008917BA"/>
    <w:rsid w:val="00893780"/>
    <w:rsid w:val="00894985"/>
    <w:rsid w:val="00895555"/>
    <w:rsid w:val="0089565F"/>
    <w:rsid w:val="008957AD"/>
    <w:rsid w:val="00896FAE"/>
    <w:rsid w:val="008A1AD7"/>
    <w:rsid w:val="008A2CCB"/>
    <w:rsid w:val="008A4209"/>
    <w:rsid w:val="008A5AF7"/>
    <w:rsid w:val="008A6B88"/>
    <w:rsid w:val="008A6EA4"/>
    <w:rsid w:val="008B2F28"/>
    <w:rsid w:val="008B3675"/>
    <w:rsid w:val="008B47A5"/>
    <w:rsid w:val="008B4DDF"/>
    <w:rsid w:val="008B4EE5"/>
    <w:rsid w:val="008B52B4"/>
    <w:rsid w:val="008B6450"/>
    <w:rsid w:val="008B650E"/>
    <w:rsid w:val="008B690F"/>
    <w:rsid w:val="008B6F3F"/>
    <w:rsid w:val="008B6FE1"/>
    <w:rsid w:val="008B75AE"/>
    <w:rsid w:val="008B75F4"/>
    <w:rsid w:val="008C011E"/>
    <w:rsid w:val="008C1B80"/>
    <w:rsid w:val="008C3C8C"/>
    <w:rsid w:val="008C41A8"/>
    <w:rsid w:val="008C4425"/>
    <w:rsid w:val="008C4790"/>
    <w:rsid w:val="008C7038"/>
    <w:rsid w:val="008C795B"/>
    <w:rsid w:val="008D0587"/>
    <w:rsid w:val="008D1AFB"/>
    <w:rsid w:val="008D2358"/>
    <w:rsid w:val="008D36C2"/>
    <w:rsid w:val="008D3FA5"/>
    <w:rsid w:val="008D695E"/>
    <w:rsid w:val="008D7547"/>
    <w:rsid w:val="008E0AD0"/>
    <w:rsid w:val="008E2DB5"/>
    <w:rsid w:val="008E304B"/>
    <w:rsid w:val="008E3B15"/>
    <w:rsid w:val="008E5B80"/>
    <w:rsid w:val="008F05BB"/>
    <w:rsid w:val="008F0710"/>
    <w:rsid w:val="008F0BCE"/>
    <w:rsid w:val="008F1668"/>
    <w:rsid w:val="008F1E38"/>
    <w:rsid w:val="008F2E6A"/>
    <w:rsid w:val="008F3D16"/>
    <w:rsid w:val="008F525E"/>
    <w:rsid w:val="008F579C"/>
    <w:rsid w:val="008F6D67"/>
    <w:rsid w:val="008F6D70"/>
    <w:rsid w:val="008F7E5A"/>
    <w:rsid w:val="00900ED1"/>
    <w:rsid w:val="00901075"/>
    <w:rsid w:val="00902B17"/>
    <w:rsid w:val="009030B6"/>
    <w:rsid w:val="009037B1"/>
    <w:rsid w:val="0090413D"/>
    <w:rsid w:val="0090486C"/>
    <w:rsid w:val="0090765E"/>
    <w:rsid w:val="00910A7D"/>
    <w:rsid w:val="00911432"/>
    <w:rsid w:val="0091252E"/>
    <w:rsid w:val="00912832"/>
    <w:rsid w:val="00913155"/>
    <w:rsid w:val="009138B7"/>
    <w:rsid w:val="00913954"/>
    <w:rsid w:val="00913E65"/>
    <w:rsid w:val="009152CB"/>
    <w:rsid w:val="00915C46"/>
    <w:rsid w:val="009162C0"/>
    <w:rsid w:val="00916A2C"/>
    <w:rsid w:val="00916E1F"/>
    <w:rsid w:val="0091708B"/>
    <w:rsid w:val="0092055E"/>
    <w:rsid w:val="009206C2"/>
    <w:rsid w:val="009206DD"/>
    <w:rsid w:val="009222BB"/>
    <w:rsid w:val="009223D4"/>
    <w:rsid w:val="00924830"/>
    <w:rsid w:val="00924CDE"/>
    <w:rsid w:val="0092540B"/>
    <w:rsid w:val="00926764"/>
    <w:rsid w:val="00932F06"/>
    <w:rsid w:val="00932FB5"/>
    <w:rsid w:val="009342C1"/>
    <w:rsid w:val="00935E6F"/>
    <w:rsid w:val="00936F75"/>
    <w:rsid w:val="009378D3"/>
    <w:rsid w:val="00940236"/>
    <w:rsid w:val="00940440"/>
    <w:rsid w:val="009408DD"/>
    <w:rsid w:val="00940DF4"/>
    <w:rsid w:val="0094105C"/>
    <w:rsid w:val="0094164C"/>
    <w:rsid w:val="00941E81"/>
    <w:rsid w:val="009428EA"/>
    <w:rsid w:val="00944B9E"/>
    <w:rsid w:val="00945FC0"/>
    <w:rsid w:val="0094611A"/>
    <w:rsid w:val="009474C5"/>
    <w:rsid w:val="0094775B"/>
    <w:rsid w:val="00947A0C"/>
    <w:rsid w:val="00947BC8"/>
    <w:rsid w:val="00950C34"/>
    <w:rsid w:val="0095225F"/>
    <w:rsid w:val="00952590"/>
    <w:rsid w:val="00952CC6"/>
    <w:rsid w:val="00952E69"/>
    <w:rsid w:val="0095330F"/>
    <w:rsid w:val="009537EC"/>
    <w:rsid w:val="00953C3B"/>
    <w:rsid w:val="00955B5F"/>
    <w:rsid w:val="00956084"/>
    <w:rsid w:val="00956C8E"/>
    <w:rsid w:val="00956E38"/>
    <w:rsid w:val="00957500"/>
    <w:rsid w:val="0096088E"/>
    <w:rsid w:val="009610E8"/>
    <w:rsid w:val="0096116C"/>
    <w:rsid w:val="009613BD"/>
    <w:rsid w:val="00961F8D"/>
    <w:rsid w:val="009635CB"/>
    <w:rsid w:val="009638B6"/>
    <w:rsid w:val="00963E4B"/>
    <w:rsid w:val="00964038"/>
    <w:rsid w:val="009658D0"/>
    <w:rsid w:val="00967D4F"/>
    <w:rsid w:val="00970FFF"/>
    <w:rsid w:val="00971626"/>
    <w:rsid w:val="00971F9E"/>
    <w:rsid w:val="00972437"/>
    <w:rsid w:val="00972C31"/>
    <w:rsid w:val="00972D6B"/>
    <w:rsid w:val="009736D0"/>
    <w:rsid w:val="00973ED3"/>
    <w:rsid w:val="009745D8"/>
    <w:rsid w:val="0097544D"/>
    <w:rsid w:val="009767E2"/>
    <w:rsid w:val="009768AA"/>
    <w:rsid w:val="00980598"/>
    <w:rsid w:val="00980B23"/>
    <w:rsid w:val="00980BE1"/>
    <w:rsid w:val="00981705"/>
    <w:rsid w:val="009819A1"/>
    <w:rsid w:val="009825C7"/>
    <w:rsid w:val="00982AF9"/>
    <w:rsid w:val="00982F03"/>
    <w:rsid w:val="00983A09"/>
    <w:rsid w:val="00985581"/>
    <w:rsid w:val="009861E7"/>
    <w:rsid w:val="009864E0"/>
    <w:rsid w:val="0098701E"/>
    <w:rsid w:val="00987C12"/>
    <w:rsid w:val="009911C1"/>
    <w:rsid w:val="00991951"/>
    <w:rsid w:val="00991E48"/>
    <w:rsid w:val="00991F8E"/>
    <w:rsid w:val="00993553"/>
    <w:rsid w:val="009938CA"/>
    <w:rsid w:val="00994307"/>
    <w:rsid w:val="009949FE"/>
    <w:rsid w:val="009955EC"/>
    <w:rsid w:val="009958A1"/>
    <w:rsid w:val="00995F08"/>
    <w:rsid w:val="00996F59"/>
    <w:rsid w:val="009978DA"/>
    <w:rsid w:val="009979D3"/>
    <w:rsid w:val="009A1A15"/>
    <w:rsid w:val="009A1B56"/>
    <w:rsid w:val="009A3375"/>
    <w:rsid w:val="009A468B"/>
    <w:rsid w:val="009A4C6E"/>
    <w:rsid w:val="009A5505"/>
    <w:rsid w:val="009A69EC"/>
    <w:rsid w:val="009A7E4D"/>
    <w:rsid w:val="009B003E"/>
    <w:rsid w:val="009B069C"/>
    <w:rsid w:val="009B25DE"/>
    <w:rsid w:val="009B28EA"/>
    <w:rsid w:val="009B3208"/>
    <w:rsid w:val="009B4AF6"/>
    <w:rsid w:val="009B4D16"/>
    <w:rsid w:val="009B4FB3"/>
    <w:rsid w:val="009B501C"/>
    <w:rsid w:val="009B5207"/>
    <w:rsid w:val="009B555A"/>
    <w:rsid w:val="009B5AE1"/>
    <w:rsid w:val="009B5F03"/>
    <w:rsid w:val="009B60D7"/>
    <w:rsid w:val="009B6A2D"/>
    <w:rsid w:val="009B7BC6"/>
    <w:rsid w:val="009B7D70"/>
    <w:rsid w:val="009C0515"/>
    <w:rsid w:val="009C1C7A"/>
    <w:rsid w:val="009C1D11"/>
    <w:rsid w:val="009C559E"/>
    <w:rsid w:val="009C5F8F"/>
    <w:rsid w:val="009C6171"/>
    <w:rsid w:val="009C6C7C"/>
    <w:rsid w:val="009C75DC"/>
    <w:rsid w:val="009C7D1D"/>
    <w:rsid w:val="009D2E63"/>
    <w:rsid w:val="009D3E1F"/>
    <w:rsid w:val="009D435C"/>
    <w:rsid w:val="009D52DD"/>
    <w:rsid w:val="009D5455"/>
    <w:rsid w:val="009D5874"/>
    <w:rsid w:val="009D59C1"/>
    <w:rsid w:val="009D5BCA"/>
    <w:rsid w:val="009D66CE"/>
    <w:rsid w:val="009D7164"/>
    <w:rsid w:val="009E2C12"/>
    <w:rsid w:val="009E2C7B"/>
    <w:rsid w:val="009E6573"/>
    <w:rsid w:val="009E6711"/>
    <w:rsid w:val="009E7845"/>
    <w:rsid w:val="009F33C2"/>
    <w:rsid w:val="009F477E"/>
    <w:rsid w:val="009F5DEA"/>
    <w:rsid w:val="009F6FEB"/>
    <w:rsid w:val="009F7803"/>
    <w:rsid w:val="00A00C6E"/>
    <w:rsid w:val="00A02880"/>
    <w:rsid w:val="00A029A7"/>
    <w:rsid w:val="00A0759E"/>
    <w:rsid w:val="00A07846"/>
    <w:rsid w:val="00A07E35"/>
    <w:rsid w:val="00A100C2"/>
    <w:rsid w:val="00A114A6"/>
    <w:rsid w:val="00A11DC3"/>
    <w:rsid w:val="00A130C4"/>
    <w:rsid w:val="00A13A0E"/>
    <w:rsid w:val="00A14345"/>
    <w:rsid w:val="00A14804"/>
    <w:rsid w:val="00A15241"/>
    <w:rsid w:val="00A158A3"/>
    <w:rsid w:val="00A159CE"/>
    <w:rsid w:val="00A165B3"/>
    <w:rsid w:val="00A16DF9"/>
    <w:rsid w:val="00A17A6E"/>
    <w:rsid w:val="00A17CD8"/>
    <w:rsid w:val="00A20445"/>
    <w:rsid w:val="00A207B3"/>
    <w:rsid w:val="00A20D15"/>
    <w:rsid w:val="00A233A3"/>
    <w:rsid w:val="00A23998"/>
    <w:rsid w:val="00A23AE4"/>
    <w:rsid w:val="00A2501E"/>
    <w:rsid w:val="00A256C6"/>
    <w:rsid w:val="00A2657D"/>
    <w:rsid w:val="00A273DA"/>
    <w:rsid w:val="00A27FE0"/>
    <w:rsid w:val="00A313DE"/>
    <w:rsid w:val="00A31D98"/>
    <w:rsid w:val="00A325E0"/>
    <w:rsid w:val="00A3280A"/>
    <w:rsid w:val="00A32C33"/>
    <w:rsid w:val="00A3368F"/>
    <w:rsid w:val="00A364C7"/>
    <w:rsid w:val="00A36B38"/>
    <w:rsid w:val="00A40EDF"/>
    <w:rsid w:val="00A414CC"/>
    <w:rsid w:val="00A4269D"/>
    <w:rsid w:val="00A42A32"/>
    <w:rsid w:val="00A43635"/>
    <w:rsid w:val="00A449D8"/>
    <w:rsid w:val="00A44EF6"/>
    <w:rsid w:val="00A473AC"/>
    <w:rsid w:val="00A474C0"/>
    <w:rsid w:val="00A47845"/>
    <w:rsid w:val="00A47C15"/>
    <w:rsid w:val="00A507A8"/>
    <w:rsid w:val="00A52ECD"/>
    <w:rsid w:val="00A54AB0"/>
    <w:rsid w:val="00A54C5D"/>
    <w:rsid w:val="00A55314"/>
    <w:rsid w:val="00A5626D"/>
    <w:rsid w:val="00A576FB"/>
    <w:rsid w:val="00A606AE"/>
    <w:rsid w:val="00A62063"/>
    <w:rsid w:val="00A62092"/>
    <w:rsid w:val="00A623FC"/>
    <w:rsid w:val="00A62844"/>
    <w:rsid w:val="00A62CD5"/>
    <w:rsid w:val="00A65ADB"/>
    <w:rsid w:val="00A65FE3"/>
    <w:rsid w:val="00A6618B"/>
    <w:rsid w:val="00A67F8A"/>
    <w:rsid w:val="00A70623"/>
    <w:rsid w:val="00A70DD3"/>
    <w:rsid w:val="00A70F64"/>
    <w:rsid w:val="00A71107"/>
    <w:rsid w:val="00A7200A"/>
    <w:rsid w:val="00A728BD"/>
    <w:rsid w:val="00A75307"/>
    <w:rsid w:val="00A76501"/>
    <w:rsid w:val="00A76624"/>
    <w:rsid w:val="00A77AA4"/>
    <w:rsid w:val="00A77C1A"/>
    <w:rsid w:val="00A81BE7"/>
    <w:rsid w:val="00A829D9"/>
    <w:rsid w:val="00A82EDB"/>
    <w:rsid w:val="00A82F44"/>
    <w:rsid w:val="00A83464"/>
    <w:rsid w:val="00A845C9"/>
    <w:rsid w:val="00A84DAB"/>
    <w:rsid w:val="00A84F49"/>
    <w:rsid w:val="00A8742E"/>
    <w:rsid w:val="00A906F9"/>
    <w:rsid w:val="00A90DDC"/>
    <w:rsid w:val="00A91081"/>
    <w:rsid w:val="00A91A88"/>
    <w:rsid w:val="00A92083"/>
    <w:rsid w:val="00A9355B"/>
    <w:rsid w:val="00A94819"/>
    <w:rsid w:val="00A96512"/>
    <w:rsid w:val="00A9651C"/>
    <w:rsid w:val="00A9698F"/>
    <w:rsid w:val="00A973C4"/>
    <w:rsid w:val="00A977A4"/>
    <w:rsid w:val="00AA120F"/>
    <w:rsid w:val="00AA288A"/>
    <w:rsid w:val="00AA5C6B"/>
    <w:rsid w:val="00AA64C9"/>
    <w:rsid w:val="00AA6BD3"/>
    <w:rsid w:val="00AA77FE"/>
    <w:rsid w:val="00AB02D7"/>
    <w:rsid w:val="00AB0B41"/>
    <w:rsid w:val="00AB0FC7"/>
    <w:rsid w:val="00AB1DFB"/>
    <w:rsid w:val="00AB5B04"/>
    <w:rsid w:val="00AB6454"/>
    <w:rsid w:val="00AB67D7"/>
    <w:rsid w:val="00AB6884"/>
    <w:rsid w:val="00AB7496"/>
    <w:rsid w:val="00AC0502"/>
    <w:rsid w:val="00AC06C6"/>
    <w:rsid w:val="00AC0CA5"/>
    <w:rsid w:val="00AC0F7F"/>
    <w:rsid w:val="00AC1493"/>
    <w:rsid w:val="00AC1F03"/>
    <w:rsid w:val="00AC2F81"/>
    <w:rsid w:val="00AC3EB7"/>
    <w:rsid w:val="00AC4F16"/>
    <w:rsid w:val="00AC5A23"/>
    <w:rsid w:val="00AC5B59"/>
    <w:rsid w:val="00AC67DF"/>
    <w:rsid w:val="00AD0168"/>
    <w:rsid w:val="00AD073A"/>
    <w:rsid w:val="00AD141F"/>
    <w:rsid w:val="00AD216E"/>
    <w:rsid w:val="00AD54EE"/>
    <w:rsid w:val="00AD67C2"/>
    <w:rsid w:val="00AD69BC"/>
    <w:rsid w:val="00AD6E4D"/>
    <w:rsid w:val="00AD79FC"/>
    <w:rsid w:val="00AD7A2C"/>
    <w:rsid w:val="00AE05A5"/>
    <w:rsid w:val="00AE0CE2"/>
    <w:rsid w:val="00AE274B"/>
    <w:rsid w:val="00AE2BD2"/>
    <w:rsid w:val="00AE4664"/>
    <w:rsid w:val="00AE661D"/>
    <w:rsid w:val="00AE6E4B"/>
    <w:rsid w:val="00AE7446"/>
    <w:rsid w:val="00AF0430"/>
    <w:rsid w:val="00AF0FCF"/>
    <w:rsid w:val="00AF1A58"/>
    <w:rsid w:val="00AF1D89"/>
    <w:rsid w:val="00AF3487"/>
    <w:rsid w:val="00AF435A"/>
    <w:rsid w:val="00AF47BD"/>
    <w:rsid w:val="00AF4A90"/>
    <w:rsid w:val="00AF4C84"/>
    <w:rsid w:val="00B01035"/>
    <w:rsid w:val="00B010C6"/>
    <w:rsid w:val="00B01D56"/>
    <w:rsid w:val="00B01EC9"/>
    <w:rsid w:val="00B04421"/>
    <w:rsid w:val="00B06477"/>
    <w:rsid w:val="00B07BBC"/>
    <w:rsid w:val="00B104C8"/>
    <w:rsid w:val="00B11475"/>
    <w:rsid w:val="00B11647"/>
    <w:rsid w:val="00B11EA1"/>
    <w:rsid w:val="00B13100"/>
    <w:rsid w:val="00B147A8"/>
    <w:rsid w:val="00B16F6E"/>
    <w:rsid w:val="00B1741C"/>
    <w:rsid w:val="00B17782"/>
    <w:rsid w:val="00B2109B"/>
    <w:rsid w:val="00B21B01"/>
    <w:rsid w:val="00B21B16"/>
    <w:rsid w:val="00B21F20"/>
    <w:rsid w:val="00B2218D"/>
    <w:rsid w:val="00B22198"/>
    <w:rsid w:val="00B22826"/>
    <w:rsid w:val="00B22A2B"/>
    <w:rsid w:val="00B22F96"/>
    <w:rsid w:val="00B23FA4"/>
    <w:rsid w:val="00B24E72"/>
    <w:rsid w:val="00B25B10"/>
    <w:rsid w:val="00B27325"/>
    <w:rsid w:val="00B3101F"/>
    <w:rsid w:val="00B31EB7"/>
    <w:rsid w:val="00B31F96"/>
    <w:rsid w:val="00B33C1D"/>
    <w:rsid w:val="00B33D0C"/>
    <w:rsid w:val="00B33FB0"/>
    <w:rsid w:val="00B34613"/>
    <w:rsid w:val="00B34719"/>
    <w:rsid w:val="00B34E18"/>
    <w:rsid w:val="00B3653A"/>
    <w:rsid w:val="00B3674F"/>
    <w:rsid w:val="00B36E64"/>
    <w:rsid w:val="00B402A1"/>
    <w:rsid w:val="00B403C6"/>
    <w:rsid w:val="00B4102F"/>
    <w:rsid w:val="00B4119B"/>
    <w:rsid w:val="00B41BEA"/>
    <w:rsid w:val="00B41F7A"/>
    <w:rsid w:val="00B426CC"/>
    <w:rsid w:val="00B42BC9"/>
    <w:rsid w:val="00B43D09"/>
    <w:rsid w:val="00B4524D"/>
    <w:rsid w:val="00B456BE"/>
    <w:rsid w:val="00B4657D"/>
    <w:rsid w:val="00B47A37"/>
    <w:rsid w:val="00B47A5A"/>
    <w:rsid w:val="00B505F0"/>
    <w:rsid w:val="00B508CE"/>
    <w:rsid w:val="00B521BA"/>
    <w:rsid w:val="00B52775"/>
    <w:rsid w:val="00B52920"/>
    <w:rsid w:val="00B52A19"/>
    <w:rsid w:val="00B52BD0"/>
    <w:rsid w:val="00B53B08"/>
    <w:rsid w:val="00B53BFE"/>
    <w:rsid w:val="00B53C2A"/>
    <w:rsid w:val="00B544BD"/>
    <w:rsid w:val="00B552A1"/>
    <w:rsid w:val="00B57089"/>
    <w:rsid w:val="00B570E5"/>
    <w:rsid w:val="00B57A64"/>
    <w:rsid w:val="00B60665"/>
    <w:rsid w:val="00B63004"/>
    <w:rsid w:val="00B653A3"/>
    <w:rsid w:val="00B65788"/>
    <w:rsid w:val="00B66834"/>
    <w:rsid w:val="00B66B1A"/>
    <w:rsid w:val="00B671F1"/>
    <w:rsid w:val="00B7005B"/>
    <w:rsid w:val="00B707EC"/>
    <w:rsid w:val="00B7263C"/>
    <w:rsid w:val="00B73A6B"/>
    <w:rsid w:val="00B743C6"/>
    <w:rsid w:val="00B7686F"/>
    <w:rsid w:val="00B771D0"/>
    <w:rsid w:val="00B77857"/>
    <w:rsid w:val="00B80CAA"/>
    <w:rsid w:val="00B81638"/>
    <w:rsid w:val="00B81A12"/>
    <w:rsid w:val="00B81BBB"/>
    <w:rsid w:val="00B83958"/>
    <w:rsid w:val="00B85A61"/>
    <w:rsid w:val="00B85AF8"/>
    <w:rsid w:val="00B87200"/>
    <w:rsid w:val="00B905CE"/>
    <w:rsid w:val="00B9076A"/>
    <w:rsid w:val="00B90C65"/>
    <w:rsid w:val="00B90FEE"/>
    <w:rsid w:val="00B9114C"/>
    <w:rsid w:val="00B9160F"/>
    <w:rsid w:val="00B92B7C"/>
    <w:rsid w:val="00B939CB"/>
    <w:rsid w:val="00B93A05"/>
    <w:rsid w:val="00B93C3A"/>
    <w:rsid w:val="00B94FE1"/>
    <w:rsid w:val="00B95624"/>
    <w:rsid w:val="00B95A74"/>
    <w:rsid w:val="00B95C9F"/>
    <w:rsid w:val="00B9666B"/>
    <w:rsid w:val="00B96C93"/>
    <w:rsid w:val="00B97236"/>
    <w:rsid w:val="00B975FF"/>
    <w:rsid w:val="00BA0C6C"/>
    <w:rsid w:val="00BA0FDE"/>
    <w:rsid w:val="00BA107D"/>
    <w:rsid w:val="00BA1097"/>
    <w:rsid w:val="00BA2007"/>
    <w:rsid w:val="00BA215A"/>
    <w:rsid w:val="00BA2545"/>
    <w:rsid w:val="00BA42B5"/>
    <w:rsid w:val="00BA4BE3"/>
    <w:rsid w:val="00BA5D86"/>
    <w:rsid w:val="00BA7489"/>
    <w:rsid w:val="00BB02D1"/>
    <w:rsid w:val="00BB0E8B"/>
    <w:rsid w:val="00BB12FF"/>
    <w:rsid w:val="00BB15FE"/>
    <w:rsid w:val="00BB275C"/>
    <w:rsid w:val="00BB2BB8"/>
    <w:rsid w:val="00BB5BC1"/>
    <w:rsid w:val="00BB5F2A"/>
    <w:rsid w:val="00BB6111"/>
    <w:rsid w:val="00BB723C"/>
    <w:rsid w:val="00BB73D0"/>
    <w:rsid w:val="00BB758D"/>
    <w:rsid w:val="00BB79D3"/>
    <w:rsid w:val="00BC0D7F"/>
    <w:rsid w:val="00BC2E5D"/>
    <w:rsid w:val="00BC32FF"/>
    <w:rsid w:val="00BC34C3"/>
    <w:rsid w:val="00BC3829"/>
    <w:rsid w:val="00BC4FC4"/>
    <w:rsid w:val="00BC5083"/>
    <w:rsid w:val="00BD106D"/>
    <w:rsid w:val="00BD111D"/>
    <w:rsid w:val="00BD1427"/>
    <w:rsid w:val="00BD1709"/>
    <w:rsid w:val="00BD1BDA"/>
    <w:rsid w:val="00BD1E7B"/>
    <w:rsid w:val="00BD2CE4"/>
    <w:rsid w:val="00BD370E"/>
    <w:rsid w:val="00BD4118"/>
    <w:rsid w:val="00BD4986"/>
    <w:rsid w:val="00BD59EB"/>
    <w:rsid w:val="00BD731C"/>
    <w:rsid w:val="00BE0E99"/>
    <w:rsid w:val="00BE1A9D"/>
    <w:rsid w:val="00BE22B6"/>
    <w:rsid w:val="00BE26BB"/>
    <w:rsid w:val="00BE28D9"/>
    <w:rsid w:val="00BE360F"/>
    <w:rsid w:val="00BE3D85"/>
    <w:rsid w:val="00BE4D94"/>
    <w:rsid w:val="00BE505C"/>
    <w:rsid w:val="00BE698C"/>
    <w:rsid w:val="00BE7753"/>
    <w:rsid w:val="00BE7DFC"/>
    <w:rsid w:val="00BF07FB"/>
    <w:rsid w:val="00BF0ED4"/>
    <w:rsid w:val="00BF1911"/>
    <w:rsid w:val="00BF26A2"/>
    <w:rsid w:val="00BF346A"/>
    <w:rsid w:val="00BF3CE7"/>
    <w:rsid w:val="00BF3ED8"/>
    <w:rsid w:val="00BF3F35"/>
    <w:rsid w:val="00BF611E"/>
    <w:rsid w:val="00BF764D"/>
    <w:rsid w:val="00BF7EA4"/>
    <w:rsid w:val="00BF7EF8"/>
    <w:rsid w:val="00C001BD"/>
    <w:rsid w:val="00C002D1"/>
    <w:rsid w:val="00C00682"/>
    <w:rsid w:val="00C00A65"/>
    <w:rsid w:val="00C028B0"/>
    <w:rsid w:val="00C030DC"/>
    <w:rsid w:val="00C039B8"/>
    <w:rsid w:val="00C06DD3"/>
    <w:rsid w:val="00C0711C"/>
    <w:rsid w:val="00C11342"/>
    <w:rsid w:val="00C11F2C"/>
    <w:rsid w:val="00C145ED"/>
    <w:rsid w:val="00C14F45"/>
    <w:rsid w:val="00C15199"/>
    <w:rsid w:val="00C17327"/>
    <w:rsid w:val="00C174A4"/>
    <w:rsid w:val="00C1770B"/>
    <w:rsid w:val="00C179E7"/>
    <w:rsid w:val="00C20200"/>
    <w:rsid w:val="00C20535"/>
    <w:rsid w:val="00C2069A"/>
    <w:rsid w:val="00C217DD"/>
    <w:rsid w:val="00C229DE"/>
    <w:rsid w:val="00C2374B"/>
    <w:rsid w:val="00C25621"/>
    <w:rsid w:val="00C25692"/>
    <w:rsid w:val="00C26A01"/>
    <w:rsid w:val="00C26EA2"/>
    <w:rsid w:val="00C30658"/>
    <w:rsid w:val="00C321D2"/>
    <w:rsid w:val="00C33B7C"/>
    <w:rsid w:val="00C344BC"/>
    <w:rsid w:val="00C349C5"/>
    <w:rsid w:val="00C34DAF"/>
    <w:rsid w:val="00C36CE3"/>
    <w:rsid w:val="00C37E37"/>
    <w:rsid w:val="00C419A7"/>
    <w:rsid w:val="00C42234"/>
    <w:rsid w:val="00C424F7"/>
    <w:rsid w:val="00C43E17"/>
    <w:rsid w:val="00C44A0F"/>
    <w:rsid w:val="00C51B8E"/>
    <w:rsid w:val="00C51C85"/>
    <w:rsid w:val="00C52341"/>
    <w:rsid w:val="00C53590"/>
    <w:rsid w:val="00C535E2"/>
    <w:rsid w:val="00C539E9"/>
    <w:rsid w:val="00C54AAA"/>
    <w:rsid w:val="00C55320"/>
    <w:rsid w:val="00C57A11"/>
    <w:rsid w:val="00C6176D"/>
    <w:rsid w:val="00C6245D"/>
    <w:rsid w:val="00C637F6"/>
    <w:rsid w:val="00C63E2A"/>
    <w:rsid w:val="00C6418D"/>
    <w:rsid w:val="00C673AA"/>
    <w:rsid w:val="00C67B3B"/>
    <w:rsid w:val="00C72448"/>
    <w:rsid w:val="00C727DA"/>
    <w:rsid w:val="00C73CA5"/>
    <w:rsid w:val="00C75503"/>
    <w:rsid w:val="00C75525"/>
    <w:rsid w:val="00C7652D"/>
    <w:rsid w:val="00C766CA"/>
    <w:rsid w:val="00C805D8"/>
    <w:rsid w:val="00C80B78"/>
    <w:rsid w:val="00C80DEB"/>
    <w:rsid w:val="00C817A3"/>
    <w:rsid w:val="00C828B7"/>
    <w:rsid w:val="00C8293A"/>
    <w:rsid w:val="00C83D50"/>
    <w:rsid w:val="00C8438D"/>
    <w:rsid w:val="00C84AD5"/>
    <w:rsid w:val="00C85073"/>
    <w:rsid w:val="00C85CF9"/>
    <w:rsid w:val="00C860BE"/>
    <w:rsid w:val="00C86338"/>
    <w:rsid w:val="00C873DC"/>
    <w:rsid w:val="00C87638"/>
    <w:rsid w:val="00C9024B"/>
    <w:rsid w:val="00C90A84"/>
    <w:rsid w:val="00C9537D"/>
    <w:rsid w:val="00C9588B"/>
    <w:rsid w:val="00C95A67"/>
    <w:rsid w:val="00C95F5F"/>
    <w:rsid w:val="00C9698E"/>
    <w:rsid w:val="00C96BE4"/>
    <w:rsid w:val="00C9724E"/>
    <w:rsid w:val="00CA0465"/>
    <w:rsid w:val="00CA078F"/>
    <w:rsid w:val="00CA0A62"/>
    <w:rsid w:val="00CA2477"/>
    <w:rsid w:val="00CA2601"/>
    <w:rsid w:val="00CA2621"/>
    <w:rsid w:val="00CA2E0C"/>
    <w:rsid w:val="00CA2F25"/>
    <w:rsid w:val="00CA33BD"/>
    <w:rsid w:val="00CA3873"/>
    <w:rsid w:val="00CA4A00"/>
    <w:rsid w:val="00CA5034"/>
    <w:rsid w:val="00CA5914"/>
    <w:rsid w:val="00CA652D"/>
    <w:rsid w:val="00CA6AE3"/>
    <w:rsid w:val="00CA7960"/>
    <w:rsid w:val="00CA7977"/>
    <w:rsid w:val="00CB03C7"/>
    <w:rsid w:val="00CB0A81"/>
    <w:rsid w:val="00CB289F"/>
    <w:rsid w:val="00CB30BE"/>
    <w:rsid w:val="00CB4B7A"/>
    <w:rsid w:val="00CB4CFA"/>
    <w:rsid w:val="00CB5956"/>
    <w:rsid w:val="00CB5B46"/>
    <w:rsid w:val="00CB6B8A"/>
    <w:rsid w:val="00CB7144"/>
    <w:rsid w:val="00CC070C"/>
    <w:rsid w:val="00CC09FC"/>
    <w:rsid w:val="00CC0DC2"/>
    <w:rsid w:val="00CC1CBD"/>
    <w:rsid w:val="00CC5658"/>
    <w:rsid w:val="00CC771D"/>
    <w:rsid w:val="00CD0F64"/>
    <w:rsid w:val="00CD14C4"/>
    <w:rsid w:val="00CD1572"/>
    <w:rsid w:val="00CD1D9C"/>
    <w:rsid w:val="00CD21A1"/>
    <w:rsid w:val="00CD2270"/>
    <w:rsid w:val="00CD247E"/>
    <w:rsid w:val="00CD2946"/>
    <w:rsid w:val="00CD2FDA"/>
    <w:rsid w:val="00CD35FC"/>
    <w:rsid w:val="00CD3831"/>
    <w:rsid w:val="00CD3B05"/>
    <w:rsid w:val="00CD51B5"/>
    <w:rsid w:val="00CD617F"/>
    <w:rsid w:val="00CD79E4"/>
    <w:rsid w:val="00CD7E40"/>
    <w:rsid w:val="00CE017F"/>
    <w:rsid w:val="00CE0328"/>
    <w:rsid w:val="00CE0FB8"/>
    <w:rsid w:val="00CE1730"/>
    <w:rsid w:val="00CE2C15"/>
    <w:rsid w:val="00CE4288"/>
    <w:rsid w:val="00CE56DD"/>
    <w:rsid w:val="00CE5999"/>
    <w:rsid w:val="00CE6082"/>
    <w:rsid w:val="00CE6209"/>
    <w:rsid w:val="00CE66C8"/>
    <w:rsid w:val="00CE743D"/>
    <w:rsid w:val="00CE7C1B"/>
    <w:rsid w:val="00CF16CC"/>
    <w:rsid w:val="00CF3184"/>
    <w:rsid w:val="00CF42EC"/>
    <w:rsid w:val="00CF4DE5"/>
    <w:rsid w:val="00CF6F41"/>
    <w:rsid w:val="00D00BD8"/>
    <w:rsid w:val="00D01D89"/>
    <w:rsid w:val="00D01E7C"/>
    <w:rsid w:val="00D03841"/>
    <w:rsid w:val="00D03B96"/>
    <w:rsid w:val="00D060E0"/>
    <w:rsid w:val="00D0621E"/>
    <w:rsid w:val="00D106A0"/>
    <w:rsid w:val="00D1090C"/>
    <w:rsid w:val="00D110DD"/>
    <w:rsid w:val="00D1183A"/>
    <w:rsid w:val="00D12A4B"/>
    <w:rsid w:val="00D133BC"/>
    <w:rsid w:val="00D13496"/>
    <w:rsid w:val="00D1363D"/>
    <w:rsid w:val="00D13CAA"/>
    <w:rsid w:val="00D142DE"/>
    <w:rsid w:val="00D14D2B"/>
    <w:rsid w:val="00D151D1"/>
    <w:rsid w:val="00D152D0"/>
    <w:rsid w:val="00D15E35"/>
    <w:rsid w:val="00D1630A"/>
    <w:rsid w:val="00D16D91"/>
    <w:rsid w:val="00D2051C"/>
    <w:rsid w:val="00D20C3C"/>
    <w:rsid w:val="00D23212"/>
    <w:rsid w:val="00D23824"/>
    <w:rsid w:val="00D24788"/>
    <w:rsid w:val="00D249E2"/>
    <w:rsid w:val="00D252C8"/>
    <w:rsid w:val="00D25706"/>
    <w:rsid w:val="00D2571E"/>
    <w:rsid w:val="00D27BAE"/>
    <w:rsid w:val="00D306ED"/>
    <w:rsid w:val="00D32644"/>
    <w:rsid w:val="00D32A7F"/>
    <w:rsid w:val="00D3418C"/>
    <w:rsid w:val="00D34BA3"/>
    <w:rsid w:val="00D34ED3"/>
    <w:rsid w:val="00D3513C"/>
    <w:rsid w:val="00D353BB"/>
    <w:rsid w:val="00D35B4A"/>
    <w:rsid w:val="00D35E7A"/>
    <w:rsid w:val="00D3610C"/>
    <w:rsid w:val="00D400FD"/>
    <w:rsid w:val="00D41281"/>
    <w:rsid w:val="00D4230B"/>
    <w:rsid w:val="00D428BC"/>
    <w:rsid w:val="00D42EA0"/>
    <w:rsid w:val="00D42EDB"/>
    <w:rsid w:val="00D47868"/>
    <w:rsid w:val="00D47D6F"/>
    <w:rsid w:val="00D505D8"/>
    <w:rsid w:val="00D50BA0"/>
    <w:rsid w:val="00D510AE"/>
    <w:rsid w:val="00D51F7D"/>
    <w:rsid w:val="00D53026"/>
    <w:rsid w:val="00D5405E"/>
    <w:rsid w:val="00D5445C"/>
    <w:rsid w:val="00D5460C"/>
    <w:rsid w:val="00D54CAD"/>
    <w:rsid w:val="00D55593"/>
    <w:rsid w:val="00D562A4"/>
    <w:rsid w:val="00D563D4"/>
    <w:rsid w:val="00D568DD"/>
    <w:rsid w:val="00D570D7"/>
    <w:rsid w:val="00D5797C"/>
    <w:rsid w:val="00D57EA1"/>
    <w:rsid w:val="00D60109"/>
    <w:rsid w:val="00D61203"/>
    <w:rsid w:val="00D61A43"/>
    <w:rsid w:val="00D61F8C"/>
    <w:rsid w:val="00D633FB"/>
    <w:rsid w:val="00D636DA"/>
    <w:rsid w:val="00D63F97"/>
    <w:rsid w:val="00D64294"/>
    <w:rsid w:val="00D643EE"/>
    <w:rsid w:val="00D64471"/>
    <w:rsid w:val="00D650A9"/>
    <w:rsid w:val="00D651EE"/>
    <w:rsid w:val="00D661A0"/>
    <w:rsid w:val="00D66D26"/>
    <w:rsid w:val="00D670F8"/>
    <w:rsid w:val="00D6769A"/>
    <w:rsid w:val="00D704D2"/>
    <w:rsid w:val="00D71E82"/>
    <w:rsid w:val="00D72686"/>
    <w:rsid w:val="00D726FE"/>
    <w:rsid w:val="00D733E1"/>
    <w:rsid w:val="00D744EB"/>
    <w:rsid w:val="00D74970"/>
    <w:rsid w:val="00D75727"/>
    <w:rsid w:val="00D76B34"/>
    <w:rsid w:val="00D77789"/>
    <w:rsid w:val="00D777AF"/>
    <w:rsid w:val="00D77C85"/>
    <w:rsid w:val="00D80240"/>
    <w:rsid w:val="00D807A2"/>
    <w:rsid w:val="00D8138B"/>
    <w:rsid w:val="00D816BE"/>
    <w:rsid w:val="00D81DB8"/>
    <w:rsid w:val="00D81EF9"/>
    <w:rsid w:val="00D83595"/>
    <w:rsid w:val="00D83891"/>
    <w:rsid w:val="00D8397E"/>
    <w:rsid w:val="00D84396"/>
    <w:rsid w:val="00D90584"/>
    <w:rsid w:val="00D907D4"/>
    <w:rsid w:val="00D9147A"/>
    <w:rsid w:val="00D91542"/>
    <w:rsid w:val="00D91742"/>
    <w:rsid w:val="00D91936"/>
    <w:rsid w:val="00D92A64"/>
    <w:rsid w:val="00D92E4F"/>
    <w:rsid w:val="00D934B1"/>
    <w:rsid w:val="00D9411F"/>
    <w:rsid w:val="00D94266"/>
    <w:rsid w:val="00D95539"/>
    <w:rsid w:val="00D95846"/>
    <w:rsid w:val="00D958C5"/>
    <w:rsid w:val="00D9603D"/>
    <w:rsid w:val="00D969C9"/>
    <w:rsid w:val="00D96D49"/>
    <w:rsid w:val="00DA068C"/>
    <w:rsid w:val="00DA0E55"/>
    <w:rsid w:val="00DA1BE3"/>
    <w:rsid w:val="00DA1CB9"/>
    <w:rsid w:val="00DA1D95"/>
    <w:rsid w:val="00DA2A3C"/>
    <w:rsid w:val="00DA43FC"/>
    <w:rsid w:val="00DA4949"/>
    <w:rsid w:val="00DA4F64"/>
    <w:rsid w:val="00DA697B"/>
    <w:rsid w:val="00DA6A63"/>
    <w:rsid w:val="00DA76AE"/>
    <w:rsid w:val="00DB073F"/>
    <w:rsid w:val="00DB094E"/>
    <w:rsid w:val="00DB0D3F"/>
    <w:rsid w:val="00DB1B38"/>
    <w:rsid w:val="00DB205D"/>
    <w:rsid w:val="00DB3107"/>
    <w:rsid w:val="00DB5BD1"/>
    <w:rsid w:val="00DB5EEC"/>
    <w:rsid w:val="00DB63C2"/>
    <w:rsid w:val="00DB732C"/>
    <w:rsid w:val="00DC0D30"/>
    <w:rsid w:val="00DC1165"/>
    <w:rsid w:val="00DC146A"/>
    <w:rsid w:val="00DC2525"/>
    <w:rsid w:val="00DC2F89"/>
    <w:rsid w:val="00DC366A"/>
    <w:rsid w:val="00DC3B58"/>
    <w:rsid w:val="00DC4E0B"/>
    <w:rsid w:val="00DC7272"/>
    <w:rsid w:val="00DC747C"/>
    <w:rsid w:val="00DC7FA7"/>
    <w:rsid w:val="00DD0BCF"/>
    <w:rsid w:val="00DD0D78"/>
    <w:rsid w:val="00DD178D"/>
    <w:rsid w:val="00DD17E1"/>
    <w:rsid w:val="00DD3F06"/>
    <w:rsid w:val="00DD5679"/>
    <w:rsid w:val="00DE0FFE"/>
    <w:rsid w:val="00DE16A5"/>
    <w:rsid w:val="00DE216B"/>
    <w:rsid w:val="00DE2A39"/>
    <w:rsid w:val="00DE3201"/>
    <w:rsid w:val="00DE3237"/>
    <w:rsid w:val="00DE3655"/>
    <w:rsid w:val="00DE465A"/>
    <w:rsid w:val="00DE6BDC"/>
    <w:rsid w:val="00DF06A7"/>
    <w:rsid w:val="00DF2F83"/>
    <w:rsid w:val="00DF383C"/>
    <w:rsid w:val="00DF49FB"/>
    <w:rsid w:val="00DF4B1D"/>
    <w:rsid w:val="00DF5361"/>
    <w:rsid w:val="00DF69DB"/>
    <w:rsid w:val="00DF7444"/>
    <w:rsid w:val="00DF7AD6"/>
    <w:rsid w:val="00E0016A"/>
    <w:rsid w:val="00E02974"/>
    <w:rsid w:val="00E02A29"/>
    <w:rsid w:val="00E0322E"/>
    <w:rsid w:val="00E03741"/>
    <w:rsid w:val="00E0449D"/>
    <w:rsid w:val="00E05AA3"/>
    <w:rsid w:val="00E0671C"/>
    <w:rsid w:val="00E06DD2"/>
    <w:rsid w:val="00E10958"/>
    <w:rsid w:val="00E11B82"/>
    <w:rsid w:val="00E11DA6"/>
    <w:rsid w:val="00E12AD7"/>
    <w:rsid w:val="00E13046"/>
    <w:rsid w:val="00E13275"/>
    <w:rsid w:val="00E13C31"/>
    <w:rsid w:val="00E1552D"/>
    <w:rsid w:val="00E15D94"/>
    <w:rsid w:val="00E16C9E"/>
    <w:rsid w:val="00E200BE"/>
    <w:rsid w:val="00E20AE7"/>
    <w:rsid w:val="00E2142E"/>
    <w:rsid w:val="00E241AE"/>
    <w:rsid w:val="00E243E4"/>
    <w:rsid w:val="00E246B7"/>
    <w:rsid w:val="00E24C7A"/>
    <w:rsid w:val="00E303E4"/>
    <w:rsid w:val="00E31AE6"/>
    <w:rsid w:val="00E31DA0"/>
    <w:rsid w:val="00E32B9F"/>
    <w:rsid w:val="00E335B4"/>
    <w:rsid w:val="00E33F88"/>
    <w:rsid w:val="00E3418A"/>
    <w:rsid w:val="00E34E22"/>
    <w:rsid w:val="00E35DA3"/>
    <w:rsid w:val="00E40FD1"/>
    <w:rsid w:val="00E41247"/>
    <w:rsid w:val="00E41400"/>
    <w:rsid w:val="00E4195E"/>
    <w:rsid w:val="00E428CB"/>
    <w:rsid w:val="00E441BF"/>
    <w:rsid w:val="00E4538C"/>
    <w:rsid w:val="00E465C4"/>
    <w:rsid w:val="00E47237"/>
    <w:rsid w:val="00E4745C"/>
    <w:rsid w:val="00E5051F"/>
    <w:rsid w:val="00E5095B"/>
    <w:rsid w:val="00E50D4F"/>
    <w:rsid w:val="00E51A5E"/>
    <w:rsid w:val="00E521FD"/>
    <w:rsid w:val="00E531F2"/>
    <w:rsid w:val="00E534DB"/>
    <w:rsid w:val="00E54262"/>
    <w:rsid w:val="00E5509E"/>
    <w:rsid w:val="00E55A14"/>
    <w:rsid w:val="00E55FA1"/>
    <w:rsid w:val="00E567F7"/>
    <w:rsid w:val="00E5689D"/>
    <w:rsid w:val="00E56DA7"/>
    <w:rsid w:val="00E57498"/>
    <w:rsid w:val="00E6095F"/>
    <w:rsid w:val="00E615DD"/>
    <w:rsid w:val="00E61A64"/>
    <w:rsid w:val="00E62DBF"/>
    <w:rsid w:val="00E63AEF"/>
    <w:rsid w:val="00E640ED"/>
    <w:rsid w:val="00E64BA1"/>
    <w:rsid w:val="00E65CD9"/>
    <w:rsid w:val="00E65F04"/>
    <w:rsid w:val="00E66D37"/>
    <w:rsid w:val="00E66F78"/>
    <w:rsid w:val="00E6778E"/>
    <w:rsid w:val="00E702F5"/>
    <w:rsid w:val="00E70C7D"/>
    <w:rsid w:val="00E71E3F"/>
    <w:rsid w:val="00E72123"/>
    <w:rsid w:val="00E72264"/>
    <w:rsid w:val="00E7232C"/>
    <w:rsid w:val="00E740A0"/>
    <w:rsid w:val="00E744B9"/>
    <w:rsid w:val="00E750D0"/>
    <w:rsid w:val="00E75302"/>
    <w:rsid w:val="00E7715A"/>
    <w:rsid w:val="00E80681"/>
    <w:rsid w:val="00E8107C"/>
    <w:rsid w:val="00E817CB"/>
    <w:rsid w:val="00E81ABA"/>
    <w:rsid w:val="00E81E3C"/>
    <w:rsid w:val="00E82B32"/>
    <w:rsid w:val="00E853A4"/>
    <w:rsid w:val="00E85BC3"/>
    <w:rsid w:val="00E86EB2"/>
    <w:rsid w:val="00E87FD6"/>
    <w:rsid w:val="00E905AA"/>
    <w:rsid w:val="00E90C9F"/>
    <w:rsid w:val="00E924CB"/>
    <w:rsid w:val="00E94EA7"/>
    <w:rsid w:val="00E95391"/>
    <w:rsid w:val="00E9747C"/>
    <w:rsid w:val="00E976C6"/>
    <w:rsid w:val="00E97FA8"/>
    <w:rsid w:val="00EA03F8"/>
    <w:rsid w:val="00EA0462"/>
    <w:rsid w:val="00EA0AB9"/>
    <w:rsid w:val="00EA1730"/>
    <w:rsid w:val="00EA2950"/>
    <w:rsid w:val="00EA3135"/>
    <w:rsid w:val="00EA3747"/>
    <w:rsid w:val="00EA46F1"/>
    <w:rsid w:val="00EA7794"/>
    <w:rsid w:val="00EB0507"/>
    <w:rsid w:val="00EB05D5"/>
    <w:rsid w:val="00EB0656"/>
    <w:rsid w:val="00EB0A31"/>
    <w:rsid w:val="00EB0D4D"/>
    <w:rsid w:val="00EB14CC"/>
    <w:rsid w:val="00EB1758"/>
    <w:rsid w:val="00EB2224"/>
    <w:rsid w:val="00EB234D"/>
    <w:rsid w:val="00EB43C8"/>
    <w:rsid w:val="00EB6667"/>
    <w:rsid w:val="00EB7ED9"/>
    <w:rsid w:val="00EC0A2B"/>
    <w:rsid w:val="00EC18DC"/>
    <w:rsid w:val="00EC19D3"/>
    <w:rsid w:val="00EC1E07"/>
    <w:rsid w:val="00EC1ED7"/>
    <w:rsid w:val="00EC313F"/>
    <w:rsid w:val="00EC3A47"/>
    <w:rsid w:val="00EC3EEC"/>
    <w:rsid w:val="00EC47B9"/>
    <w:rsid w:val="00EC4B3E"/>
    <w:rsid w:val="00EC4C4D"/>
    <w:rsid w:val="00EC5CDE"/>
    <w:rsid w:val="00EC64A3"/>
    <w:rsid w:val="00EC65F2"/>
    <w:rsid w:val="00EC67B9"/>
    <w:rsid w:val="00EC6963"/>
    <w:rsid w:val="00EC6C09"/>
    <w:rsid w:val="00ED0305"/>
    <w:rsid w:val="00ED06BB"/>
    <w:rsid w:val="00ED099B"/>
    <w:rsid w:val="00ED0E85"/>
    <w:rsid w:val="00ED19C8"/>
    <w:rsid w:val="00ED1FA5"/>
    <w:rsid w:val="00ED21EC"/>
    <w:rsid w:val="00ED232D"/>
    <w:rsid w:val="00ED3645"/>
    <w:rsid w:val="00ED5E7F"/>
    <w:rsid w:val="00ED630D"/>
    <w:rsid w:val="00ED6547"/>
    <w:rsid w:val="00ED6C6D"/>
    <w:rsid w:val="00ED7064"/>
    <w:rsid w:val="00ED746F"/>
    <w:rsid w:val="00ED79DD"/>
    <w:rsid w:val="00ED7C39"/>
    <w:rsid w:val="00EE0006"/>
    <w:rsid w:val="00EE00E7"/>
    <w:rsid w:val="00EE0308"/>
    <w:rsid w:val="00EE0360"/>
    <w:rsid w:val="00EE190B"/>
    <w:rsid w:val="00EE2E4B"/>
    <w:rsid w:val="00EE2F09"/>
    <w:rsid w:val="00EE3E30"/>
    <w:rsid w:val="00EE4118"/>
    <w:rsid w:val="00EE47B8"/>
    <w:rsid w:val="00EE5F44"/>
    <w:rsid w:val="00EE67D9"/>
    <w:rsid w:val="00EF02A4"/>
    <w:rsid w:val="00EF0E9C"/>
    <w:rsid w:val="00EF1F3A"/>
    <w:rsid w:val="00EF2B12"/>
    <w:rsid w:val="00EF2C04"/>
    <w:rsid w:val="00EF31BC"/>
    <w:rsid w:val="00EF54C4"/>
    <w:rsid w:val="00EF6370"/>
    <w:rsid w:val="00EF78D8"/>
    <w:rsid w:val="00F00989"/>
    <w:rsid w:val="00F00DE0"/>
    <w:rsid w:val="00F013A5"/>
    <w:rsid w:val="00F02C27"/>
    <w:rsid w:val="00F04342"/>
    <w:rsid w:val="00F062F1"/>
    <w:rsid w:val="00F06DD5"/>
    <w:rsid w:val="00F076F3"/>
    <w:rsid w:val="00F11A8B"/>
    <w:rsid w:val="00F14065"/>
    <w:rsid w:val="00F14132"/>
    <w:rsid w:val="00F14A63"/>
    <w:rsid w:val="00F14CA3"/>
    <w:rsid w:val="00F17B08"/>
    <w:rsid w:val="00F2100C"/>
    <w:rsid w:val="00F219D4"/>
    <w:rsid w:val="00F21EF6"/>
    <w:rsid w:val="00F22159"/>
    <w:rsid w:val="00F22C7F"/>
    <w:rsid w:val="00F231BF"/>
    <w:rsid w:val="00F23AD4"/>
    <w:rsid w:val="00F250EC"/>
    <w:rsid w:val="00F25891"/>
    <w:rsid w:val="00F26FE2"/>
    <w:rsid w:val="00F27409"/>
    <w:rsid w:val="00F27676"/>
    <w:rsid w:val="00F33198"/>
    <w:rsid w:val="00F33ADE"/>
    <w:rsid w:val="00F34143"/>
    <w:rsid w:val="00F347FD"/>
    <w:rsid w:val="00F3643A"/>
    <w:rsid w:val="00F36DF4"/>
    <w:rsid w:val="00F3758B"/>
    <w:rsid w:val="00F401C0"/>
    <w:rsid w:val="00F401E1"/>
    <w:rsid w:val="00F40B0C"/>
    <w:rsid w:val="00F40D8E"/>
    <w:rsid w:val="00F418A1"/>
    <w:rsid w:val="00F41B32"/>
    <w:rsid w:val="00F41CD0"/>
    <w:rsid w:val="00F4494C"/>
    <w:rsid w:val="00F45B09"/>
    <w:rsid w:val="00F4628D"/>
    <w:rsid w:val="00F47D19"/>
    <w:rsid w:val="00F506C1"/>
    <w:rsid w:val="00F51CFF"/>
    <w:rsid w:val="00F53A45"/>
    <w:rsid w:val="00F5510F"/>
    <w:rsid w:val="00F55ACE"/>
    <w:rsid w:val="00F57690"/>
    <w:rsid w:val="00F60A1A"/>
    <w:rsid w:val="00F61A6A"/>
    <w:rsid w:val="00F61C93"/>
    <w:rsid w:val="00F6233E"/>
    <w:rsid w:val="00F62369"/>
    <w:rsid w:val="00F62F1A"/>
    <w:rsid w:val="00F63146"/>
    <w:rsid w:val="00F64AA7"/>
    <w:rsid w:val="00F65CEA"/>
    <w:rsid w:val="00F70070"/>
    <w:rsid w:val="00F70791"/>
    <w:rsid w:val="00F70838"/>
    <w:rsid w:val="00F70A81"/>
    <w:rsid w:val="00F70B13"/>
    <w:rsid w:val="00F71034"/>
    <w:rsid w:val="00F716F2"/>
    <w:rsid w:val="00F7361A"/>
    <w:rsid w:val="00F75368"/>
    <w:rsid w:val="00F7594F"/>
    <w:rsid w:val="00F7653E"/>
    <w:rsid w:val="00F8039F"/>
    <w:rsid w:val="00F810CA"/>
    <w:rsid w:val="00F8158F"/>
    <w:rsid w:val="00F816EA"/>
    <w:rsid w:val="00F81EB0"/>
    <w:rsid w:val="00F82582"/>
    <w:rsid w:val="00F8375A"/>
    <w:rsid w:val="00F83D65"/>
    <w:rsid w:val="00F84602"/>
    <w:rsid w:val="00F84C23"/>
    <w:rsid w:val="00F85C6B"/>
    <w:rsid w:val="00F87DD9"/>
    <w:rsid w:val="00F87F80"/>
    <w:rsid w:val="00F90A3A"/>
    <w:rsid w:val="00F90A78"/>
    <w:rsid w:val="00F91974"/>
    <w:rsid w:val="00F91B8D"/>
    <w:rsid w:val="00F91BAC"/>
    <w:rsid w:val="00F91CA6"/>
    <w:rsid w:val="00F91E5C"/>
    <w:rsid w:val="00F9252C"/>
    <w:rsid w:val="00F92801"/>
    <w:rsid w:val="00F92BE3"/>
    <w:rsid w:val="00F93303"/>
    <w:rsid w:val="00F95ADA"/>
    <w:rsid w:val="00F95DF2"/>
    <w:rsid w:val="00F979C2"/>
    <w:rsid w:val="00FA0311"/>
    <w:rsid w:val="00FA09D0"/>
    <w:rsid w:val="00FA1208"/>
    <w:rsid w:val="00FA236B"/>
    <w:rsid w:val="00FA2ECD"/>
    <w:rsid w:val="00FA5630"/>
    <w:rsid w:val="00FA57FB"/>
    <w:rsid w:val="00FA67EA"/>
    <w:rsid w:val="00FA6825"/>
    <w:rsid w:val="00FA6A08"/>
    <w:rsid w:val="00FA73E2"/>
    <w:rsid w:val="00FA7545"/>
    <w:rsid w:val="00FA7767"/>
    <w:rsid w:val="00FA7B70"/>
    <w:rsid w:val="00FA7CAB"/>
    <w:rsid w:val="00FB0E38"/>
    <w:rsid w:val="00FB2A46"/>
    <w:rsid w:val="00FB2B9D"/>
    <w:rsid w:val="00FB353D"/>
    <w:rsid w:val="00FB3643"/>
    <w:rsid w:val="00FB39C3"/>
    <w:rsid w:val="00FB414F"/>
    <w:rsid w:val="00FB71BF"/>
    <w:rsid w:val="00FB7CEB"/>
    <w:rsid w:val="00FC3015"/>
    <w:rsid w:val="00FC3381"/>
    <w:rsid w:val="00FC509E"/>
    <w:rsid w:val="00FC57FD"/>
    <w:rsid w:val="00FC5C38"/>
    <w:rsid w:val="00FC60D4"/>
    <w:rsid w:val="00FC60F4"/>
    <w:rsid w:val="00FC78A0"/>
    <w:rsid w:val="00FC7D56"/>
    <w:rsid w:val="00FD0AE2"/>
    <w:rsid w:val="00FD1CC2"/>
    <w:rsid w:val="00FD29CC"/>
    <w:rsid w:val="00FD2C84"/>
    <w:rsid w:val="00FD3DAB"/>
    <w:rsid w:val="00FD4E40"/>
    <w:rsid w:val="00FD5106"/>
    <w:rsid w:val="00FD62C3"/>
    <w:rsid w:val="00FD682F"/>
    <w:rsid w:val="00FD730C"/>
    <w:rsid w:val="00FD7AF8"/>
    <w:rsid w:val="00FD7ED4"/>
    <w:rsid w:val="00FE0791"/>
    <w:rsid w:val="00FE2ABB"/>
    <w:rsid w:val="00FE34D7"/>
    <w:rsid w:val="00FE55CC"/>
    <w:rsid w:val="00FE5EFA"/>
    <w:rsid w:val="00FE784C"/>
    <w:rsid w:val="00FE7D96"/>
    <w:rsid w:val="00FE7ED8"/>
    <w:rsid w:val="00FF037A"/>
    <w:rsid w:val="00FF0613"/>
    <w:rsid w:val="00FF0930"/>
    <w:rsid w:val="00FF1C27"/>
    <w:rsid w:val="00FF1F4B"/>
    <w:rsid w:val="00FF2590"/>
    <w:rsid w:val="00FF28F1"/>
    <w:rsid w:val="00FF3471"/>
    <w:rsid w:val="00FF400C"/>
    <w:rsid w:val="00FF4352"/>
    <w:rsid w:val="00FF4DE7"/>
    <w:rsid w:val="00FF4F0D"/>
    <w:rsid w:val="00FF54B8"/>
    <w:rsid w:val="00FF5715"/>
    <w:rsid w:val="00FF5CC4"/>
    <w:rsid w:val="00FF68DF"/>
    <w:rsid w:val="00FF75A6"/>
    <w:rsid w:val="00FF77F0"/>
    <w:rsid w:val="00FF7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CC910"/>
  <w15:chartTrackingRefBased/>
  <w15:docId w15:val="{3C1826B7-B9EA-4488-AB3E-15041F56B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55FA1"/>
    <w:pPr>
      <w:suppressAutoHyphens/>
      <w:spacing w:after="0" w:line="240" w:lineRule="auto"/>
    </w:pPr>
    <w:rPr>
      <w:rFonts w:eastAsia="Cambria" w:cs="Cambria"/>
      <w:sz w:val="20"/>
      <w:szCs w:val="20"/>
      <w:lang w:eastAsia="ru-RU"/>
    </w:rPr>
  </w:style>
  <w:style w:type="paragraph" w:styleId="10">
    <w:name w:val="heading 1"/>
    <w:aliases w:val="Заголовок параграфа (1.),Section,Section Heading,level2 hdg,111"/>
    <w:basedOn w:val="a1"/>
    <w:next w:val="a1"/>
    <w:link w:val="11"/>
    <w:uiPriority w:val="9"/>
    <w:qFormat/>
    <w:rsid w:val="00A92083"/>
    <w:pPr>
      <w:keepNext/>
      <w:spacing w:line="360" w:lineRule="auto"/>
      <w:jc w:val="center"/>
      <w:outlineLvl w:val="0"/>
    </w:pPr>
    <w:rPr>
      <w:b/>
      <w:bCs/>
    </w:rPr>
  </w:style>
  <w:style w:type="paragraph" w:styleId="2">
    <w:name w:val="heading 2"/>
    <w:aliases w:val="h2,h21,Заголовок пункта (1.1),5,Reset numbering,222"/>
    <w:basedOn w:val="a1"/>
    <w:next w:val="a1"/>
    <w:link w:val="22"/>
    <w:uiPriority w:val="99"/>
    <w:qFormat/>
    <w:rsid w:val="00A92083"/>
    <w:pPr>
      <w:keepNext/>
      <w:widowControl w:val="0"/>
      <w:numPr>
        <w:ilvl w:val="1"/>
        <w:numId w:val="1"/>
      </w:numPr>
      <w:autoSpaceDE w:val="0"/>
      <w:jc w:val="right"/>
      <w:outlineLvl w:val="1"/>
    </w:pPr>
    <w:rPr>
      <w:rFonts w:ascii="Cambria Math" w:hAnsi="Cambria Math" w:cs="Cambria Math"/>
      <w:b/>
      <w:bCs/>
      <w:sz w:val="22"/>
      <w:szCs w:val="22"/>
    </w:rPr>
  </w:style>
  <w:style w:type="paragraph" w:styleId="3">
    <w:name w:val="heading 3"/>
    <w:aliases w:val="H3,Заголовок подпукта (1.1.1),Level 1 - 1,o"/>
    <w:basedOn w:val="a1"/>
    <w:next w:val="a1"/>
    <w:link w:val="30"/>
    <w:uiPriority w:val="9"/>
    <w:qFormat/>
    <w:rsid w:val="00A92083"/>
    <w:pPr>
      <w:keepNext/>
      <w:numPr>
        <w:ilvl w:val="2"/>
        <w:numId w:val="1"/>
      </w:numPr>
      <w:ind w:left="1944" w:hanging="504"/>
      <w:jc w:val="center"/>
      <w:outlineLvl w:val="2"/>
    </w:pPr>
    <w:rPr>
      <w:rFonts w:ascii="Arial Unicode MS" w:hAnsi="Arial Unicode MS"/>
      <w:b/>
      <w:bCs/>
      <w:color w:val="0000FF"/>
    </w:rPr>
  </w:style>
  <w:style w:type="paragraph" w:styleId="40">
    <w:name w:val="heading 4"/>
    <w:aliases w:val="H4,H41,Sub-Minor,Level 2 - a"/>
    <w:basedOn w:val="a1"/>
    <w:next w:val="a1"/>
    <w:link w:val="42"/>
    <w:uiPriority w:val="9"/>
    <w:qFormat/>
    <w:rsid w:val="00A92083"/>
    <w:pPr>
      <w:keepNext/>
      <w:numPr>
        <w:ilvl w:val="3"/>
        <w:numId w:val="1"/>
      </w:numPr>
      <w:spacing w:line="360" w:lineRule="auto"/>
      <w:ind w:hanging="34"/>
      <w:jc w:val="right"/>
      <w:outlineLvl w:val="3"/>
    </w:pPr>
    <w:rPr>
      <w:rFonts w:ascii="Arial Unicode MS" w:hAnsi="Arial Unicode MS"/>
      <w:b/>
    </w:rPr>
  </w:style>
  <w:style w:type="paragraph" w:styleId="5">
    <w:name w:val="heading 5"/>
    <w:aliases w:val="h5,h51,H5,H51,h52,test,Block Label,Level 3 - i"/>
    <w:basedOn w:val="a1"/>
    <w:next w:val="a1"/>
    <w:link w:val="50"/>
    <w:uiPriority w:val="9"/>
    <w:unhideWhenUsed/>
    <w:qFormat/>
    <w:rsid w:val="00AB0FC7"/>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aliases w:val="Legal Level 1."/>
    <w:basedOn w:val="a1"/>
    <w:next w:val="a1"/>
    <w:link w:val="60"/>
    <w:uiPriority w:val="9"/>
    <w:qFormat/>
    <w:rsid w:val="00A92083"/>
    <w:pPr>
      <w:numPr>
        <w:ilvl w:val="5"/>
        <w:numId w:val="1"/>
      </w:numPr>
      <w:spacing w:before="240" w:after="60"/>
      <w:outlineLvl w:val="5"/>
    </w:pPr>
    <w:rPr>
      <w:b/>
      <w:bCs/>
      <w:sz w:val="22"/>
      <w:szCs w:val="22"/>
    </w:rPr>
  </w:style>
  <w:style w:type="paragraph" w:styleId="7">
    <w:name w:val="heading 7"/>
    <w:aliases w:val="Appendix Header,Legal Level 1.1."/>
    <w:basedOn w:val="a1"/>
    <w:next w:val="a1"/>
    <w:link w:val="70"/>
    <w:uiPriority w:val="9"/>
    <w:qFormat/>
    <w:rsid w:val="00AB0FC7"/>
    <w:pPr>
      <w:suppressAutoHyphens w:val="0"/>
      <w:spacing w:before="180" w:after="240"/>
      <w:outlineLvl w:val="6"/>
    </w:pPr>
    <w:rPr>
      <w:rFonts w:ascii="Garamond" w:eastAsia="Times New Roman" w:hAnsi="Garamond" w:cs="Times New Roman"/>
      <w:sz w:val="22"/>
      <w:lang w:val="en-GB"/>
    </w:rPr>
  </w:style>
  <w:style w:type="paragraph" w:styleId="8">
    <w:name w:val="heading 8"/>
    <w:aliases w:val="Legal Level 1.1.1."/>
    <w:basedOn w:val="a1"/>
    <w:next w:val="a1"/>
    <w:link w:val="80"/>
    <w:uiPriority w:val="9"/>
    <w:qFormat/>
    <w:rsid w:val="00AB0FC7"/>
    <w:pPr>
      <w:suppressAutoHyphens w:val="0"/>
      <w:spacing w:before="240" w:after="60"/>
      <w:outlineLvl w:val="7"/>
    </w:pPr>
    <w:rPr>
      <w:rFonts w:ascii="Arial" w:eastAsia="Times New Roman" w:hAnsi="Arial" w:cs="Times New Roman"/>
      <w:i/>
      <w:lang w:val="en-GB"/>
    </w:rPr>
  </w:style>
  <w:style w:type="paragraph" w:styleId="9">
    <w:name w:val="heading 9"/>
    <w:aliases w:val="Legal Level 1.1.1.1."/>
    <w:basedOn w:val="a1"/>
    <w:next w:val="a1"/>
    <w:link w:val="90"/>
    <w:uiPriority w:val="9"/>
    <w:qFormat/>
    <w:rsid w:val="00AB0FC7"/>
    <w:pPr>
      <w:suppressAutoHyphens w:val="0"/>
      <w:spacing w:before="240" w:after="60"/>
      <w:outlineLvl w:val="8"/>
    </w:pPr>
    <w:rPr>
      <w:rFonts w:ascii="Arial" w:eastAsia="Times New Roman" w:hAnsi="Arial" w:cs="Times New Roman"/>
      <w:i/>
      <w:sz w:val="18"/>
      <w:lang w:val="en-G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оловок параграфа (1.) Знак,Section Знак,Section Heading Знак,level2 hdg Знак,111 Знак"/>
    <w:basedOn w:val="a2"/>
    <w:link w:val="10"/>
    <w:uiPriority w:val="9"/>
    <w:rsid w:val="00A92083"/>
    <w:rPr>
      <w:rFonts w:ascii="Cambria" w:eastAsia="Cambria" w:hAnsi="Cambria" w:cs="Cambria"/>
      <w:b/>
      <w:bCs/>
      <w:sz w:val="20"/>
      <w:szCs w:val="20"/>
      <w:lang w:eastAsia="ru-RU"/>
    </w:rPr>
  </w:style>
  <w:style w:type="character" w:customStyle="1" w:styleId="22">
    <w:name w:val="Заголовок 2 Знак"/>
    <w:aliases w:val="h2 Знак1,h21 Знак1,Заголовок пункта (1.1) Знак,5 Знак1,Reset numbering Знак,222 Знак"/>
    <w:basedOn w:val="a2"/>
    <w:link w:val="2"/>
    <w:uiPriority w:val="99"/>
    <w:rsid w:val="00A92083"/>
    <w:rPr>
      <w:rFonts w:ascii="Cambria Math" w:eastAsia="Cambria" w:hAnsi="Cambria Math" w:cs="Cambria Math"/>
      <w:b/>
      <w:bCs/>
      <w:lang w:eastAsia="ru-RU"/>
    </w:rPr>
  </w:style>
  <w:style w:type="character" w:customStyle="1" w:styleId="30">
    <w:name w:val="Заголовок 3 Знак"/>
    <w:aliases w:val="H3 Знак,Заголовок подпукта (1.1.1) Знак,Level 1 - 1 Знак,o Знак"/>
    <w:basedOn w:val="a2"/>
    <w:link w:val="3"/>
    <w:uiPriority w:val="9"/>
    <w:rsid w:val="00A92083"/>
    <w:rPr>
      <w:rFonts w:ascii="Arial Unicode MS" w:eastAsia="Cambria" w:hAnsi="Arial Unicode MS" w:cs="Cambria"/>
      <w:b/>
      <w:bCs/>
      <w:color w:val="0000FF"/>
      <w:sz w:val="20"/>
      <w:szCs w:val="20"/>
      <w:lang w:eastAsia="ru-RU"/>
    </w:rPr>
  </w:style>
  <w:style w:type="character" w:customStyle="1" w:styleId="42">
    <w:name w:val="Заголовок 4 Знак"/>
    <w:aliases w:val="H4 Знак1,H41 Знак1,Sub-Minor Знак1,Level 2 - a Знак"/>
    <w:basedOn w:val="a2"/>
    <w:link w:val="40"/>
    <w:uiPriority w:val="9"/>
    <w:rsid w:val="00A92083"/>
    <w:rPr>
      <w:rFonts w:ascii="Arial Unicode MS" w:eastAsia="Cambria" w:hAnsi="Arial Unicode MS" w:cs="Cambria"/>
      <w:b/>
      <w:sz w:val="20"/>
      <w:szCs w:val="20"/>
      <w:lang w:eastAsia="ru-RU"/>
    </w:rPr>
  </w:style>
  <w:style w:type="character" w:customStyle="1" w:styleId="60">
    <w:name w:val="Заголовок 6 Знак"/>
    <w:aliases w:val="Legal Level 1. Знак"/>
    <w:basedOn w:val="a2"/>
    <w:link w:val="6"/>
    <w:uiPriority w:val="9"/>
    <w:rsid w:val="00A92083"/>
    <w:rPr>
      <w:rFonts w:eastAsia="Cambria" w:cs="Cambria"/>
      <w:b/>
      <w:bCs/>
      <w:lang w:eastAsia="ru-RU"/>
    </w:rPr>
  </w:style>
  <w:style w:type="character" w:styleId="a5">
    <w:name w:val="page number"/>
    <w:basedOn w:val="a2"/>
    <w:uiPriority w:val="99"/>
    <w:rsid w:val="00A92083"/>
  </w:style>
  <w:style w:type="paragraph" w:styleId="a6">
    <w:name w:val="Body Text"/>
    <w:aliases w:val="body text"/>
    <w:basedOn w:val="a1"/>
    <w:link w:val="a7"/>
    <w:uiPriority w:val="99"/>
    <w:rsid w:val="00A92083"/>
    <w:pPr>
      <w:jc w:val="center"/>
    </w:pPr>
    <w:rPr>
      <w:bCs/>
    </w:rPr>
  </w:style>
  <w:style w:type="character" w:customStyle="1" w:styleId="a7">
    <w:name w:val="Основной текст Знак"/>
    <w:aliases w:val="body text Знак"/>
    <w:basedOn w:val="a2"/>
    <w:link w:val="a6"/>
    <w:uiPriority w:val="99"/>
    <w:rsid w:val="00A92083"/>
    <w:rPr>
      <w:rFonts w:ascii="Cambria" w:eastAsia="Cambria" w:hAnsi="Cambria" w:cs="Cambria"/>
      <w:bCs/>
      <w:sz w:val="20"/>
      <w:szCs w:val="20"/>
      <w:lang w:eastAsia="ru-RU"/>
    </w:rPr>
  </w:style>
  <w:style w:type="paragraph" w:styleId="a8">
    <w:name w:val="Body Text Indent"/>
    <w:aliases w:val="Знак Знак"/>
    <w:basedOn w:val="a1"/>
    <w:link w:val="a9"/>
    <w:uiPriority w:val="99"/>
    <w:rsid w:val="00A92083"/>
    <w:pPr>
      <w:tabs>
        <w:tab w:val="left" w:pos="8100"/>
      </w:tabs>
      <w:jc w:val="both"/>
    </w:pPr>
  </w:style>
  <w:style w:type="character" w:customStyle="1" w:styleId="a9">
    <w:name w:val="Основной текст с отступом Знак"/>
    <w:aliases w:val="Знак Знак Знак"/>
    <w:basedOn w:val="a2"/>
    <w:link w:val="a8"/>
    <w:uiPriority w:val="99"/>
    <w:rsid w:val="00A92083"/>
    <w:rPr>
      <w:rFonts w:ascii="Cambria" w:eastAsia="Cambria" w:hAnsi="Cambria" w:cs="Cambria"/>
      <w:sz w:val="20"/>
      <w:szCs w:val="20"/>
      <w:lang w:eastAsia="ru-RU"/>
    </w:rPr>
  </w:style>
  <w:style w:type="paragraph" w:styleId="aa">
    <w:name w:val="footer"/>
    <w:basedOn w:val="a1"/>
    <w:link w:val="ab"/>
    <w:uiPriority w:val="99"/>
    <w:rsid w:val="00A92083"/>
    <w:pPr>
      <w:tabs>
        <w:tab w:val="center" w:pos="4677"/>
        <w:tab w:val="right" w:pos="9355"/>
      </w:tabs>
    </w:pPr>
  </w:style>
  <w:style w:type="character" w:customStyle="1" w:styleId="ab">
    <w:name w:val="Нижний колонтитул Знак"/>
    <w:basedOn w:val="a2"/>
    <w:link w:val="aa"/>
    <w:uiPriority w:val="99"/>
    <w:rsid w:val="00A92083"/>
    <w:rPr>
      <w:rFonts w:ascii="Cambria" w:eastAsia="Cambria" w:hAnsi="Cambria" w:cs="Cambria"/>
      <w:sz w:val="20"/>
      <w:szCs w:val="20"/>
      <w:lang w:eastAsia="ru-RU"/>
    </w:rPr>
  </w:style>
  <w:style w:type="paragraph" w:styleId="ac">
    <w:name w:val="List Paragraph"/>
    <w:aliases w:val="Paragraphe de liste1,lp1,List Paragraph,Num Bullet 1,Table Number Paragraph,Bullet Number,Bulletr List Paragraph,列出段落,列出段落1,List Paragraph2,List Paragraph21,Listeafsnit1,Parágrafo da Lista1,Bullet list,Ref"/>
    <w:basedOn w:val="a1"/>
    <w:link w:val="ad"/>
    <w:uiPriority w:val="99"/>
    <w:qFormat/>
    <w:rsid w:val="00A92083"/>
    <w:pPr>
      <w:suppressAutoHyphens w:val="0"/>
      <w:ind w:left="708"/>
    </w:pPr>
  </w:style>
  <w:style w:type="paragraph" w:customStyle="1" w:styleId="ConsPlusNormal">
    <w:name w:val="ConsPlusNormal"/>
    <w:rsid w:val="00A92083"/>
    <w:pPr>
      <w:widowControl w:val="0"/>
      <w:autoSpaceDE w:val="0"/>
      <w:autoSpaceDN w:val="0"/>
      <w:adjustRightInd w:val="0"/>
      <w:spacing w:after="0" w:line="240" w:lineRule="auto"/>
      <w:ind w:firstLine="720"/>
      <w:jc w:val="both"/>
    </w:pPr>
    <w:rPr>
      <w:rFonts w:ascii="Cambria Math" w:eastAsia="Cambria" w:hAnsi="Cambria Math" w:cs="Cambria Math"/>
      <w:sz w:val="20"/>
      <w:szCs w:val="20"/>
      <w:lang w:eastAsia="ru-RU"/>
    </w:rPr>
  </w:style>
  <w:style w:type="paragraph" w:customStyle="1" w:styleId="BodyText212">
    <w:name w:val="Body Text 212"/>
    <w:basedOn w:val="a1"/>
    <w:rsid w:val="00E5051F"/>
    <w:pPr>
      <w:suppressAutoHyphens w:val="0"/>
      <w:overflowPunct w:val="0"/>
      <w:autoSpaceDE w:val="0"/>
      <w:autoSpaceDN w:val="0"/>
      <w:jc w:val="both"/>
    </w:pPr>
    <w:rPr>
      <w:rFonts w:ascii="Times New Roman" w:eastAsia="Calibri" w:hAnsi="Times New Roman" w:cs="Times New Roman"/>
      <w:sz w:val="22"/>
      <w:szCs w:val="22"/>
    </w:rPr>
  </w:style>
  <w:style w:type="character" w:styleId="ae">
    <w:name w:val="annotation reference"/>
    <w:basedOn w:val="a2"/>
    <w:uiPriority w:val="99"/>
    <w:unhideWhenUsed/>
    <w:qFormat/>
    <w:rsid w:val="00EA0AB9"/>
    <w:rPr>
      <w:sz w:val="16"/>
      <w:szCs w:val="16"/>
    </w:rPr>
  </w:style>
  <w:style w:type="paragraph" w:styleId="af">
    <w:name w:val="annotation text"/>
    <w:basedOn w:val="a1"/>
    <w:link w:val="af0"/>
    <w:uiPriority w:val="99"/>
    <w:unhideWhenUsed/>
    <w:rsid w:val="00EA0AB9"/>
  </w:style>
  <w:style w:type="character" w:customStyle="1" w:styleId="af0">
    <w:name w:val="Текст примечания Знак"/>
    <w:basedOn w:val="a2"/>
    <w:link w:val="af"/>
    <w:uiPriority w:val="99"/>
    <w:rsid w:val="00EA0AB9"/>
    <w:rPr>
      <w:rFonts w:ascii="Cambria" w:eastAsia="Cambria" w:hAnsi="Cambria" w:cs="Cambria"/>
      <w:sz w:val="20"/>
      <w:szCs w:val="20"/>
      <w:lang w:eastAsia="ru-RU"/>
    </w:rPr>
  </w:style>
  <w:style w:type="paragraph" w:styleId="af1">
    <w:name w:val="annotation subject"/>
    <w:basedOn w:val="af"/>
    <w:next w:val="af"/>
    <w:link w:val="af2"/>
    <w:uiPriority w:val="99"/>
    <w:unhideWhenUsed/>
    <w:rsid w:val="00EA0AB9"/>
    <w:rPr>
      <w:b/>
      <w:bCs/>
    </w:rPr>
  </w:style>
  <w:style w:type="character" w:customStyle="1" w:styleId="af2">
    <w:name w:val="Тема примечания Знак"/>
    <w:basedOn w:val="af0"/>
    <w:link w:val="af1"/>
    <w:uiPriority w:val="99"/>
    <w:rsid w:val="00EA0AB9"/>
    <w:rPr>
      <w:rFonts w:ascii="Cambria" w:eastAsia="Cambria" w:hAnsi="Cambria" w:cs="Cambria"/>
      <w:b/>
      <w:bCs/>
      <w:sz w:val="20"/>
      <w:szCs w:val="20"/>
      <w:lang w:eastAsia="ru-RU"/>
    </w:rPr>
  </w:style>
  <w:style w:type="paragraph" w:styleId="af3">
    <w:name w:val="Balloon Text"/>
    <w:basedOn w:val="a1"/>
    <w:link w:val="af4"/>
    <w:uiPriority w:val="99"/>
    <w:unhideWhenUsed/>
    <w:rsid w:val="00EA0AB9"/>
    <w:rPr>
      <w:rFonts w:ascii="Segoe UI" w:hAnsi="Segoe UI" w:cs="Segoe UI"/>
      <w:sz w:val="18"/>
      <w:szCs w:val="18"/>
    </w:rPr>
  </w:style>
  <w:style w:type="character" w:customStyle="1" w:styleId="af4">
    <w:name w:val="Текст выноски Знак"/>
    <w:basedOn w:val="a2"/>
    <w:link w:val="af3"/>
    <w:uiPriority w:val="99"/>
    <w:rsid w:val="00EA0AB9"/>
    <w:rPr>
      <w:rFonts w:ascii="Segoe UI" w:eastAsia="Cambria" w:hAnsi="Segoe UI" w:cs="Segoe UI"/>
      <w:sz w:val="18"/>
      <w:szCs w:val="18"/>
      <w:lang w:eastAsia="ru-RU"/>
    </w:rPr>
  </w:style>
  <w:style w:type="paragraph" w:customStyle="1" w:styleId="12">
    <w:name w:val="Стиль1"/>
    <w:basedOn w:val="af"/>
    <w:link w:val="13"/>
    <w:uiPriority w:val="99"/>
    <w:qFormat/>
    <w:rsid w:val="006A4E82"/>
  </w:style>
  <w:style w:type="paragraph" w:styleId="23">
    <w:name w:val="Body Text Indent 2"/>
    <w:basedOn w:val="a1"/>
    <w:link w:val="24"/>
    <w:rsid w:val="000D1A33"/>
    <w:pPr>
      <w:suppressAutoHyphens w:val="0"/>
      <w:ind w:firstLine="540"/>
    </w:pPr>
    <w:rPr>
      <w:rFonts w:ascii="Times New Roman" w:eastAsia="Times New Roman" w:hAnsi="Times New Roman" w:cs="Times New Roman"/>
      <w:sz w:val="24"/>
      <w:szCs w:val="24"/>
      <w:lang w:val="x-none" w:eastAsia="x-none"/>
    </w:rPr>
  </w:style>
  <w:style w:type="character" w:customStyle="1" w:styleId="24">
    <w:name w:val="Основной текст с отступом 2 Знак"/>
    <w:basedOn w:val="a2"/>
    <w:link w:val="23"/>
    <w:rsid w:val="000D1A33"/>
    <w:rPr>
      <w:rFonts w:ascii="Times New Roman" w:eastAsia="Times New Roman" w:hAnsi="Times New Roman" w:cs="Times New Roman"/>
      <w:sz w:val="24"/>
      <w:szCs w:val="24"/>
      <w:lang w:val="x-none" w:eastAsia="x-none"/>
    </w:rPr>
  </w:style>
  <w:style w:type="paragraph" w:customStyle="1" w:styleId="BodyText31">
    <w:name w:val="Body Text 31"/>
    <w:basedOn w:val="a1"/>
    <w:rsid w:val="009C75DC"/>
    <w:pPr>
      <w:widowControl w:val="0"/>
      <w:suppressAutoHyphens w:val="0"/>
      <w:ind w:firstLine="567"/>
      <w:jc w:val="both"/>
    </w:pPr>
    <w:rPr>
      <w:rFonts w:ascii="Times New Roman" w:eastAsia="Times New Roman" w:hAnsi="Times New Roman" w:cs="Times New Roman"/>
      <w:sz w:val="24"/>
    </w:rPr>
  </w:style>
  <w:style w:type="paragraph" w:customStyle="1" w:styleId="af5">
    <w:name w:val="Обычный без отступа по центру"/>
    <w:basedOn w:val="a1"/>
    <w:uiPriority w:val="99"/>
    <w:rsid w:val="009C75DC"/>
    <w:pPr>
      <w:suppressAutoHyphens w:val="0"/>
      <w:spacing w:line="360" w:lineRule="auto"/>
      <w:jc w:val="center"/>
    </w:pPr>
    <w:rPr>
      <w:rFonts w:ascii="Arial" w:eastAsia="Times New Roman" w:hAnsi="Arial" w:cs="Times New Roman"/>
      <w:bCs/>
      <w:sz w:val="24"/>
      <w:szCs w:val="36"/>
    </w:rPr>
  </w:style>
  <w:style w:type="numbering" w:customStyle="1" w:styleId="List54">
    <w:name w:val="List 54"/>
    <w:basedOn w:val="a4"/>
    <w:rsid w:val="007F1CBE"/>
    <w:pPr>
      <w:numPr>
        <w:numId w:val="2"/>
      </w:numPr>
    </w:pPr>
  </w:style>
  <w:style w:type="numbering" w:customStyle="1" w:styleId="List55">
    <w:name w:val="List 55"/>
    <w:basedOn w:val="a4"/>
    <w:rsid w:val="007F1CBE"/>
    <w:pPr>
      <w:numPr>
        <w:numId w:val="3"/>
      </w:numPr>
    </w:pPr>
  </w:style>
  <w:style w:type="numbering" w:customStyle="1" w:styleId="List50">
    <w:name w:val="List 50"/>
    <w:basedOn w:val="a4"/>
    <w:rsid w:val="00F71034"/>
    <w:pPr>
      <w:numPr>
        <w:numId w:val="4"/>
      </w:numPr>
    </w:pPr>
  </w:style>
  <w:style w:type="paragraph" w:customStyle="1" w:styleId="af6">
    <w:name w:val="Пункт_нормативн_документа"/>
    <w:basedOn w:val="a6"/>
    <w:uiPriority w:val="99"/>
    <w:rsid w:val="009408DD"/>
    <w:pPr>
      <w:tabs>
        <w:tab w:val="left" w:pos="567"/>
        <w:tab w:val="num" w:pos="1332"/>
      </w:tabs>
      <w:suppressAutoHyphens w:val="0"/>
      <w:spacing w:before="60"/>
      <w:ind w:left="1332" w:hanging="432"/>
      <w:jc w:val="both"/>
    </w:pPr>
    <w:rPr>
      <w:rFonts w:ascii="Times New Roman" w:eastAsia="Times New Roman" w:hAnsi="Times New Roman" w:cs="Times New Roman"/>
      <w:bCs w:val="0"/>
      <w:sz w:val="24"/>
      <w:szCs w:val="24"/>
      <w:lang w:val="x-none" w:eastAsia="x-none"/>
    </w:rPr>
  </w:style>
  <w:style w:type="paragraph" w:customStyle="1" w:styleId="14">
    <w:name w:val="Абзац списка1"/>
    <w:basedOn w:val="a1"/>
    <w:rsid w:val="006D5103"/>
    <w:pPr>
      <w:spacing w:after="200" w:line="276" w:lineRule="auto"/>
      <w:ind w:left="720"/>
    </w:pPr>
    <w:rPr>
      <w:rFonts w:ascii="Calibri" w:eastAsia="Times New Roman" w:hAnsi="Calibri" w:cs="Times New Roman"/>
      <w:sz w:val="22"/>
      <w:szCs w:val="22"/>
      <w:lang w:eastAsia="ar-SA"/>
    </w:rPr>
  </w:style>
  <w:style w:type="paragraph" w:customStyle="1" w:styleId="15">
    <w:name w:val="заголовок 1"/>
    <w:basedOn w:val="a1"/>
    <w:next w:val="a1"/>
    <w:rsid w:val="00441CA1"/>
    <w:pPr>
      <w:keepNext/>
      <w:suppressAutoHyphens w:val="0"/>
      <w:ind w:left="720" w:hanging="720"/>
      <w:jc w:val="center"/>
    </w:pPr>
    <w:rPr>
      <w:rFonts w:ascii="Arial" w:eastAsia="Times New Roman" w:hAnsi="Arial" w:cs="Arial"/>
      <w:b/>
      <w:bCs/>
    </w:rPr>
  </w:style>
  <w:style w:type="paragraph" w:customStyle="1" w:styleId="af7">
    <w:name w:val="Список с точкой"/>
    <w:basedOn w:val="a1"/>
    <w:uiPriority w:val="99"/>
    <w:rsid w:val="004B3FDB"/>
    <w:pPr>
      <w:tabs>
        <w:tab w:val="num" w:pos="1552"/>
      </w:tabs>
      <w:suppressAutoHyphens w:val="0"/>
      <w:spacing w:before="180" w:after="60"/>
      <w:ind w:left="1203" w:hanging="11"/>
    </w:pPr>
    <w:rPr>
      <w:rFonts w:ascii="Garamond" w:eastAsia="Times New Roman" w:hAnsi="Garamond" w:cs="Times New Roman"/>
      <w:sz w:val="22"/>
      <w:lang w:eastAsia="en-US"/>
    </w:rPr>
  </w:style>
  <w:style w:type="paragraph" w:customStyle="1" w:styleId="81">
    <w:name w:val="Абзац списка8"/>
    <w:basedOn w:val="a1"/>
    <w:rsid w:val="004B3FDB"/>
    <w:pPr>
      <w:suppressAutoHyphens w:val="0"/>
      <w:ind w:left="708"/>
      <w:jc w:val="both"/>
    </w:pPr>
    <w:rPr>
      <w:rFonts w:ascii="Garamond" w:eastAsia="Times New Roman" w:hAnsi="Garamond" w:cs="Times New Roman"/>
      <w:sz w:val="22"/>
      <w:szCs w:val="24"/>
    </w:rPr>
  </w:style>
  <w:style w:type="paragraph" w:styleId="af8">
    <w:name w:val="header"/>
    <w:basedOn w:val="a1"/>
    <w:link w:val="af9"/>
    <w:uiPriority w:val="99"/>
    <w:unhideWhenUsed/>
    <w:rsid w:val="004B3FDB"/>
    <w:pPr>
      <w:widowControl w:val="0"/>
      <w:tabs>
        <w:tab w:val="center" w:pos="4677"/>
        <w:tab w:val="right" w:pos="9355"/>
      </w:tabs>
      <w:suppressAutoHyphens w:val="0"/>
      <w:adjustRightInd w:val="0"/>
      <w:jc w:val="both"/>
      <w:textAlignment w:val="baseline"/>
    </w:pPr>
    <w:rPr>
      <w:rFonts w:ascii="Times New Roman" w:eastAsia="Times New Roman" w:hAnsi="Times New Roman" w:cs="Times New Roman"/>
      <w:sz w:val="24"/>
      <w:szCs w:val="24"/>
    </w:rPr>
  </w:style>
  <w:style w:type="character" w:customStyle="1" w:styleId="af9">
    <w:name w:val="Верхний колонтитул Знак"/>
    <w:basedOn w:val="a2"/>
    <w:link w:val="af8"/>
    <w:uiPriority w:val="99"/>
    <w:rsid w:val="004B3FDB"/>
    <w:rPr>
      <w:rFonts w:ascii="Times New Roman" w:eastAsia="Times New Roman" w:hAnsi="Times New Roman" w:cs="Times New Roman"/>
      <w:sz w:val="24"/>
      <w:szCs w:val="24"/>
      <w:lang w:eastAsia="ru-RU"/>
    </w:rPr>
  </w:style>
  <w:style w:type="paragraph" w:styleId="afa">
    <w:name w:val="footnote text"/>
    <w:link w:val="afb"/>
    <w:uiPriority w:val="99"/>
    <w:rsid w:val="00D8397E"/>
    <w:pPr>
      <w:spacing w:after="0" w:line="240" w:lineRule="auto"/>
    </w:pPr>
    <w:rPr>
      <w:rFonts w:ascii="Times New Roman" w:eastAsia="Times New Roman" w:hAnsi="Times New Roman" w:cs="Times New Roman"/>
      <w:sz w:val="16"/>
      <w:szCs w:val="20"/>
      <w:lang w:eastAsia="ru-RU"/>
    </w:rPr>
  </w:style>
  <w:style w:type="character" w:customStyle="1" w:styleId="afb">
    <w:name w:val="Текст сноски Знак"/>
    <w:basedOn w:val="a2"/>
    <w:link w:val="afa"/>
    <w:uiPriority w:val="99"/>
    <w:rsid w:val="00D8397E"/>
    <w:rPr>
      <w:rFonts w:ascii="Times New Roman" w:eastAsia="Times New Roman" w:hAnsi="Times New Roman" w:cs="Times New Roman"/>
      <w:sz w:val="16"/>
      <w:szCs w:val="20"/>
      <w:lang w:eastAsia="ru-RU"/>
    </w:rPr>
  </w:style>
  <w:style w:type="numbering" w:customStyle="1" w:styleId="List47">
    <w:name w:val="List 47"/>
    <w:basedOn w:val="a4"/>
    <w:rsid w:val="006F24C1"/>
    <w:pPr>
      <w:numPr>
        <w:numId w:val="5"/>
      </w:numPr>
    </w:pPr>
  </w:style>
  <w:style w:type="paragraph" w:styleId="afc">
    <w:name w:val="Revision"/>
    <w:hidden/>
    <w:uiPriority w:val="99"/>
    <w:semiHidden/>
    <w:rsid w:val="00D907D4"/>
    <w:pPr>
      <w:spacing w:after="0" w:line="240" w:lineRule="auto"/>
    </w:pPr>
    <w:rPr>
      <w:rFonts w:eastAsia="Cambria" w:cs="Cambria"/>
      <w:sz w:val="20"/>
      <w:szCs w:val="20"/>
      <w:lang w:eastAsia="ru-RU"/>
    </w:rPr>
  </w:style>
  <w:style w:type="character" w:styleId="afd">
    <w:name w:val="Placeholder Text"/>
    <w:basedOn w:val="a2"/>
    <w:uiPriority w:val="99"/>
    <w:semiHidden/>
    <w:rsid w:val="00CF3184"/>
    <w:rPr>
      <w:color w:val="808080"/>
    </w:rPr>
  </w:style>
  <w:style w:type="paragraph" w:customStyle="1" w:styleId="25">
    <w:name w:val="Абзац списка2"/>
    <w:basedOn w:val="a1"/>
    <w:uiPriority w:val="99"/>
    <w:rsid w:val="000C2052"/>
    <w:pPr>
      <w:suppressAutoHyphens w:val="0"/>
      <w:ind w:left="708"/>
      <w:jc w:val="both"/>
    </w:pPr>
    <w:rPr>
      <w:rFonts w:ascii="Garamond" w:eastAsia="Times New Roman" w:hAnsi="Garamond" w:cs="Times New Roman"/>
      <w:sz w:val="22"/>
      <w:szCs w:val="24"/>
    </w:rPr>
  </w:style>
  <w:style w:type="table" w:styleId="afe">
    <w:name w:val="Table Grid"/>
    <w:basedOn w:val="a3"/>
    <w:uiPriority w:val="39"/>
    <w:rsid w:val="00777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aliases w:val="h5 Знак1,h51 Знак1,H5 Знак1,H51 Знак1,h52 Знак1,test Знак1,Block Label Знак1,Level 3 - i Знак"/>
    <w:basedOn w:val="a2"/>
    <w:link w:val="5"/>
    <w:uiPriority w:val="9"/>
    <w:rsid w:val="00AB0FC7"/>
    <w:rPr>
      <w:rFonts w:asciiTheme="majorHAnsi" w:eastAsiaTheme="majorEastAsia" w:hAnsiTheme="majorHAnsi" w:cstheme="majorBidi"/>
      <w:color w:val="2E74B5" w:themeColor="accent1" w:themeShade="BF"/>
      <w:sz w:val="20"/>
      <w:szCs w:val="20"/>
      <w:lang w:eastAsia="ru-RU"/>
    </w:rPr>
  </w:style>
  <w:style w:type="character" w:customStyle="1" w:styleId="70">
    <w:name w:val="Заголовок 7 Знак"/>
    <w:aliases w:val="Appendix Header Знак1,Legal Level 1.1. Знак"/>
    <w:basedOn w:val="a2"/>
    <w:link w:val="7"/>
    <w:uiPriority w:val="9"/>
    <w:rsid w:val="00AB0FC7"/>
    <w:rPr>
      <w:rFonts w:ascii="Garamond" w:eastAsia="Times New Roman" w:hAnsi="Garamond" w:cs="Times New Roman"/>
      <w:szCs w:val="20"/>
      <w:lang w:val="en-GB" w:eastAsia="ru-RU"/>
    </w:rPr>
  </w:style>
  <w:style w:type="character" w:customStyle="1" w:styleId="80">
    <w:name w:val="Заголовок 8 Знак"/>
    <w:aliases w:val="Legal Level 1.1.1. Знак"/>
    <w:basedOn w:val="a2"/>
    <w:link w:val="8"/>
    <w:uiPriority w:val="9"/>
    <w:rsid w:val="00AB0FC7"/>
    <w:rPr>
      <w:rFonts w:ascii="Arial" w:eastAsia="Times New Roman" w:hAnsi="Arial" w:cs="Times New Roman"/>
      <w:i/>
      <w:sz w:val="20"/>
      <w:szCs w:val="20"/>
      <w:lang w:val="en-GB" w:eastAsia="ru-RU"/>
    </w:rPr>
  </w:style>
  <w:style w:type="character" w:customStyle="1" w:styleId="90">
    <w:name w:val="Заголовок 9 Знак"/>
    <w:aliases w:val="Legal Level 1.1.1.1. Знак"/>
    <w:basedOn w:val="a2"/>
    <w:link w:val="9"/>
    <w:uiPriority w:val="9"/>
    <w:rsid w:val="00AB0FC7"/>
    <w:rPr>
      <w:rFonts w:ascii="Arial" w:eastAsia="Times New Roman" w:hAnsi="Arial" w:cs="Times New Roman"/>
      <w:i/>
      <w:sz w:val="18"/>
      <w:szCs w:val="20"/>
      <w:lang w:val="en-GB" w:eastAsia="ru-RU"/>
    </w:rPr>
  </w:style>
  <w:style w:type="numbering" w:customStyle="1" w:styleId="16">
    <w:name w:val="Нет списка1"/>
    <w:next w:val="a4"/>
    <w:uiPriority w:val="99"/>
    <w:semiHidden/>
    <w:rsid w:val="00AB0FC7"/>
  </w:style>
  <w:style w:type="character" w:styleId="aff">
    <w:name w:val="Hyperlink"/>
    <w:uiPriority w:val="99"/>
    <w:rsid w:val="00AB0FC7"/>
    <w:rPr>
      <w:rFonts w:ascii="Times New Roman" w:hAnsi="Times New Roman" w:cs="Times New Roman" w:hint="default"/>
      <w:color w:val="0000FF"/>
      <w:u w:val="single"/>
    </w:rPr>
  </w:style>
  <w:style w:type="character" w:styleId="aff0">
    <w:name w:val="FollowedHyperlink"/>
    <w:uiPriority w:val="99"/>
    <w:rsid w:val="00AB0FC7"/>
    <w:rPr>
      <w:color w:val="800080"/>
      <w:u w:val="single"/>
    </w:rPr>
  </w:style>
  <w:style w:type="character" w:styleId="HTML">
    <w:name w:val="HTML Code"/>
    <w:rsid w:val="00AB0FC7"/>
    <w:rPr>
      <w:rFonts w:ascii="Courier New" w:eastAsia="Times New Roman" w:hAnsi="Courier New" w:cs="Courier New" w:hint="default"/>
      <w:sz w:val="20"/>
      <w:szCs w:val="20"/>
    </w:rPr>
  </w:style>
  <w:style w:type="paragraph" w:styleId="HTML0">
    <w:name w:val="HTML Preformatted"/>
    <w:basedOn w:val="a1"/>
    <w:link w:val="HTML1"/>
    <w:uiPriority w:val="99"/>
    <w:rsid w:val="00AB0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rPr>
  </w:style>
  <w:style w:type="character" w:customStyle="1" w:styleId="HTML1">
    <w:name w:val="Стандартный HTML Знак"/>
    <w:basedOn w:val="a2"/>
    <w:link w:val="HTML0"/>
    <w:uiPriority w:val="99"/>
    <w:rsid w:val="00AB0FC7"/>
    <w:rPr>
      <w:rFonts w:ascii="Courier New" w:eastAsia="Times New Roman" w:hAnsi="Courier New" w:cs="Courier New"/>
      <w:sz w:val="20"/>
      <w:szCs w:val="20"/>
      <w:lang w:eastAsia="ru-RU"/>
    </w:rPr>
  </w:style>
  <w:style w:type="paragraph" w:styleId="aff1">
    <w:name w:val="Normal (Web)"/>
    <w:basedOn w:val="a1"/>
    <w:uiPriority w:val="99"/>
    <w:rsid w:val="00AB0FC7"/>
    <w:pPr>
      <w:suppressAutoHyphens w:val="0"/>
      <w:spacing w:before="100" w:beforeAutospacing="1" w:after="100" w:afterAutospacing="1"/>
    </w:pPr>
    <w:rPr>
      <w:rFonts w:ascii="Times New Roman" w:eastAsia="Times New Roman" w:hAnsi="Times New Roman" w:cs="Times New Roman"/>
      <w:sz w:val="24"/>
      <w:szCs w:val="24"/>
    </w:rPr>
  </w:style>
  <w:style w:type="paragraph" w:styleId="17">
    <w:name w:val="toc 1"/>
    <w:basedOn w:val="a1"/>
    <w:next w:val="a1"/>
    <w:autoRedefine/>
    <w:uiPriority w:val="99"/>
    <w:rsid w:val="00AB0FC7"/>
    <w:pPr>
      <w:tabs>
        <w:tab w:val="left" w:pos="480"/>
        <w:tab w:val="right" w:leader="dot" w:pos="9344"/>
      </w:tabs>
      <w:suppressAutoHyphens w:val="0"/>
      <w:jc w:val="center"/>
    </w:pPr>
    <w:rPr>
      <w:rFonts w:ascii="Garamond" w:eastAsia="Times New Roman" w:hAnsi="Garamond" w:cs="Times New Roman"/>
      <w:sz w:val="18"/>
      <w:szCs w:val="18"/>
    </w:rPr>
  </w:style>
  <w:style w:type="paragraph" w:styleId="26">
    <w:name w:val="toc 2"/>
    <w:basedOn w:val="a1"/>
    <w:next w:val="a1"/>
    <w:autoRedefine/>
    <w:uiPriority w:val="39"/>
    <w:rsid w:val="00AB0FC7"/>
    <w:pPr>
      <w:tabs>
        <w:tab w:val="right" w:leader="dot" w:pos="9856"/>
      </w:tabs>
      <w:suppressAutoHyphens w:val="0"/>
    </w:pPr>
    <w:rPr>
      <w:rFonts w:ascii="Garamond" w:eastAsia="Times New Roman" w:hAnsi="Garamond" w:cs="Times New Roman"/>
      <w:sz w:val="22"/>
    </w:rPr>
  </w:style>
  <w:style w:type="paragraph" w:styleId="32">
    <w:name w:val="toc 3"/>
    <w:basedOn w:val="a1"/>
    <w:next w:val="a1"/>
    <w:autoRedefine/>
    <w:uiPriority w:val="39"/>
    <w:rsid w:val="00AB0FC7"/>
    <w:pPr>
      <w:suppressAutoHyphens w:val="0"/>
      <w:ind w:left="440"/>
    </w:pPr>
    <w:rPr>
      <w:rFonts w:ascii="Garamond" w:eastAsia="Times New Roman" w:hAnsi="Garamond" w:cs="Times New Roman"/>
      <w:sz w:val="22"/>
    </w:rPr>
  </w:style>
  <w:style w:type="paragraph" w:styleId="27">
    <w:name w:val="List Number 2"/>
    <w:basedOn w:val="a1"/>
    <w:uiPriority w:val="99"/>
    <w:rsid w:val="00AB0FC7"/>
    <w:pPr>
      <w:keepNext/>
      <w:keepLines/>
      <w:tabs>
        <w:tab w:val="num" w:pos="643"/>
        <w:tab w:val="left" w:pos="1260"/>
      </w:tabs>
      <w:suppressAutoHyphens w:val="0"/>
      <w:spacing w:before="120"/>
      <w:ind w:left="643" w:hanging="360"/>
      <w:jc w:val="both"/>
    </w:pPr>
    <w:rPr>
      <w:rFonts w:ascii="Garamond" w:eastAsia="Times New Roman" w:hAnsi="Garamond" w:cs="Times New Roman"/>
      <w:sz w:val="22"/>
      <w:lang w:eastAsia="en-US"/>
    </w:rPr>
  </w:style>
  <w:style w:type="paragraph" w:styleId="aff2">
    <w:name w:val="Title"/>
    <w:basedOn w:val="a1"/>
    <w:link w:val="aff3"/>
    <w:uiPriority w:val="99"/>
    <w:qFormat/>
    <w:rsid w:val="00AB0FC7"/>
    <w:pPr>
      <w:suppressAutoHyphens w:val="0"/>
      <w:jc w:val="center"/>
    </w:pPr>
    <w:rPr>
      <w:rFonts w:ascii="Garamond" w:eastAsia="Times New Roman" w:hAnsi="Garamond" w:cs="Times New Roman"/>
      <w:b/>
      <w:smallCaps/>
      <w:sz w:val="28"/>
    </w:rPr>
  </w:style>
  <w:style w:type="character" w:customStyle="1" w:styleId="aff3">
    <w:name w:val="Заголовок Знак"/>
    <w:basedOn w:val="a2"/>
    <w:link w:val="aff2"/>
    <w:uiPriority w:val="99"/>
    <w:rsid w:val="00AB0FC7"/>
    <w:rPr>
      <w:rFonts w:ascii="Garamond" w:eastAsia="Times New Roman" w:hAnsi="Garamond" w:cs="Times New Roman"/>
      <w:b/>
      <w:smallCaps/>
      <w:sz w:val="28"/>
      <w:szCs w:val="20"/>
      <w:lang w:eastAsia="ru-RU"/>
    </w:rPr>
  </w:style>
  <w:style w:type="paragraph" w:styleId="aff4">
    <w:name w:val="Subtitle"/>
    <w:basedOn w:val="a1"/>
    <w:link w:val="aff5"/>
    <w:uiPriority w:val="99"/>
    <w:qFormat/>
    <w:rsid w:val="00AB0FC7"/>
    <w:pPr>
      <w:suppressAutoHyphens w:val="0"/>
      <w:jc w:val="center"/>
    </w:pPr>
    <w:rPr>
      <w:rFonts w:ascii="Garamond" w:eastAsia="Times New Roman" w:hAnsi="Garamond" w:cs="Times New Roman"/>
      <w:caps/>
      <w:sz w:val="28"/>
    </w:rPr>
  </w:style>
  <w:style w:type="character" w:customStyle="1" w:styleId="aff5">
    <w:name w:val="Подзаголовок Знак"/>
    <w:basedOn w:val="a2"/>
    <w:link w:val="aff4"/>
    <w:uiPriority w:val="99"/>
    <w:rsid w:val="00AB0FC7"/>
    <w:rPr>
      <w:rFonts w:ascii="Garamond" w:eastAsia="Times New Roman" w:hAnsi="Garamond" w:cs="Times New Roman"/>
      <w:caps/>
      <w:sz w:val="28"/>
      <w:szCs w:val="20"/>
      <w:lang w:eastAsia="ru-RU"/>
    </w:rPr>
  </w:style>
  <w:style w:type="paragraph" w:styleId="28">
    <w:name w:val="Body Text 2"/>
    <w:basedOn w:val="a1"/>
    <w:link w:val="29"/>
    <w:uiPriority w:val="99"/>
    <w:rsid w:val="00AB0FC7"/>
    <w:pPr>
      <w:suppressAutoHyphens w:val="0"/>
      <w:spacing w:after="120" w:line="480" w:lineRule="auto"/>
    </w:pPr>
    <w:rPr>
      <w:rFonts w:ascii="Garamond" w:eastAsia="Times New Roman" w:hAnsi="Garamond" w:cs="Times New Roman"/>
      <w:sz w:val="22"/>
    </w:rPr>
  </w:style>
  <w:style w:type="character" w:customStyle="1" w:styleId="29">
    <w:name w:val="Основной текст 2 Знак"/>
    <w:basedOn w:val="a2"/>
    <w:link w:val="28"/>
    <w:uiPriority w:val="99"/>
    <w:rsid w:val="00AB0FC7"/>
    <w:rPr>
      <w:rFonts w:ascii="Garamond" w:eastAsia="Times New Roman" w:hAnsi="Garamond" w:cs="Times New Roman"/>
      <w:szCs w:val="20"/>
      <w:lang w:eastAsia="ru-RU"/>
    </w:rPr>
  </w:style>
  <w:style w:type="paragraph" w:styleId="33">
    <w:name w:val="Body Text 3"/>
    <w:basedOn w:val="a1"/>
    <w:link w:val="34"/>
    <w:rsid w:val="00AB0FC7"/>
    <w:pPr>
      <w:suppressAutoHyphens w:val="0"/>
      <w:spacing w:before="120" w:line="360" w:lineRule="auto"/>
      <w:jc w:val="both"/>
    </w:pPr>
    <w:rPr>
      <w:rFonts w:ascii="Garamond" w:eastAsia="Times New Roman" w:hAnsi="Garamond" w:cs="Times New Roman"/>
      <w:sz w:val="22"/>
    </w:rPr>
  </w:style>
  <w:style w:type="character" w:customStyle="1" w:styleId="34">
    <w:name w:val="Основной текст 3 Знак"/>
    <w:basedOn w:val="a2"/>
    <w:link w:val="33"/>
    <w:rsid w:val="00AB0FC7"/>
    <w:rPr>
      <w:rFonts w:ascii="Garamond" w:eastAsia="Times New Roman" w:hAnsi="Garamond" w:cs="Times New Roman"/>
      <w:szCs w:val="20"/>
      <w:lang w:eastAsia="ru-RU"/>
    </w:rPr>
  </w:style>
  <w:style w:type="paragraph" w:styleId="35">
    <w:name w:val="Body Text Indent 3"/>
    <w:basedOn w:val="a1"/>
    <w:link w:val="36"/>
    <w:uiPriority w:val="99"/>
    <w:rsid w:val="00AB0FC7"/>
    <w:pPr>
      <w:suppressAutoHyphens w:val="0"/>
      <w:spacing w:after="120"/>
      <w:ind w:left="283"/>
    </w:pPr>
    <w:rPr>
      <w:rFonts w:ascii="Garamond" w:eastAsia="Times New Roman" w:hAnsi="Garamond" w:cs="Times New Roman"/>
      <w:sz w:val="16"/>
      <w:szCs w:val="16"/>
    </w:rPr>
  </w:style>
  <w:style w:type="character" w:customStyle="1" w:styleId="36">
    <w:name w:val="Основной текст с отступом 3 Знак"/>
    <w:basedOn w:val="a2"/>
    <w:link w:val="35"/>
    <w:uiPriority w:val="99"/>
    <w:rsid w:val="00AB0FC7"/>
    <w:rPr>
      <w:rFonts w:ascii="Garamond" w:eastAsia="Times New Roman" w:hAnsi="Garamond" w:cs="Times New Roman"/>
      <w:sz w:val="16"/>
      <w:szCs w:val="16"/>
      <w:lang w:eastAsia="ru-RU"/>
    </w:rPr>
  </w:style>
  <w:style w:type="character" w:customStyle="1" w:styleId="aff6">
    <w:name w:val="Схема документа Знак"/>
    <w:link w:val="aff7"/>
    <w:uiPriority w:val="99"/>
    <w:semiHidden/>
    <w:locked/>
    <w:rsid w:val="00AB0FC7"/>
    <w:rPr>
      <w:rFonts w:ascii="Tahoma" w:hAnsi="Tahoma" w:cs="Tahoma"/>
      <w:shd w:val="clear" w:color="auto" w:fill="000080"/>
      <w:lang w:eastAsia="ru-RU"/>
    </w:rPr>
  </w:style>
  <w:style w:type="paragraph" w:styleId="aff7">
    <w:name w:val="Document Map"/>
    <w:basedOn w:val="a1"/>
    <w:link w:val="aff6"/>
    <w:uiPriority w:val="99"/>
    <w:semiHidden/>
    <w:rsid w:val="00AB0FC7"/>
    <w:pPr>
      <w:shd w:val="clear" w:color="auto" w:fill="000080"/>
      <w:suppressAutoHyphens w:val="0"/>
    </w:pPr>
    <w:rPr>
      <w:rFonts w:ascii="Tahoma" w:eastAsiaTheme="minorHAnsi" w:hAnsi="Tahoma" w:cs="Tahoma"/>
      <w:sz w:val="22"/>
      <w:szCs w:val="22"/>
    </w:rPr>
  </w:style>
  <w:style w:type="character" w:customStyle="1" w:styleId="18">
    <w:name w:val="Схема документа Знак1"/>
    <w:basedOn w:val="a2"/>
    <w:uiPriority w:val="99"/>
    <w:semiHidden/>
    <w:rsid w:val="00AB0FC7"/>
    <w:rPr>
      <w:rFonts w:ascii="Segoe UI" w:eastAsia="Cambria" w:hAnsi="Segoe UI" w:cs="Segoe UI"/>
      <w:sz w:val="16"/>
      <w:szCs w:val="16"/>
      <w:lang w:eastAsia="ru-RU"/>
    </w:rPr>
  </w:style>
  <w:style w:type="paragraph" w:styleId="aff8">
    <w:name w:val="Plain Text"/>
    <w:basedOn w:val="a1"/>
    <w:link w:val="aff9"/>
    <w:uiPriority w:val="99"/>
    <w:rsid w:val="00AB0FC7"/>
    <w:pPr>
      <w:suppressAutoHyphens w:val="0"/>
    </w:pPr>
    <w:rPr>
      <w:rFonts w:ascii="Courier New" w:eastAsia="SimSun" w:hAnsi="Courier New" w:cs="Courier New"/>
      <w:lang w:eastAsia="zh-CN"/>
    </w:rPr>
  </w:style>
  <w:style w:type="character" w:customStyle="1" w:styleId="aff9">
    <w:name w:val="Текст Знак"/>
    <w:basedOn w:val="a2"/>
    <w:link w:val="aff8"/>
    <w:uiPriority w:val="99"/>
    <w:rsid w:val="00AB0FC7"/>
    <w:rPr>
      <w:rFonts w:ascii="Courier New" w:eastAsia="SimSun" w:hAnsi="Courier New" w:cs="Courier New"/>
      <w:sz w:val="20"/>
      <w:szCs w:val="20"/>
      <w:lang w:eastAsia="zh-CN"/>
    </w:rPr>
  </w:style>
  <w:style w:type="paragraph" w:customStyle="1" w:styleId="affa">
    <w:name w:val="Знак"/>
    <w:basedOn w:val="a1"/>
    <w:uiPriority w:val="99"/>
    <w:rsid w:val="00AB0FC7"/>
    <w:pPr>
      <w:suppressAutoHyphens w:val="0"/>
      <w:spacing w:after="160" w:line="240" w:lineRule="exact"/>
    </w:pPr>
    <w:rPr>
      <w:rFonts w:ascii="Verdana" w:eastAsia="Times New Roman" w:hAnsi="Verdana" w:cs="Verdana"/>
      <w:lang w:val="en-US" w:eastAsia="en-US"/>
    </w:rPr>
  </w:style>
  <w:style w:type="paragraph" w:customStyle="1" w:styleId="xl23">
    <w:name w:val="xl23"/>
    <w:basedOn w:val="a1"/>
    <w:rsid w:val="00AB0FC7"/>
    <w:pPr>
      <w:suppressAutoHyphens w:val="0"/>
      <w:spacing w:before="100" w:beforeAutospacing="1" w:after="100" w:afterAutospacing="1"/>
    </w:pPr>
    <w:rPr>
      <w:rFonts w:ascii="Arial Unicode MS" w:eastAsia="Arial Unicode MS" w:hAnsi="Arial Unicode MS" w:cs="Times New Roman"/>
      <w:sz w:val="24"/>
      <w:szCs w:val="24"/>
    </w:rPr>
  </w:style>
  <w:style w:type="paragraph" w:customStyle="1" w:styleId="affb">
    <w:name w:val="Нумерация"/>
    <w:basedOn w:val="a1"/>
    <w:next w:val="a1"/>
    <w:uiPriority w:val="99"/>
    <w:rsid w:val="00AB0FC7"/>
    <w:pPr>
      <w:suppressAutoHyphens w:val="0"/>
      <w:spacing w:before="120"/>
      <w:jc w:val="center"/>
    </w:pPr>
    <w:rPr>
      <w:rFonts w:ascii="Garamond" w:eastAsia="Times New Roman" w:hAnsi="Garamond" w:cs="Times New Roman"/>
      <w:sz w:val="22"/>
    </w:rPr>
  </w:style>
  <w:style w:type="paragraph" w:customStyle="1" w:styleId="clauseindent">
    <w:name w:val="clauseindent"/>
    <w:basedOn w:val="a1"/>
    <w:uiPriority w:val="99"/>
    <w:rsid w:val="00AB0FC7"/>
    <w:pPr>
      <w:suppressAutoHyphens w:val="0"/>
      <w:spacing w:before="120" w:after="120"/>
      <w:ind w:left="426"/>
      <w:jc w:val="both"/>
    </w:pPr>
    <w:rPr>
      <w:rFonts w:ascii="Garamond" w:eastAsia="Times New Roman" w:hAnsi="Garamond" w:cs="Times New Roman"/>
      <w:i/>
      <w:sz w:val="22"/>
      <w:lang w:eastAsia="en-US"/>
    </w:rPr>
  </w:style>
  <w:style w:type="paragraph" w:customStyle="1" w:styleId="19">
    <w:name w:val="Нумерованный список 1"/>
    <w:basedOn w:val="a1"/>
    <w:autoRedefine/>
    <w:uiPriority w:val="99"/>
    <w:rsid w:val="00AB0FC7"/>
    <w:pPr>
      <w:tabs>
        <w:tab w:val="num" w:pos="1980"/>
      </w:tabs>
      <w:suppressAutoHyphens w:val="0"/>
      <w:spacing w:before="120" w:after="120"/>
      <w:ind w:left="1960" w:hanging="340"/>
      <w:jc w:val="both"/>
    </w:pPr>
    <w:rPr>
      <w:rFonts w:ascii="Arial" w:eastAsia="Times New Roman" w:hAnsi="Arial" w:cs="Times New Roman"/>
    </w:rPr>
  </w:style>
  <w:style w:type="paragraph" w:customStyle="1" w:styleId="MTDisplayEquation">
    <w:name w:val="MTDisplayEquation"/>
    <w:basedOn w:val="a1"/>
    <w:uiPriority w:val="99"/>
    <w:rsid w:val="00AB0FC7"/>
    <w:pPr>
      <w:tabs>
        <w:tab w:val="num" w:pos="720"/>
        <w:tab w:val="center" w:pos="4720"/>
      </w:tabs>
      <w:suppressAutoHyphens w:val="0"/>
      <w:spacing w:before="60" w:after="60"/>
      <w:ind w:left="540" w:hanging="540"/>
      <w:jc w:val="both"/>
    </w:pPr>
    <w:rPr>
      <w:rFonts w:ascii="Garamond" w:eastAsia="Times New Roman" w:hAnsi="Garamond" w:cs="Times New Roman"/>
      <w:sz w:val="22"/>
      <w:szCs w:val="22"/>
    </w:rPr>
  </w:style>
  <w:style w:type="paragraph" w:customStyle="1" w:styleId="xl24">
    <w:name w:val="xl24"/>
    <w:basedOn w:val="a1"/>
    <w:uiPriority w:val="99"/>
    <w:rsid w:val="00AB0FC7"/>
    <w:pPr>
      <w:pBdr>
        <w:bottom w:val="single" w:sz="4" w:space="0" w:color="auto"/>
        <w:right w:val="single" w:sz="4" w:space="0" w:color="auto"/>
      </w:pBdr>
      <w:suppressAutoHyphens w:val="0"/>
      <w:spacing w:before="100" w:beforeAutospacing="1" w:after="100" w:afterAutospacing="1"/>
      <w:jc w:val="center"/>
    </w:pPr>
    <w:rPr>
      <w:rFonts w:ascii="Garamond" w:eastAsia="Arial Unicode MS" w:hAnsi="Garamond" w:cs="Arial Unicode MS"/>
      <w:sz w:val="17"/>
      <w:szCs w:val="17"/>
    </w:rPr>
  </w:style>
  <w:style w:type="paragraph" w:customStyle="1" w:styleId="xl25">
    <w:name w:val="xl25"/>
    <w:basedOn w:val="a1"/>
    <w:uiPriority w:val="99"/>
    <w:rsid w:val="00AB0FC7"/>
    <w:pPr>
      <w:pBdr>
        <w:bottom w:val="single" w:sz="4" w:space="0" w:color="auto"/>
        <w:right w:val="single" w:sz="4" w:space="0" w:color="auto"/>
      </w:pBdr>
      <w:suppressAutoHyphens w:val="0"/>
      <w:spacing w:before="100" w:beforeAutospacing="1" w:after="100" w:afterAutospacing="1"/>
      <w:jc w:val="center"/>
    </w:pPr>
    <w:rPr>
      <w:rFonts w:ascii="Times New Roman" w:eastAsia="Arial Unicode MS" w:hAnsi="Times New Roman" w:cs="Times New Roman"/>
      <w:b/>
      <w:bCs/>
      <w:sz w:val="18"/>
      <w:szCs w:val="18"/>
    </w:rPr>
  </w:style>
  <w:style w:type="paragraph" w:customStyle="1" w:styleId="CharChar">
    <w:name w:val="Char Char"/>
    <w:basedOn w:val="a1"/>
    <w:uiPriority w:val="99"/>
    <w:rsid w:val="00AB0FC7"/>
    <w:pPr>
      <w:suppressAutoHyphens w:val="0"/>
      <w:spacing w:after="160" w:line="240" w:lineRule="exact"/>
    </w:pPr>
    <w:rPr>
      <w:rFonts w:ascii="Verdana" w:eastAsia="Times New Roman" w:hAnsi="Verdana" w:cs="Verdana"/>
      <w:lang w:val="en-US" w:eastAsia="en-US"/>
    </w:rPr>
  </w:style>
  <w:style w:type="paragraph" w:customStyle="1" w:styleId="Handbuchtitel">
    <w:name w:val="Handbuchtitel"/>
    <w:basedOn w:val="a1"/>
    <w:uiPriority w:val="99"/>
    <w:rsid w:val="00AB0FC7"/>
    <w:pPr>
      <w:suppressAutoHyphens w:val="0"/>
      <w:spacing w:before="120" w:after="200" w:line="270" w:lineRule="atLeast"/>
    </w:pPr>
    <w:rPr>
      <w:rFonts w:ascii="NewsGoth Dm BT" w:eastAsia="Times New Roman" w:hAnsi="NewsGoth Dm BT" w:cs="Times New Roman"/>
      <w:lang w:val="de-DE"/>
    </w:rPr>
  </w:style>
  <w:style w:type="paragraph" w:customStyle="1" w:styleId="CharChar1CharCharCharChar">
    <w:name w:val="Char Char1 Знак Знак Char Char Знак Знак Char Char"/>
    <w:basedOn w:val="a1"/>
    <w:uiPriority w:val="99"/>
    <w:rsid w:val="00AB0FC7"/>
    <w:pPr>
      <w:suppressAutoHyphens w:val="0"/>
      <w:spacing w:after="160" w:line="240" w:lineRule="exact"/>
    </w:pPr>
    <w:rPr>
      <w:rFonts w:ascii="Verdana" w:eastAsia="Times New Roman" w:hAnsi="Verdana" w:cs="Verdana"/>
      <w:lang w:val="en-US" w:eastAsia="en-US"/>
    </w:rPr>
  </w:style>
  <w:style w:type="paragraph" w:customStyle="1" w:styleId="37">
    <w:name w:val="Абзац списка3"/>
    <w:basedOn w:val="a1"/>
    <w:rsid w:val="00AB0FC7"/>
    <w:pPr>
      <w:spacing w:after="200" w:line="276" w:lineRule="auto"/>
      <w:ind w:left="720"/>
    </w:pPr>
    <w:rPr>
      <w:rFonts w:ascii="Calibri" w:eastAsia="Times New Roman" w:hAnsi="Calibri" w:cs="Times New Roman"/>
      <w:sz w:val="22"/>
      <w:szCs w:val="22"/>
      <w:lang w:eastAsia="ar-SA"/>
    </w:rPr>
  </w:style>
  <w:style w:type="character" w:styleId="affc">
    <w:name w:val="footnote reference"/>
    <w:uiPriority w:val="99"/>
    <w:semiHidden/>
    <w:rsid w:val="00AB0FC7"/>
    <w:rPr>
      <w:rFonts w:ascii="Times New Roman" w:hAnsi="Times New Roman" w:cs="Times New Roman" w:hint="default"/>
      <w:vertAlign w:val="superscript"/>
    </w:rPr>
  </w:style>
  <w:style w:type="character" w:customStyle="1" w:styleId="71">
    <w:name w:val="Знак Знак7"/>
    <w:uiPriority w:val="99"/>
    <w:rsid w:val="00AB0FC7"/>
    <w:rPr>
      <w:rFonts w:ascii="Times New Roman" w:eastAsia="Batang" w:hAnsi="Times New Roman" w:cs="Times New Roman" w:hint="default"/>
      <w:lang w:val="x-none" w:eastAsia="ko-KR"/>
    </w:rPr>
  </w:style>
  <w:style w:type="character" w:customStyle="1" w:styleId="52">
    <w:name w:val="Знак Знак5"/>
    <w:uiPriority w:val="99"/>
    <w:rsid w:val="00AB0FC7"/>
    <w:rPr>
      <w:rFonts w:ascii="Times New Roman" w:hAnsi="Times New Roman" w:cs="Times New Roman" w:hint="default"/>
      <w:sz w:val="24"/>
      <w:szCs w:val="24"/>
    </w:rPr>
  </w:style>
  <w:style w:type="character" w:customStyle="1" w:styleId="bodytext1">
    <w:name w:val="body text Знак Знак1"/>
    <w:uiPriority w:val="99"/>
    <w:rsid w:val="00AB0FC7"/>
    <w:rPr>
      <w:rFonts w:ascii="Times New Roman" w:hAnsi="Times New Roman" w:cs="Times New Roman" w:hint="default"/>
      <w:sz w:val="24"/>
      <w:szCs w:val="24"/>
      <w:lang w:val="ru-RU" w:eastAsia="ru-RU" w:bidi="ar-SA"/>
    </w:rPr>
  </w:style>
  <w:style w:type="character" w:customStyle="1" w:styleId="m1">
    <w:name w:val="m1"/>
    <w:uiPriority w:val="99"/>
    <w:rsid w:val="00AB0FC7"/>
    <w:rPr>
      <w:rFonts w:ascii="Times New Roman" w:hAnsi="Times New Roman" w:cs="Times New Roman" w:hint="default"/>
      <w:color w:val="0000FF"/>
    </w:rPr>
  </w:style>
  <w:style w:type="character" w:customStyle="1" w:styleId="t1">
    <w:name w:val="t1"/>
    <w:uiPriority w:val="99"/>
    <w:rsid w:val="00AB0FC7"/>
    <w:rPr>
      <w:rFonts w:ascii="Times New Roman" w:hAnsi="Times New Roman" w:cs="Times New Roman" w:hint="default"/>
      <w:color w:val="990000"/>
    </w:rPr>
  </w:style>
  <w:style w:type="table" w:customStyle="1" w:styleId="1a">
    <w:name w:val="Сетка таблицы1"/>
    <w:basedOn w:val="a3"/>
    <w:next w:val="afe"/>
    <w:uiPriority w:val="39"/>
    <w:rsid w:val="00AB0FC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1"/>
    <w:uiPriority w:val="99"/>
    <w:rsid w:val="00AB0FC7"/>
    <w:pPr>
      <w:suppressAutoHyphens w:val="0"/>
      <w:spacing w:before="100" w:beforeAutospacing="1" w:after="100" w:afterAutospacing="1"/>
    </w:pPr>
    <w:rPr>
      <w:rFonts w:ascii="Times New Roman" w:eastAsia="Times New Roman" w:hAnsi="Times New Roman" w:cs="Times New Roman"/>
      <w:sz w:val="24"/>
      <w:szCs w:val="24"/>
    </w:rPr>
  </w:style>
  <w:style w:type="paragraph" w:customStyle="1" w:styleId="subsubclauseindent">
    <w:name w:val="subsubclauseindent"/>
    <w:basedOn w:val="a1"/>
    <w:uiPriority w:val="99"/>
    <w:rsid w:val="00AB0FC7"/>
    <w:pPr>
      <w:suppressAutoHyphens w:val="0"/>
      <w:spacing w:before="120" w:after="120"/>
      <w:ind w:left="2552"/>
      <w:jc w:val="both"/>
    </w:pPr>
    <w:rPr>
      <w:rFonts w:ascii="Times New Roman" w:eastAsia="Times New Roman" w:hAnsi="Times New Roman" w:cs="Times New Roman"/>
      <w:sz w:val="22"/>
      <w:lang w:val="en-GB" w:eastAsia="en-US"/>
    </w:rPr>
  </w:style>
  <w:style w:type="paragraph" w:styleId="affd">
    <w:name w:val="caption"/>
    <w:basedOn w:val="a1"/>
    <w:uiPriority w:val="99"/>
    <w:qFormat/>
    <w:rsid w:val="00AB0FC7"/>
    <w:pPr>
      <w:widowControl w:val="0"/>
      <w:suppressAutoHyphens w:val="0"/>
      <w:jc w:val="center"/>
    </w:pPr>
    <w:rPr>
      <w:rFonts w:ascii="Times New Roman" w:eastAsia="Times New Roman" w:hAnsi="Times New Roman" w:cs="Times New Roman"/>
      <w:sz w:val="24"/>
    </w:rPr>
  </w:style>
  <w:style w:type="character" w:customStyle="1" w:styleId="82">
    <w:name w:val="Знак Знак8"/>
    <w:locked/>
    <w:rsid w:val="00AB0FC7"/>
    <w:rPr>
      <w:rFonts w:cs="Times New Roman"/>
    </w:rPr>
  </w:style>
  <w:style w:type="character" w:customStyle="1" w:styleId="h2">
    <w:name w:val="h2 Знак"/>
    <w:aliases w:val="h21 Знак,5 Знак,Заголовок пункта (1.1) Знак Знак"/>
    <w:uiPriority w:val="99"/>
    <w:locked/>
    <w:rsid w:val="00AB0FC7"/>
    <w:rPr>
      <w:b/>
    </w:rPr>
  </w:style>
  <w:style w:type="character" w:customStyle="1" w:styleId="H4">
    <w:name w:val="H4 Знак"/>
    <w:aliases w:val="H41 Знак,Sub-Minor Знак,Level 2 - a Знак Знак"/>
    <w:uiPriority w:val="99"/>
    <w:locked/>
    <w:rsid w:val="00AB0FC7"/>
    <w:rPr>
      <w:rFonts w:cs="Times New Roman"/>
      <w:sz w:val="22"/>
    </w:rPr>
  </w:style>
  <w:style w:type="character" w:customStyle="1" w:styleId="h5">
    <w:name w:val="h5 Знак"/>
    <w:aliases w:val="h51 Знак,H5 Знак,H51 Знак,h52 Знак,test Знак,Block Label Знак,Level 3 - i Знак Знак"/>
    <w:uiPriority w:val="99"/>
    <w:locked/>
    <w:rsid w:val="00AB0FC7"/>
    <w:rPr>
      <w:rFonts w:ascii="Calibri" w:hAnsi="Calibri"/>
      <w:b/>
      <w:i/>
      <w:sz w:val="26"/>
    </w:rPr>
  </w:style>
  <w:style w:type="character" w:customStyle="1" w:styleId="LegalLevel1">
    <w:name w:val="Legal Level 1. Знак Знак"/>
    <w:uiPriority w:val="99"/>
    <w:locked/>
    <w:rsid w:val="00AB0FC7"/>
    <w:rPr>
      <w:rFonts w:cs="Times New Roman"/>
      <w:sz w:val="22"/>
    </w:rPr>
  </w:style>
  <w:style w:type="character" w:customStyle="1" w:styleId="AppendixHeader">
    <w:name w:val="Appendix Header Знак"/>
    <w:aliases w:val="Legal Level 1.1. Знак Знак"/>
    <w:uiPriority w:val="99"/>
    <w:locked/>
    <w:rsid w:val="00AB0FC7"/>
    <w:rPr>
      <w:rFonts w:ascii="Calibri" w:hAnsi="Calibri"/>
      <w:sz w:val="24"/>
    </w:rPr>
  </w:style>
  <w:style w:type="character" w:customStyle="1" w:styleId="LegalLevel111">
    <w:name w:val="Legal Level 1.1.1. Знак Знак"/>
    <w:uiPriority w:val="99"/>
    <w:locked/>
    <w:rsid w:val="00AB0FC7"/>
    <w:rPr>
      <w:rFonts w:ascii="Arial" w:hAnsi="Arial" w:cs="Times New Roman"/>
      <w:i/>
      <w:lang w:val="en-GB"/>
    </w:rPr>
  </w:style>
  <w:style w:type="character" w:customStyle="1" w:styleId="LegalLevel1111">
    <w:name w:val="Legal Level 1.1.1.1. Знак Знак"/>
    <w:uiPriority w:val="99"/>
    <w:locked/>
    <w:rsid w:val="00AB0FC7"/>
    <w:rPr>
      <w:rFonts w:ascii="Arial" w:hAnsi="Arial" w:cs="Times New Roman"/>
      <w:i/>
      <w:sz w:val="18"/>
      <w:lang w:val="en-GB"/>
    </w:rPr>
  </w:style>
  <w:style w:type="paragraph" w:customStyle="1" w:styleId="a0">
    <w:name w:val="Список_в_таблице_маркированный"/>
    <w:basedOn w:val="a1"/>
    <w:next w:val="a1"/>
    <w:uiPriority w:val="99"/>
    <w:rsid w:val="00AB0FC7"/>
    <w:pPr>
      <w:numPr>
        <w:numId w:val="6"/>
      </w:numPr>
      <w:tabs>
        <w:tab w:val="left" w:pos="170"/>
      </w:tabs>
      <w:suppressAutoHyphens w:val="0"/>
    </w:pPr>
    <w:rPr>
      <w:rFonts w:ascii="Times New Roman" w:eastAsia="Times New Roman" w:hAnsi="Times New Roman" w:cs="Times New Roman"/>
    </w:rPr>
  </w:style>
  <w:style w:type="character" w:customStyle="1" w:styleId="bodytext">
    <w:name w:val="body text Знак Знак"/>
    <w:uiPriority w:val="99"/>
    <w:locked/>
    <w:rsid w:val="00AB0FC7"/>
    <w:rPr>
      <w:sz w:val="24"/>
    </w:rPr>
  </w:style>
  <w:style w:type="paragraph" w:customStyle="1" w:styleId="1b">
    <w:name w:val="Название1"/>
    <w:basedOn w:val="a1"/>
    <w:uiPriority w:val="10"/>
    <w:qFormat/>
    <w:rsid w:val="00AB0FC7"/>
    <w:pPr>
      <w:suppressAutoHyphens w:val="0"/>
      <w:jc w:val="center"/>
    </w:pPr>
    <w:rPr>
      <w:rFonts w:ascii="Times New Roman" w:eastAsia="Times New Roman" w:hAnsi="Times New Roman" w:cs="Times New Roman"/>
      <w:sz w:val="28"/>
      <w:szCs w:val="28"/>
    </w:rPr>
  </w:style>
  <w:style w:type="character" w:customStyle="1" w:styleId="120">
    <w:name w:val="Знак Знак12"/>
    <w:rsid w:val="00AB0FC7"/>
    <w:rPr>
      <w:sz w:val="24"/>
      <w:szCs w:val="24"/>
    </w:rPr>
  </w:style>
  <w:style w:type="character" w:customStyle="1" w:styleId="110">
    <w:name w:val="Знак Знак11"/>
    <w:locked/>
    <w:rsid w:val="00AB0FC7"/>
    <w:rPr>
      <w:sz w:val="24"/>
    </w:rPr>
  </w:style>
  <w:style w:type="character" w:customStyle="1" w:styleId="91">
    <w:name w:val="Знак Знак9"/>
    <w:locked/>
    <w:rsid w:val="00AB0FC7"/>
    <w:rPr>
      <w:sz w:val="24"/>
    </w:rPr>
  </w:style>
  <w:style w:type="paragraph" w:customStyle="1" w:styleId="1">
    <w:name w:val="Заголовок 1. Предложения"/>
    <w:aliases w:val="связанные"/>
    <w:basedOn w:val="10"/>
    <w:autoRedefine/>
    <w:uiPriority w:val="99"/>
    <w:rsid w:val="00AB0FC7"/>
    <w:pPr>
      <w:numPr>
        <w:numId w:val="8"/>
      </w:numPr>
      <w:suppressAutoHyphens w:val="0"/>
      <w:spacing w:line="240" w:lineRule="auto"/>
      <w:jc w:val="left"/>
    </w:pPr>
    <w:rPr>
      <w:rFonts w:ascii="Arial" w:eastAsia="Times New Roman" w:hAnsi="Arial" w:cs="Times New Roman"/>
      <w:sz w:val="28"/>
      <w:szCs w:val="26"/>
    </w:rPr>
  </w:style>
  <w:style w:type="paragraph" w:customStyle="1" w:styleId="100">
    <w:name w:val="Стиль Пункт_нормативн_документа + 10 пт"/>
    <w:basedOn w:val="af6"/>
    <w:uiPriority w:val="99"/>
    <w:rsid w:val="00AB0FC7"/>
    <w:pPr>
      <w:numPr>
        <w:ilvl w:val="1"/>
      </w:numPr>
      <w:tabs>
        <w:tab w:val="num" w:pos="1332"/>
      </w:tabs>
      <w:spacing w:before="120"/>
      <w:ind w:left="1333" w:hanging="431"/>
    </w:pPr>
    <w:rPr>
      <w:sz w:val="20"/>
      <w:lang w:val="ru-RU" w:eastAsia="ru-RU"/>
    </w:rPr>
  </w:style>
  <w:style w:type="character" w:customStyle="1" w:styleId="73">
    <w:name w:val="Знак Знак73"/>
    <w:locked/>
    <w:rsid w:val="00A62063"/>
    <w:rPr>
      <w:rFonts w:ascii="Tahoma" w:hAnsi="Tahoma"/>
      <w:sz w:val="16"/>
    </w:rPr>
  </w:style>
  <w:style w:type="character" w:customStyle="1" w:styleId="61">
    <w:name w:val="Знак Знак6"/>
    <w:locked/>
    <w:rsid w:val="00AB0FC7"/>
    <w:rPr>
      <w:sz w:val="24"/>
    </w:rPr>
  </w:style>
  <w:style w:type="paragraph" w:customStyle="1" w:styleId="msolistparagraph0">
    <w:name w:val="msolistparagraph"/>
    <w:basedOn w:val="a1"/>
    <w:uiPriority w:val="99"/>
    <w:rsid w:val="00AB0FC7"/>
    <w:pPr>
      <w:suppressAutoHyphens w:val="0"/>
      <w:ind w:left="720"/>
    </w:pPr>
    <w:rPr>
      <w:rFonts w:ascii="Times New Roman" w:eastAsia="Times New Roman" w:hAnsi="Times New Roman" w:cs="Times New Roman"/>
      <w:sz w:val="24"/>
      <w:szCs w:val="24"/>
    </w:rPr>
  </w:style>
  <w:style w:type="paragraph" w:styleId="4">
    <w:name w:val="List Number 4"/>
    <w:basedOn w:val="a1"/>
    <w:uiPriority w:val="99"/>
    <w:rsid w:val="00AB0FC7"/>
    <w:pPr>
      <w:numPr>
        <w:numId w:val="7"/>
      </w:numPr>
      <w:tabs>
        <w:tab w:val="clear" w:pos="643"/>
        <w:tab w:val="num" w:pos="1209"/>
      </w:tabs>
      <w:suppressAutoHyphens w:val="0"/>
      <w:autoSpaceDE w:val="0"/>
      <w:autoSpaceDN w:val="0"/>
      <w:ind w:left="1209"/>
      <w:contextualSpacing/>
    </w:pPr>
    <w:rPr>
      <w:rFonts w:ascii="Times New Roman" w:eastAsia="Times New Roman" w:hAnsi="Times New Roman" w:cs="Times New Roman"/>
      <w:sz w:val="24"/>
      <w:szCs w:val="24"/>
    </w:rPr>
  </w:style>
  <w:style w:type="paragraph" w:styleId="affe">
    <w:name w:val="TOC Heading"/>
    <w:basedOn w:val="10"/>
    <w:next w:val="a1"/>
    <w:uiPriority w:val="39"/>
    <w:qFormat/>
    <w:rsid w:val="00AB0FC7"/>
    <w:pPr>
      <w:keepLines/>
      <w:suppressAutoHyphens w:val="0"/>
      <w:spacing w:before="480" w:line="276" w:lineRule="auto"/>
      <w:jc w:val="left"/>
      <w:outlineLvl w:val="9"/>
    </w:pPr>
    <w:rPr>
      <w:rFonts w:ascii="Cambria" w:eastAsia="Times New Roman" w:hAnsi="Cambria" w:cs="Times New Roman"/>
      <w:color w:val="365F91"/>
      <w:sz w:val="28"/>
      <w:szCs w:val="28"/>
      <w:lang w:eastAsia="en-US"/>
    </w:rPr>
  </w:style>
  <w:style w:type="paragraph" w:customStyle="1" w:styleId="1Garamond11">
    <w:name w:val="Стиль Заголовок 1 + Garamond 11 пт не полужирный Первая строка: ..."/>
    <w:basedOn w:val="10"/>
    <w:uiPriority w:val="99"/>
    <w:rsid w:val="00AB0FC7"/>
    <w:pPr>
      <w:suppressAutoHyphens w:val="0"/>
      <w:spacing w:before="240" w:after="60" w:line="240" w:lineRule="auto"/>
      <w:jc w:val="left"/>
    </w:pPr>
    <w:rPr>
      <w:rFonts w:ascii="Garamond" w:eastAsia="Times New Roman" w:hAnsi="Garamond" w:cs="Times New Roman"/>
      <w:bCs w:val="0"/>
      <w:kern w:val="32"/>
      <w:sz w:val="22"/>
    </w:rPr>
  </w:style>
  <w:style w:type="paragraph" w:customStyle="1" w:styleId="Courier4">
    <w:name w:val="Courier 4"/>
    <w:basedOn w:val="a1"/>
    <w:uiPriority w:val="99"/>
    <w:rsid w:val="00AB0FC7"/>
    <w:pPr>
      <w:suppressAutoHyphens w:val="0"/>
      <w:ind w:left="1134"/>
    </w:pPr>
    <w:rPr>
      <w:rFonts w:ascii="Courier New" w:eastAsia="Times New Roman" w:hAnsi="Courier New" w:cs="Times New Roman"/>
      <w:szCs w:val="24"/>
    </w:rPr>
  </w:style>
  <w:style w:type="paragraph" w:customStyle="1" w:styleId="Courier">
    <w:name w:val="Обычный Courier"/>
    <w:basedOn w:val="a1"/>
    <w:uiPriority w:val="99"/>
    <w:rsid w:val="00AB0FC7"/>
    <w:pPr>
      <w:suppressAutoHyphens w:val="0"/>
    </w:pPr>
    <w:rPr>
      <w:rFonts w:ascii="Courier New" w:eastAsia="Times New Roman" w:hAnsi="Courier New" w:cs="Times New Roman"/>
      <w:szCs w:val="24"/>
    </w:rPr>
  </w:style>
  <w:style w:type="paragraph" w:customStyle="1" w:styleId="b">
    <w:name w:val="b"/>
    <w:basedOn w:val="a1"/>
    <w:uiPriority w:val="99"/>
    <w:rsid w:val="00AB0FC7"/>
    <w:pPr>
      <w:suppressAutoHyphens w:val="0"/>
      <w:spacing w:before="100" w:beforeAutospacing="1" w:after="100" w:afterAutospacing="1"/>
    </w:pPr>
    <w:rPr>
      <w:rFonts w:ascii="Courier New" w:eastAsia="Times New Roman" w:hAnsi="Courier New" w:cs="Courier New"/>
      <w:b/>
      <w:bCs/>
      <w:color w:val="FF0000"/>
      <w:sz w:val="24"/>
      <w:szCs w:val="24"/>
    </w:rPr>
  </w:style>
  <w:style w:type="paragraph" w:customStyle="1" w:styleId="e">
    <w:name w:val="e"/>
    <w:basedOn w:val="a1"/>
    <w:uiPriority w:val="99"/>
    <w:rsid w:val="00AB0FC7"/>
    <w:pPr>
      <w:suppressAutoHyphens w:val="0"/>
      <w:spacing w:before="100" w:beforeAutospacing="1" w:after="100" w:afterAutospacing="1"/>
      <w:ind w:left="240" w:right="240" w:hanging="240"/>
    </w:pPr>
    <w:rPr>
      <w:rFonts w:ascii="Times New Roman" w:eastAsia="Times New Roman" w:hAnsi="Times New Roman" w:cs="Times New Roman"/>
      <w:sz w:val="24"/>
      <w:szCs w:val="24"/>
    </w:rPr>
  </w:style>
  <w:style w:type="paragraph" w:customStyle="1" w:styleId="k">
    <w:name w:val="k"/>
    <w:basedOn w:val="a1"/>
    <w:uiPriority w:val="99"/>
    <w:rsid w:val="00AB0FC7"/>
    <w:pPr>
      <w:suppressAutoHyphens w:val="0"/>
      <w:spacing w:before="100" w:beforeAutospacing="1" w:after="100" w:afterAutospacing="1"/>
      <w:ind w:left="240" w:right="240" w:hanging="240"/>
    </w:pPr>
    <w:rPr>
      <w:rFonts w:ascii="Times New Roman" w:eastAsia="Times New Roman" w:hAnsi="Times New Roman" w:cs="Times New Roman"/>
      <w:sz w:val="24"/>
      <w:szCs w:val="24"/>
    </w:rPr>
  </w:style>
  <w:style w:type="paragraph" w:customStyle="1" w:styleId="t">
    <w:name w:val="t"/>
    <w:basedOn w:val="a1"/>
    <w:uiPriority w:val="99"/>
    <w:rsid w:val="00AB0FC7"/>
    <w:pPr>
      <w:suppressAutoHyphens w:val="0"/>
      <w:spacing w:before="100" w:beforeAutospacing="1" w:after="100" w:afterAutospacing="1"/>
    </w:pPr>
    <w:rPr>
      <w:rFonts w:ascii="Times New Roman" w:eastAsia="Times New Roman" w:hAnsi="Times New Roman" w:cs="Times New Roman"/>
      <w:color w:val="990000"/>
      <w:sz w:val="24"/>
      <w:szCs w:val="24"/>
    </w:rPr>
  </w:style>
  <w:style w:type="paragraph" w:customStyle="1" w:styleId="xt">
    <w:name w:val="xt"/>
    <w:basedOn w:val="a1"/>
    <w:uiPriority w:val="99"/>
    <w:rsid w:val="00AB0FC7"/>
    <w:pPr>
      <w:suppressAutoHyphens w:val="0"/>
      <w:spacing w:before="100" w:beforeAutospacing="1" w:after="100" w:afterAutospacing="1"/>
    </w:pPr>
    <w:rPr>
      <w:rFonts w:ascii="Times New Roman" w:eastAsia="Times New Roman" w:hAnsi="Times New Roman" w:cs="Times New Roman"/>
      <w:color w:val="990099"/>
      <w:sz w:val="24"/>
      <w:szCs w:val="24"/>
    </w:rPr>
  </w:style>
  <w:style w:type="paragraph" w:customStyle="1" w:styleId="ns">
    <w:name w:val="ns"/>
    <w:basedOn w:val="a1"/>
    <w:uiPriority w:val="99"/>
    <w:rsid w:val="00AB0FC7"/>
    <w:pPr>
      <w:suppressAutoHyphens w:val="0"/>
      <w:spacing w:before="100" w:beforeAutospacing="1" w:after="100" w:afterAutospacing="1"/>
    </w:pPr>
    <w:rPr>
      <w:rFonts w:ascii="Times New Roman" w:eastAsia="Times New Roman" w:hAnsi="Times New Roman" w:cs="Times New Roman"/>
      <w:color w:val="FF0000"/>
      <w:sz w:val="24"/>
      <w:szCs w:val="24"/>
    </w:rPr>
  </w:style>
  <w:style w:type="paragraph" w:customStyle="1" w:styleId="dt">
    <w:name w:val="dt"/>
    <w:basedOn w:val="a1"/>
    <w:uiPriority w:val="99"/>
    <w:rsid w:val="00AB0FC7"/>
    <w:pPr>
      <w:suppressAutoHyphens w:val="0"/>
      <w:spacing w:before="100" w:beforeAutospacing="1" w:after="100" w:afterAutospacing="1"/>
    </w:pPr>
    <w:rPr>
      <w:rFonts w:ascii="Times New Roman" w:eastAsia="Times New Roman" w:hAnsi="Times New Roman" w:cs="Times New Roman"/>
      <w:color w:val="008000"/>
      <w:sz w:val="24"/>
      <w:szCs w:val="24"/>
    </w:rPr>
  </w:style>
  <w:style w:type="paragraph" w:customStyle="1" w:styleId="m">
    <w:name w:val="m"/>
    <w:basedOn w:val="a1"/>
    <w:uiPriority w:val="99"/>
    <w:rsid w:val="00AB0FC7"/>
    <w:pPr>
      <w:suppressAutoHyphens w:val="0"/>
      <w:spacing w:before="100" w:beforeAutospacing="1" w:after="100" w:afterAutospacing="1"/>
    </w:pPr>
    <w:rPr>
      <w:rFonts w:ascii="Times New Roman" w:eastAsia="Times New Roman" w:hAnsi="Times New Roman" w:cs="Times New Roman"/>
      <w:color w:val="0000FF"/>
      <w:sz w:val="24"/>
      <w:szCs w:val="24"/>
    </w:rPr>
  </w:style>
  <w:style w:type="paragraph" w:customStyle="1" w:styleId="tx">
    <w:name w:val="tx"/>
    <w:basedOn w:val="a1"/>
    <w:uiPriority w:val="99"/>
    <w:rsid w:val="00AB0FC7"/>
    <w:pPr>
      <w:suppressAutoHyphens w:val="0"/>
      <w:spacing w:before="100" w:beforeAutospacing="1" w:after="100" w:afterAutospacing="1"/>
    </w:pPr>
    <w:rPr>
      <w:rFonts w:ascii="Times New Roman" w:eastAsia="Times New Roman" w:hAnsi="Times New Roman" w:cs="Times New Roman"/>
      <w:b/>
      <w:bCs/>
      <w:sz w:val="24"/>
      <w:szCs w:val="24"/>
    </w:rPr>
  </w:style>
  <w:style w:type="paragraph" w:customStyle="1" w:styleId="db">
    <w:name w:val="db"/>
    <w:basedOn w:val="a1"/>
    <w:uiPriority w:val="99"/>
    <w:rsid w:val="00AB0FC7"/>
    <w:pPr>
      <w:pBdr>
        <w:left w:val="single" w:sz="6" w:space="4" w:color="CCCCCC"/>
      </w:pBdr>
      <w:suppressAutoHyphens w:val="0"/>
      <w:ind w:left="240"/>
    </w:pPr>
    <w:rPr>
      <w:rFonts w:ascii="Courier" w:eastAsia="Times New Roman" w:hAnsi="Courier" w:cs="Times New Roman"/>
      <w:sz w:val="24"/>
      <w:szCs w:val="24"/>
    </w:rPr>
  </w:style>
  <w:style w:type="paragraph" w:customStyle="1" w:styleId="di">
    <w:name w:val="di"/>
    <w:basedOn w:val="a1"/>
    <w:uiPriority w:val="99"/>
    <w:rsid w:val="00AB0FC7"/>
    <w:pPr>
      <w:suppressAutoHyphens w:val="0"/>
      <w:spacing w:before="100" w:beforeAutospacing="1" w:after="100" w:afterAutospacing="1"/>
    </w:pPr>
    <w:rPr>
      <w:rFonts w:ascii="Courier" w:eastAsia="Times New Roman" w:hAnsi="Courier" w:cs="Times New Roman"/>
      <w:sz w:val="24"/>
      <w:szCs w:val="24"/>
    </w:rPr>
  </w:style>
  <w:style w:type="paragraph" w:customStyle="1" w:styleId="d">
    <w:name w:val="d"/>
    <w:basedOn w:val="a1"/>
    <w:uiPriority w:val="99"/>
    <w:rsid w:val="00AB0FC7"/>
    <w:pPr>
      <w:suppressAutoHyphens w:val="0"/>
      <w:spacing w:before="100" w:beforeAutospacing="1" w:after="100" w:afterAutospacing="1"/>
    </w:pPr>
    <w:rPr>
      <w:rFonts w:ascii="Times New Roman" w:eastAsia="Times New Roman" w:hAnsi="Times New Roman" w:cs="Times New Roman"/>
      <w:color w:val="0000FF"/>
      <w:sz w:val="24"/>
      <w:szCs w:val="24"/>
    </w:rPr>
  </w:style>
  <w:style w:type="paragraph" w:customStyle="1" w:styleId="pi">
    <w:name w:val="pi"/>
    <w:basedOn w:val="a1"/>
    <w:uiPriority w:val="99"/>
    <w:rsid w:val="00AB0FC7"/>
    <w:pPr>
      <w:suppressAutoHyphens w:val="0"/>
      <w:spacing w:before="100" w:beforeAutospacing="1" w:after="100" w:afterAutospacing="1"/>
    </w:pPr>
    <w:rPr>
      <w:rFonts w:ascii="Times New Roman" w:eastAsia="Times New Roman" w:hAnsi="Times New Roman" w:cs="Times New Roman"/>
      <w:color w:val="0000FF"/>
      <w:sz w:val="24"/>
      <w:szCs w:val="24"/>
    </w:rPr>
  </w:style>
  <w:style w:type="paragraph" w:customStyle="1" w:styleId="cb">
    <w:name w:val="cb"/>
    <w:basedOn w:val="a1"/>
    <w:uiPriority w:val="99"/>
    <w:rsid w:val="00AB0FC7"/>
    <w:pPr>
      <w:suppressAutoHyphens w:val="0"/>
      <w:ind w:left="240"/>
    </w:pPr>
    <w:rPr>
      <w:rFonts w:ascii="Courier" w:eastAsia="Times New Roman" w:hAnsi="Courier" w:cs="Times New Roman"/>
      <w:color w:val="888888"/>
      <w:sz w:val="24"/>
      <w:szCs w:val="24"/>
    </w:rPr>
  </w:style>
  <w:style w:type="paragraph" w:customStyle="1" w:styleId="ci">
    <w:name w:val="ci"/>
    <w:basedOn w:val="a1"/>
    <w:uiPriority w:val="99"/>
    <w:rsid w:val="00AB0FC7"/>
    <w:pPr>
      <w:suppressAutoHyphens w:val="0"/>
      <w:spacing w:before="100" w:beforeAutospacing="1" w:after="100" w:afterAutospacing="1"/>
    </w:pPr>
    <w:rPr>
      <w:rFonts w:ascii="Courier" w:eastAsia="Times New Roman" w:hAnsi="Courier" w:cs="Times New Roman"/>
      <w:color w:val="888888"/>
      <w:sz w:val="24"/>
      <w:szCs w:val="24"/>
    </w:rPr>
  </w:style>
  <w:style w:type="character" w:customStyle="1" w:styleId="b1">
    <w:name w:val="b1"/>
    <w:uiPriority w:val="99"/>
    <w:rsid w:val="00AB0FC7"/>
    <w:rPr>
      <w:rFonts w:ascii="Courier New" w:hAnsi="Courier New" w:cs="Courier New"/>
      <w:b/>
      <w:bCs/>
      <w:color w:val="FF0000"/>
      <w:u w:val="none"/>
      <w:effect w:val="none"/>
    </w:rPr>
  </w:style>
  <w:style w:type="character" w:customStyle="1" w:styleId="pi1">
    <w:name w:val="pi1"/>
    <w:uiPriority w:val="99"/>
    <w:rsid w:val="00AB0FC7"/>
    <w:rPr>
      <w:rFonts w:cs="Times New Roman"/>
      <w:color w:val="0000FF"/>
    </w:rPr>
  </w:style>
  <w:style w:type="character" w:styleId="afff">
    <w:name w:val="Emphasis"/>
    <w:uiPriority w:val="99"/>
    <w:qFormat/>
    <w:rsid w:val="00AB0FC7"/>
    <w:rPr>
      <w:rFonts w:cs="Times New Roman"/>
      <w:i/>
      <w:iCs/>
    </w:rPr>
  </w:style>
  <w:style w:type="paragraph" w:customStyle="1" w:styleId="310">
    <w:name w:val="Абзац списка31"/>
    <w:basedOn w:val="a1"/>
    <w:rsid w:val="00AB0FC7"/>
    <w:pPr>
      <w:spacing w:after="200" w:line="276" w:lineRule="auto"/>
      <w:ind w:left="720"/>
    </w:pPr>
    <w:rPr>
      <w:rFonts w:ascii="Calibri" w:eastAsia="Times New Roman" w:hAnsi="Calibri" w:cs="Times New Roman"/>
      <w:sz w:val="22"/>
      <w:szCs w:val="22"/>
      <w:lang w:eastAsia="ar-SA"/>
    </w:rPr>
  </w:style>
  <w:style w:type="character" w:customStyle="1" w:styleId="di1">
    <w:name w:val="di1"/>
    <w:uiPriority w:val="99"/>
    <w:rsid w:val="00AB0FC7"/>
    <w:rPr>
      <w:rFonts w:ascii="Courier" w:hAnsi="Courier" w:cs="Times New Roman"/>
      <w:sz w:val="24"/>
      <w:szCs w:val="24"/>
    </w:rPr>
  </w:style>
  <w:style w:type="character" w:customStyle="1" w:styleId="tx1">
    <w:name w:val="tx1"/>
    <w:uiPriority w:val="99"/>
    <w:rsid w:val="00AB0FC7"/>
    <w:rPr>
      <w:rFonts w:cs="Times New Roman"/>
      <w:b/>
      <w:bCs/>
    </w:rPr>
  </w:style>
  <w:style w:type="character" w:customStyle="1" w:styleId="translation">
    <w:name w:val="translation"/>
    <w:uiPriority w:val="99"/>
    <w:rsid w:val="00AB0FC7"/>
    <w:rPr>
      <w:rFonts w:cs="Times New Roman"/>
    </w:rPr>
  </w:style>
  <w:style w:type="character" w:styleId="afff0">
    <w:name w:val="Strong"/>
    <w:uiPriority w:val="99"/>
    <w:qFormat/>
    <w:rsid w:val="00AB0FC7"/>
    <w:rPr>
      <w:rFonts w:cs="Times New Roman"/>
      <w:b/>
    </w:rPr>
  </w:style>
  <w:style w:type="paragraph" w:customStyle="1" w:styleId="1c">
    <w:name w:val="Обычный1"/>
    <w:uiPriority w:val="99"/>
    <w:rsid w:val="00AB0FC7"/>
    <w:pPr>
      <w:spacing w:after="0" w:line="240" w:lineRule="auto"/>
    </w:pPr>
    <w:rPr>
      <w:rFonts w:ascii="Times New Roman CYR" w:eastAsia="Times New Roman" w:hAnsi="Times New Roman CYR" w:cs="Times New Roman"/>
      <w:sz w:val="20"/>
      <w:szCs w:val="20"/>
      <w:lang w:val="en-US" w:eastAsia="ru-RU"/>
    </w:rPr>
  </w:style>
  <w:style w:type="paragraph" w:customStyle="1" w:styleId="2a">
    <w:name w:val="Обычный2"/>
    <w:basedOn w:val="a1"/>
    <w:uiPriority w:val="99"/>
    <w:rsid w:val="00AB0FC7"/>
    <w:pPr>
      <w:suppressAutoHyphens w:val="0"/>
    </w:pPr>
    <w:rPr>
      <w:rFonts w:ascii="Times New Roman CYR" w:eastAsia="Times New Roman" w:hAnsi="Times New Roman CYR" w:cs="Times New Roman CYR"/>
    </w:rPr>
  </w:style>
  <w:style w:type="paragraph" w:customStyle="1" w:styleId="txt">
    <w:name w:val="txt"/>
    <w:basedOn w:val="a1"/>
    <w:uiPriority w:val="99"/>
    <w:rsid w:val="00AB0FC7"/>
    <w:pPr>
      <w:suppressAutoHyphens w:val="0"/>
      <w:spacing w:before="100" w:beforeAutospacing="1" w:after="100" w:afterAutospacing="1"/>
    </w:pPr>
    <w:rPr>
      <w:rFonts w:ascii="Arial" w:eastAsia="Arial Unicode MS" w:hAnsi="Arial" w:cs="Arial"/>
      <w:color w:val="000000"/>
      <w:sz w:val="14"/>
      <w:szCs w:val="14"/>
    </w:rPr>
  </w:style>
  <w:style w:type="character" w:customStyle="1" w:styleId="1d">
    <w:name w:val="Текст сноски Знак1"/>
    <w:uiPriority w:val="99"/>
    <w:semiHidden/>
    <w:rsid w:val="00AB0FC7"/>
    <w:rPr>
      <w:rFonts w:ascii="Calibri" w:eastAsia="Calibri" w:hAnsi="Calibri" w:cs="Times New Roman"/>
      <w:sz w:val="20"/>
      <w:szCs w:val="20"/>
    </w:rPr>
  </w:style>
  <w:style w:type="character" w:customStyle="1" w:styleId="FootnoteTextChar1">
    <w:name w:val="Footnote Text Char1"/>
    <w:uiPriority w:val="99"/>
    <w:semiHidden/>
    <w:rsid w:val="00AB0FC7"/>
    <w:rPr>
      <w:sz w:val="20"/>
      <w:szCs w:val="20"/>
      <w:lang w:eastAsia="en-US"/>
    </w:rPr>
  </w:style>
  <w:style w:type="character" w:customStyle="1" w:styleId="1e">
    <w:name w:val="Верхний колонтитул Знак1"/>
    <w:uiPriority w:val="99"/>
    <w:semiHidden/>
    <w:rsid w:val="00AB0FC7"/>
    <w:rPr>
      <w:rFonts w:ascii="Calibri" w:eastAsia="Calibri" w:hAnsi="Calibri" w:cs="Times New Roman"/>
    </w:rPr>
  </w:style>
  <w:style w:type="character" w:customStyle="1" w:styleId="HeaderChar1">
    <w:name w:val="Header Char1"/>
    <w:uiPriority w:val="99"/>
    <w:semiHidden/>
    <w:rsid w:val="00AB0FC7"/>
    <w:rPr>
      <w:lang w:eastAsia="en-US"/>
    </w:rPr>
  </w:style>
  <w:style w:type="character" w:customStyle="1" w:styleId="1f">
    <w:name w:val="Нижний колонтитул Знак1"/>
    <w:uiPriority w:val="99"/>
    <w:semiHidden/>
    <w:rsid w:val="00AB0FC7"/>
    <w:rPr>
      <w:rFonts w:ascii="Calibri" w:eastAsia="Calibri" w:hAnsi="Calibri" w:cs="Times New Roman"/>
    </w:rPr>
  </w:style>
  <w:style w:type="character" w:customStyle="1" w:styleId="FooterChar1">
    <w:name w:val="Footer Char1"/>
    <w:uiPriority w:val="99"/>
    <w:semiHidden/>
    <w:rsid w:val="00AB0FC7"/>
    <w:rPr>
      <w:lang w:eastAsia="en-US"/>
    </w:rPr>
  </w:style>
  <w:style w:type="character" w:customStyle="1" w:styleId="1f0">
    <w:name w:val="Основной текст Знак1"/>
    <w:aliases w:val="body text Знак1"/>
    <w:uiPriority w:val="99"/>
    <w:semiHidden/>
    <w:rsid w:val="00AB0FC7"/>
    <w:rPr>
      <w:rFonts w:ascii="Garamond" w:hAnsi="Garamond" w:cs="Times New Roman"/>
      <w:sz w:val="22"/>
    </w:rPr>
  </w:style>
  <w:style w:type="character" w:customStyle="1" w:styleId="1f1">
    <w:name w:val="Основной текст с отступом Знак1"/>
    <w:uiPriority w:val="99"/>
    <w:semiHidden/>
    <w:rsid w:val="00AB0FC7"/>
    <w:rPr>
      <w:rFonts w:ascii="Garamond" w:hAnsi="Garamond" w:cs="Times New Roman"/>
      <w:sz w:val="22"/>
    </w:rPr>
  </w:style>
  <w:style w:type="character" w:customStyle="1" w:styleId="BodyTextIndent2Char1">
    <w:name w:val="Body Text Indent 2 Char1"/>
    <w:uiPriority w:val="99"/>
    <w:semiHidden/>
    <w:rsid w:val="00AB0FC7"/>
    <w:rPr>
      <w:lang w:eastAsia="en-US"/>
    </w:rPr>
  </w:style>
  <w:style w:type="character" w:customStyle="1" w:styleId="210">
    <w:name w:val="Основной текст с отступом 2 Знак1"/>
    <w:uiPriority w:val="99"/>
    <w:semiHidden/>
    <w:rsid w:val="00AB0FC7"/>
    <w:rPr>
      <w:rFonts w:ascii="Calibri" w:eastAsia="Times New Roman" w:hAnsi="Calibri" w:cs="Times New Roman"/>
    </w:rPr>
  </w:style>
  <w:style w:type="character" w:customStyle="1" w:styleId="DocumentMapChar1">
    <w:name w:val="Document Map Char1"/>
    <w:uiPriority w:val="99"/>
    <w:semiHidden/>
    <w:rsid w:val="00AB0FC7"/>
    <w:rPr>
      <w:rFonts w:ascii="Times New Roman" w:hAnsi="Times New Roman"/>
      <w:sz w:val="0"/>
      <w:szCs w:val="0"/>
      <w:lang w:eastAsia="en-US"/>
    </w:rPr>
  </w:style>
  <w:style w:type="character" w:customStyle="1" w:styleId="1f2">
    <w:name w:val="Текст выноски Знак1"/>
    <w:uiPriority w:val="99"/>
    <w:semiHidden/>
    <w:rsid w:val="00AB0FC7"/>
    <w:rPr>
      <w:rFonts w:ascii="Segoe UI" w:hAnsi="Segoe UI" w:cs="Segoe UI"/>
      <w:sz w:val="18"/>
      <w:szCs w:val="18"/>
    </w:rPr>
  </w:style>
  <w:style w:type="character" w:customStyle="1" w:styleId="820">
    <w:name w:val="Знак Знак82"/>
    <w:uiPriority w:val="99"/>
    <w:locked/>
    <w:rsid w:val="00AB0FC7"/>
  </w:style>
  <w:style w:type="character" w:customStyle="1" w:styleId="122">
    <w:name w:val="Знак Знак122"/>
    <w:uiPriority w:val="99"/>
    <w:rsid w:val="00AB0FC7"/>
    <w:rPr>
      <w:sz w:val="24"/>
    </w:rPr>
  </w:style>
  <w:style w:type="character" w:customStyle="1" w:styleId="112">
    <w:name w:val="Знак Знак112"/>
    <w:uiPriority w:val="99"/>
    <w:locked/>
    <w:rsid w:val="00AB0FC7"/>
    <w:rPr>
      <w:sz w:val="24"/>
    </w:rPr>
  </w:style>
  <w:style w:type="character" w:customStyle="1" w:styleId="92">
    <w:name w:val="Знак Знак92"/>
    <w:uiPriority w:val="99"/>
    <w:locked/>
    <w:rsid w:val="00AB0FC7"/>
    <w:rPr>
      <w:sz w:val="24"/>
    </w:rPr>
  </w:style>
  <w:style w:type="character" w:customStyle="1" w:styleId="72">
    <w:name w:val="Знак Знак72"/>
    <w:uiPriority w:val="99"/>
    <w:locked/>
    <w:rsid w:val="00AB0FC7"/>
    <w:rPr>
      <w:rFonts w:ascii="Tahoma" w:hAnsi="Tahoma"/>
      <w:sz w:val="16"/>
    </w:rPr>
  </w:style>
  <w:style w:type="character" w:customStyle="1" w:styleId="62">
    <w:name w:val="Знак Знак62"/>
    <w:uiPriority w:val="99"/>
    <w:locked/>
    <w:rsid w:val="00AB0FC7"/>
    <w:rPr>
      <w:sz w:val="24"/>
    </w:rPr>
  </w:style>
  <w:style w:type="paragraph" w:customStyle="1" w:styleId="111">
    <w:name w:val="Абзац списка11"/>
    <w:basedOn w:val="a1"/>
    <w:uiPriority w:val="99"/>
    <w:rsid w:val="00AB0FC7"/>
    <w:pPr>
      <w:spacing w:after="200" w:line="276" w:lineRule="auto"/>
      <w:ind w:left="720"/>
    </w:pPr>
    <w:rPr>
      <w:rFonts w:ascii="Calibri" w:eastAsia="Times New Roman" w:hAnsi="Calibri" w:cs="Times New Roman"/>
      <w:sz w:val="22"/>
      <w:szCs w:val="22"/>
      <w:lang w:eastAsia="ar-SA"/>
    </w:rPr>
  </w:style>
  <w:style w:type="character" w:customStyle="1" w:styleId="13">
    <w:name w:val="Стиль1 Знак"/>
    <w:link w:val="12"/>
    <w:locked/>
    <w:rsid w:val="00AB0FC7"/>
    <w:rPr>
      <w:rFonts w:eastAsia="Cambria" w:cs="Cambria"/>
      <w:sz w:val="20"/>
      <w:szCs w:val="20"/>
      <w:lang w:eastAsia="ru-RU"/>
    </w:rPr>
  </w:style>
  <w:style w:type="paragraph" w:styleId="afff1">
    <w:name w:val="No Spacing"/>
    <w:uiPriority w:val="1"/>
    <w:qFormat/>
    <w:rsid w:val="00AB0FC7"/>
    <w:pPr>
      <w:spacing w:after="0" w:line="240" w:lineRule="auto"/>
    </w:pPr>
    <w:rPr>
      <w:rFonts w:ascii="Calibri" w:eastAsia="Times New Roman" w:hAnsi="Calibri" w:cs="Times New Roman"/>
    </w:rPr>
  </w:style>
  <w:style w:type="paragraph" w:styleId="2b">
    <w:name w:val="Quote"/>
    <w:basedOn w:val="a1"/>
    <w:next w:val="a1"/>
    <w:link w:val="2c"/>
    <w:uiPriority w:val="29"/>
    <w:qFormat/>
    <w:rsid w:val="00AB0FC7"/>
    <w:pPr>
      <w:suppressAutoHyphens w:val="0"/>
      <w:spacing w:before="160" w:after="160" w:line="259" w:lineRule="auto"/>
      <w:ind w:left="720" w:right="720"/>
    </w:pPr>
    <w:rPr>
      <w:rFonts w:ascii="Calibri" w:eastAsia="Times New Roman" w:hAnsi="Calibri" w:cs="Times New Roman"/>
      <w:i/>
      <w:iCs/>
      <w:color w:val="000000"/>
      <w:sz w:val="22"/>
      <w:szCs w:val="22"/>
      <w:lang w:eastAsia="en-US"/>
    </w:rPr>
  </w:style>
  <w:style w:type="character" w:customStyle="1" w:styleId="2c">
    <w:name w:val="Цитата 2 Знак"/>
    <w:basedOn w:val="a2"/>
    <w:link w:val="2b"/>
    <w:uiPriority w:val="29"/>
    <w:rsid w:val="00AB0FC7"/>
    <w:rPr>
      <w:rFonts w:ascii="Calibri" w:eastAsia="Times New Roman" w:hAnsi="Calibri" w:cs="Times New Roman"/>
      <w:i/>
      <w:iCs/>
      <w:color w:val="000000"/>
    </w:rPr>
  </w:style>
  <w:style w:type="paragraph" w:styleId="afff2">
    <w:name w:val="Intense Quote"/>
    <w:basedOn w:val="a1"/>
    <w:next w:val="a1"/>
    <w:link w:val="afff3"/>
    <w:uiPriority w:val="30"/>
    <w:qFormat/>
    <w:rsid w:val="00AB0FC7"/>
    <w:pPr>
      <w:pBdr>
        <w:top w:val="single" w:sz="24" w:space="1" w:color="F2F2F2"/>
        <w:bottom w:val="single" w:sz="24" w:space="1" w:color="F2F2F2"/>
      </w:pBdr>
      <w:shd w:val="clear" w:color="auto" w:fill="F2F2F2"/>
      <w:suppressAutoHyphens w:val="0"/>
      <w:spacing w:before="240" w:after="240" w:line="259" w:lineRule="auto"/>
      <w:ind w:left="936" w:right="936"/>
      <w:jc w:val="center"/>
    </w:pPr>
    <w:rPr>
      <w:rFonts w:ascii="Calibri" w:eastAsia="Times New Roman" w:hAnsi="Calibri" w:cs="Times New Roman"/>
      <w:color w:val="000000"/>
      <w:sz w:val="22"/>
      <w:szCs w:val="22"/>
      <w:lang w:eastAsia="en-US"/>
    </w:rPr>
  </w:style>
  <w:style w:type="character" w:customStyle="1" w:styleId="afff3">
    <w:name w:val="Выделенная цитата Знак"/>
    <w:basedOn w:val="a2"/>
    <w:link w:val="afff2"/>
    <w:uiPriority w:val="30"/>
    <w:rsid w:val="00AB0FC7"/>
    <w:rPr>
      <w:rFonts w:ascii="Calibri" w:eastAsia="Times New Roman" w:hAnsi="Calibri" w:cs="Times New Roman"/>
      <w:color w:val="000000"/>
      <w:shd w:val="clear" w:color="auto" w:fill="F2F2F2"/>
    </w:rPr>
  </w:style>
  <w:style w:type="character" w:styleId="afff4">
    <w:name w:val="Subtle Emphasis"/>
    <w:uiPriority w:val="19"/>
    <w:qFormat/>
    <w:rsid w:val="00AB0FC7"/>
    <w:rPr>
      <w:i/>
      <w:color w:val="404040"/>
    </w:rPr>
  </w:style>
  <w:style w:type="character" w:styleId="afff5">
    <w:name w:val="Intense Emphasis"/>
    <w:uiPriority w:val="21"/>
    <w:qFormat/>
    <w:rsid w:val="00AB0FC7"/>
    <w:rPr>
      <w:b/>
      <w:i/>
      <w:caps/>
    </w:rPr>
  </w:style>
  <w:style w:type="character" w:styleId="afff6">
    <w:name w:val="Subtle Reference"/>
    <w:uiPriority w:val="31"/>
    <w:qFormat/>
    <w:rsid w:val="00AB0FC7"/>
    <w:rPr>
      <w:smallCaps/>
      <w:color w:val="404040"/>
      <w:u w:val="single" w:color="7F7F7F"/>
    </w:rPr>
  </w:style>
  <w:style w:type="character" w:styleId="afff7">
    <w:name w:val="Intense Reference"/>
    <w:uiPriority w:val="32"/>
    <w:qFormat/>
    <w:rsid w:val="00AB0FC7"/>
    <w:rPr>
      <w:b/>
      <w:smallCaps/>
      <w:u w:val="single"/>
    </w:rPr>
  </w:style>
  <w:style w:type="character" w:styleId="afff8">
    <w:name w:val="Book Title"/>
    <w:uiPriority w:val="33"/>
    <w:qFormat/>
    <w:rsid w:val="00AB0FC7"/>
    <w:rPr>
      <w:smallCaps/>
      <w:spacing w:val="5"/>
    </w:rPr>
  </w:style>
  <w:style w:type="paragraph" w:customStyle="1" w:styleId="43">
    <w:name w:val="Абзац списка4"/>
    <w:basedOn w:val="a1"/>
    <w:uiPriority w:val="99"/>
    <w:rsid w:val="00AB0FC7"/>
    <w:pPr>
      <w:spacing w:after="200" w:line="276" w:lineRule="auto"/>
      <w:ind w:left="720"/>
    </w:pPr>
    <w:rPr>
      <w:rFonts w:ascii="Calibri" w:eastAsia="Times New Roman" w:hAnsi="Calibri" w:cs="Times New Roman"/>
      <w:sz w:val="22"/>
      <w:szCs w:val="22"/>
      <w:lang w:eastAsia="ar-SA"/>
    </w:rPr>
  </w:style>
  <w:style w:type="character" w:customStyle="1" w:styleId="810">
    <w:name w:val="Знак Знак81"/>
    <w:uiPriority w:val="99"/>
    <w:locked/>
    <w:rsid w:val="00AB0FC7"/>
    <w:rPr>
      <w:rFonts w:cs="Times New Roman"/>
    </w:rPr>
  </w:style>
  <w:style w:type="character" w:customStyle="1" w:styleId="121">
    <w:name w:val="Знак Знак121"/>
    <w:uiPriority w:val="99"/>
    <w:rsid w:val="00AB0FC7"/>
    <w:rPr>
      <w:rFonts w:cs="Times New Roman"/>
      <w:sz w:val="24"/>
      <w:szCs w:val="24"/>
    </w:rPr>
  </w:style>
  <w:style w:type="character" w:customStyle="1" w:styleId="1110">
    <w:name w:val="Знак Знак111"/>
    <w:uiPriority w:val="99"/>
    <w:locked/>
    <w:rsid w:val="00AB0FC7"/>
    <w:rPr>
      <w:rFonts w:cs="Times New Roman"/>
      <w:sz w:val="24"/>
    </w:rPr>
  </w:style>
  <w:style w:type="character" w:customStyle="1" w:styleId="910">
    <w:name w:val="Знак Знак91"/>
    <w:uiPriority w:val="99"/>
    <w:locked/>
    <w:rsid w:val="00AB0FC7"/>
    <w:rPr>
      <w:rFonts w:cs="Times New Roman"/>
      <w:sz w:val="24"/>
    </w:rPr>
  </w:style>
  <w:style w:type="character" w:customStyle="1" w:styleId="710">
    <w:name w:val="Знак Знак71"/>
    <w:uiPriority w:val="99"/>
    <w:locked/>
    <w:rsid w:val="00AB0FC7"/>
    <w:rPr>
      <w:rFonts w:ascii="Tahoma" w:hAnsi="Tahoma" w:cs="Times New Roman"/>
      <w:sz w:val="16"/>
    </w:rPr>
  </w:style>
  <w:style w:type="character" w:customStyle="1" w:styleId="610">
    <w:name w:val="Знак Знак61"/>
    <w:uiPriority w:val="99"/>
    <w:locked/>
    <w:rsid w:val="00AB0FC7"/>
    <w:rPr>
      <w:rFonts w:cs="Times New Roman"/>
      <w:sz w:val="24"/>
    </w:rPr>
  </w:style>
  <w:style w:type="paragraph" w:customStyle="1" w:styleId="53">
    <w:name w:val="Абзац списка5"/>
    <w:basedOn w:val="a1"/>
    <w:uiPriority w:val="99"/>
    <w:rsid w:val="00AB0FC7"/>
    <w:pPr>
      <w:spacing w:after="200" w:line="276" w:lineRule="auto"/>
      <w:ind w:left="720"/>
    </w:pPr>
    <w:rPr>
      <w:rFonts w:ascii="Calibri" w:eastAsia="Times New Roman" w:hAnsi="Calibri" w:cs="Times New Roman"/>
      <w:sz w:val="22"/>
      <w:szCs w:val="22"/>
      <w:lang w:eastAsia="ar-SA"/>
    </w:rPr>
  </w:style>
  <w:style w:type="numbering" w:customStyle="1" w:styleId="20">
    <w:name w:val="Стиль2"/>
    <w:rsid w:val="00AB0FC7"/>
    <w:pPr>
      <w:numPr>
        <w:numId w:val="9"/>
      </w:numPr>
    </w:pPr>
  </w:style>
  <w:style w:type="paragraph" w:customStyle="1" w:styleId="63">
    <w:name w:val="Абзац списка6"/>
    <w:basedOn w:val="a1"/>
    <w:rsid w:val="00AB0FC7"/>
    <w:pPr>
      <w:suppressAutoHyphens w:val="0"/>
      <w:ind w:left="708"/>
      <w:jc w:val="both"/>
    </w:pPr>
    <w:rPr>
      <w:rFonts w:ascii="Garamond" w:eastAsia="Times New Roman" w:hAnsi="Garamond" w:cs="Times New Roman"/>
      <w:sz w:val="22"/>
      <w:szCs w:val="24"/>
    </w:rPr>
  </w:style>
  <w:style w:type="paragraph" w:customStyle="1" w:styleId="74">
    <w:name w:val="Абзац списка7"/>
    <w:basedOn w:val="a1"/>
    <w:rsid w:val="00AB0FC7"/>
    <w:pPr>
      <w:spacing w:after="200" w:line="276" w:lineRule="auto"/>
      <w:ind w:left="720"/>
    </w:pPr>
    <w:rPr>
      <w:rFonts w:ascii="Calibri" w:eastAsia="Times New Roman" w:hAnsi="Calibri" w:cs="Times New Roman"/>
      <w:sz w:val="22"/>
      <w:szCs w:val="22"/>
      <w:lang w:eastAsia="ar-SA"/>
    </w:rPr>
  </w:style>
  <w:style w:type="numbering" w:customStyle="1" w:styleId="113">
    <w:name w:val="Нет списка11"/>
    <w:next w:val="a4"/>
    <w:uiPriority w:val="99"/>
    <w:semiHidden/>
    <w:unhideWhenUsed/>
    <w:rsid w:val="00AB0FC7"/>
  </w:style>
  <w:style w:type="paragraph" w:customStyle="1" w:styleId="ActUses">
    <w:name w:val="ActUses"/>
    <w:basedOn w:val="ac"/>
    <w:rsid w:val="00AB0FC7"/>
    <w:pPr>
      <w:numPr>
        <w:numId w:val="10"/>
      </w:numPr>
      <w:contextualSpacing/>
    </w:pPr>
    <w:rPr>
      <w:rFonts w:ascii="Times New Roman" w:eastAsia="Times New Roman" w:hAnsi="Times New Roman" w:cs="Times New Roman"/>
      <w:sz w:val="24"/>
      <w:szCs w:val="24"/>
      <w:lang w:eastAsia="en-US"/>
    </w:rPr>
  </w:style>
  <w:style w:type="character" w:customStyle="1" w:styleId="1f3">
    <w:name w:val="Название Знак1"/>
    <w:uiPriority w:val="10"/>
    <w:locked/>
    <w:rsid w:val="00AB0FC7"/>
    <w:rPr>
      <w:rFonts w:ascii="Garamond" w:hAnsi="Garamond" w:cs="Times New Roman"/>
      <w:b/>
      <w:bCs/>
      <w:sz w:val="24"/>
      <w:szCs w:val="24"/>
    </w:rPr>
  </w:style>
  <w:style w:type="paragraph" w:styleId="44">
    <w:name w:val="toc 4"/>
    <w:basedOn w:val="a1"/>
    <w:next w:val="a1"/>
    <w:autoRedefine/>
    <w:uiPriority w:val="39"/>
    <w:unhideWhenUsed/>
    <w:rsid w:val="00AB0FC7"/>
    <w:pPr>
      <w:suppressAutoHyphens w:val="0"/>
      <w:spacing w:after="100" w:line="259" w:lineRule="auto"/>
      <w:ind w:left="660"/>
    </w:pPr>
    <w:rPr>
      <w:rFonts w:ascii="Calibri" w:eastAsia="Times New Roman" w:hAnsi="Calibri" w:cs="Times New Roman"/>
      <w:sz w:val="22"/>
      <w:szCs w:val="22"/>
    </w:rPr>
  </w:style>
  <w:style w:type="paragraph" w:styleId="54">
    <w:name w:val="toc 5"/>
    <w:basedOn w:val="a1"/>
    <w:next w:val="a1"/>
    <w:autoRedefine/>
    <w:uiPriority w:val="39"/>
    <w:unhideWhenUsed/>
    <w:rsid w:val="00AB0FC7"/>
    <w:pPr>
      <w:suppressAutoHyphens w:val="0"/>
      <w:spacing w:after="100" w:line="259" w:lineRule="auto"/>
      <w:ind w:left="880"/>
    </w:pPr>
    <w:rPr>
      <w:rFonts w:ascii="Calibri" w:eastAsia="Times New Roman" w:hAnsi="Calibri" w:cs="Times New Roman"/>
      <w:sz w:val="22"/>
      <w:szCs w:val="22"/>
    </w:rPr>
  </w:style>
  <w:style w:type="paragraph" w:styleId="64">
    <w:name w:val="toc 6"/>
    <w:basedOn w:val="a1"/>
    <w:next w:val="a1"/>
    <w:autoRedefine/>
    <w:uiPriority w:val="39"/>
    <w:unhideWhenUsed/>
    <w:rsid w:val="00AB0FC7"/>
    <w:pPr>
      <w:suppressAutoHyphens w:val="0"/>
      <w:spacing w:after="100" w:line="259" w:lineRule="auto"/>
      <w:ind w:left="1100"/>
    </w:pPr>
    <w:rPr>
      <w:rFonts w:ascii="Calibri" w:eastAsia="Times New Roman" w:hAnsi="Calibri" w:cs="Times New Roman"/>
      <w:sz w:val="22"/>
      <w:szCs w:val="22"/>
    </w:rPr>
  </w:style>
  <w:style w:type="paragraph" w:styleId="75">
    <w:name w:val="toc 7"/>
    <w:basedOn w:val="a1"/>
    <w:next w:val="a1"/>
    <w:autoRedefine/>
    <w:uiPriority w:val="39"/>
    <w:unhideWhenUsed/>
    <w:rsid w:val="00AB0FC7"/>
    <w:pPr>
      <w:suppressAutoHyphens w:val="0"/>
      <w:spacing w:after="100" w:line="259" w:lineRule="auto"/>
      <w:ind w:left="1320"/>
    </w:pPr>
    <w:rPr>
      <w:rFonts w:ascii="Calibri" w:eastAsia="Times New Roman" w:hAnsi="Calibri" w:cs="Times New Roman"/>
      <w:sz w:val="22"/>
      <w:szCs w:val="22"/>
    </w:rPr>
  </w:style>
  <w:style w:type="paragraph" w:styleId="83">
    <w:name w:val="toc 8"/>
    <w:basedOn w:val="a1"/>
    <w:next w:val="a1"/>
    <w:autoRedefine/>
    <w:uiPriority w:val="39"/>
    <w:unhideWhenUsed/>
    <w:rsid w:val="00AB0FC7"/>
    <w:pPr>
      <w:suppressAutoHyphens w:val="0"/>
      <w:spacing w:after="100" w:line="259" w:lineRule="auto"/>
      <w:ind w:left="1540"/>
    </w:pPr>
    <w:rPr>
      <w:rFonts w:ascii="Calibri" w:eastAsia="Times New Roman" w:hAnsi="Calibri" w:cs="Times New Roman"/>
      <w:sz w:val="22"/>
      <w:szCs w:val="22"/>
    </w:rPr>
  </w:style>
  <w:style w:type="paragraph" w:styleId="93">
    <w:name w:val="toc 9"/>
    <w:basedOn w:val="a1"/>
    <w:next w:val="a1"/>
    <w:autoRedefine/>
    <w:uiPriority w:val="39"/>
    <w:unhideWhenUsed/>
    <w:rsid w:val="00AB0FC7"/>
    <w:pPr>
      <w:suppressAutoHyphens w:val="0"/>
      <w:spacing w:after="100" w:line="259" w:lineRule="auto"/>
      <w:ind w:left="1760"/>
    </w:pPr>
    <w:rPr>
      <w:rFonts w:ascii="Calibri" w:eastAsia="Times New Roman" w:hAnsi="Calibri" w:cs="Times New Roman"/>
      <w:sz w:val="22"/>
      <w:szCs w:val="22"/>
    </w:rPr>
  </w:style>
  <w:style w:type="paragraph" w:customStyle="1" w:styleId="211">
    <w:name w:val="Заголовок 21"/>
    <w:basedOn w:val="a1"/>
    <w:next w:val="a1"/>
    <w:uiPriority w:val="9"/>
    <w:unhideWhenUsed/>
    <w:qFormat/>
    <w:rsid w:val="00AB0FC7"/>
    <w:pPr>
      <w:keepNext/>
      <w:keepLines/>
      <w:suppressAutoHyphens w:val="0"/>
      <w:spacing w:before="40" w:line="259" w:lineRule="auto"/>
      <w:ind w:left="1440" w:hanging="360"/>
      <w:outlineLvl w:val="1"/>
    </w:pPr>
    <w:rPr>
      <w:rFonts w:ascii="Calibri Light" w:eastAsia="Times New Roman" w:hAnsi="Calibri Light" w:cs="Times New Roman"/>
      <w:color w:val="2E74B5"/>
      <w:sz w:val="28"/>
      <w:szCs w:val="28"/>
      <w:lang w:eastAsia="en-US"/>
    </w:rPr>
  </w:style>
  <w:style w:type="paragraph" w:customStyle="1" w:styleId="611">
    <w:name w:val="Заголовок 61"/>
    <w:basedOn w:val="a1"/>
    <w:next w:val="a1"/>
    <w:uiPriority w:val="9"/>
    <w:unhideWhenUsed/>
    <w:qFormat/>
    <w:rsid w:val="00AB0FC7"/>
    <w:pPr>
      <w:keepNext/>
      <w:keepLines/>
      <w:suppressAutoHyphens w:val="0"/>
      <w:spacing w:before="40" w:line="259" w:lineRule="auto"/>
      <w:ind w:left="4320" w:hanging="360"/>
      <w:outlineLvl w:val="5"/>
    </w:pPr>
    <w:rPr>
      <w:rFonts w:ascii="Calibri Light" w:eastAsia="Times New Roman" w:hAnsi="Calibri Light" w:cs="Times New Roman"/>
      <w:color w:val="1F4E79"/>
      <w:sz w:val="22"/>
      <w:szCs w:val="22"/>
      <w:lang w:eastAsia="en-US"/>
    </w:rPr>
  </w:style>
  <w:style w:type="paragraph" w:customStyle="1" w:styleId="1f4">
    <w:name w:val="Подзаголовок1"/>
    <w:basedOn w:val="a1"/>
    <w:next w:val="a1"/>
    <w:uiPriority w:val="11"/>
    <w:qFormat/>
    <w:rsid w:val="00AB0FC7"/>
    <w:pPr>
      <w:numPr>
        <w:ilvl w:val="1"/>
      </w:numPr>
      <w:suppressAutoHyphens w:val="0"/>
      <w:spacing w:after="160" w:line="259" w:lineRule="auto"/>
    </w:pPr>
    <w:rPr>
      <w:rFonts w:ascii="Calibri" w:eastAsia="Times New Roman" w:hAnsi="Calibri" w:cs="Times New Roman"/>
      <w:color w:val="5A5A5A"/>
      <w:spacing w:val="15"/>
      <w:sz w:val="22"/>
      <w:szCs w:val="22"/>
      <w:lang w:eastAsia="en-US"/>
    </w:rPr>
  </w:style>
  <w:style w:type="character" w:customStyle="1" w:styleId="1f5">
    <w:name w:val="Сильное выделение1"/>
    <w:uiPriority w:val="21"/>
    <w:qFormat/>
    <w:rsid w:val="00AB0FC7"/>
    <w:rPr>
      <w:i/>
      <w:iCs/>
      <w:color w:val="5B9BD5"/>
    </w:rPr>
  </w:style>
  <w:style w:type="paragraph" w:customStyle="1" w:styleId="212">
    <w:name w:val="Оглавление 21"/>
    <w:basedOn w:val="a1"/>
    <w:next w:val="a1"/>
    <w:autoRedefine/>
    <w:uiPriority w:val="39"/>
    <w:unhideWhenUsed/>
    <w:rsid w:val="00AB0FC7"/>
    <w:pPr>
      <w:suppressAutoHyphens w:val="0"/>
      <w:spacing w:after="100" w:line="259" w:lineRule="auto"/>
      <w:ind w:left="220"/>
    </w:pPr>
    <w:rPr>
      <w:rFonts w:ascii="Calibri" w:eastAsia="Times New Roman" w:hAnsi="Calibri" w:cs="Times New Roman"/>
      <w:sz w:val="22"/>
      <w:szCs w:val="22"/>
    </w:rPr>
  </w:style>
  <w:style w:type="paragraph" w:customStyle="1" w:styleId="114">
    <w:name w:val="Оглавление 11"/>
    <w:basedOn w:val="a1"/>
    <w:next w:val="a1"/>
    <w:autoRedefine/>
    <w:uiPriority w:val="39"/>
    <w:unhideWhenUsed/>
    <w:rsid w:val="00AB0FC7"/>
    <w:pPr>
      <w:suppressAutoHyphens w:val="0"/>
      <w:spacing w:after="100" w:line="259" w:lineRule="auto"/>
    </w:pPr>
    <w:rPr>
      <w:rFonts w:ascii="Calibri" w:eastAsia="Times New Roman" w:hAnsi="Calibri" w:cs="Times New Roman"/>
      <w:sz w:val="22"/>
      <w:szCs w:val="22"/>
    </w:rPr>
  </w:style>
  <w:style w:type="paragraph" w:customStyle="1" w:styleId="311">
    <w:name w:val="Оглавление 31"/>
    <w:basedOn w:val="a1"/>
    <w:next w:val="a1"/>
    <w:autoRedefine/>
    <w:uiPriority w:val="39"/>
    <w:unhideWhenUsed/>
    <w:rsid w:val="00AB0FC7"/>
    <w:pPr>
      <w:tabs>
        <w:tab w:val="left" w:pos="1100"/>
        <w:tab w:val="right" w:leader="dot" w:pos="9345"/>
      </w:tabs>
      <w:suppressAutoHyphens w:val="0"/>
      <w:spacing w:after="100" w:line="259" w:lineRule="auto"/>
      <w:ind w:left="440"/>
    </w:pPr>
    <w:rPr>
      <w:rFonts w:ascii="Calibri" w:eastAsia="Times New Roman" w:hAnsi="Calibri" w:cs="Times New Roman"/>
      <w:sz w:val="22"/>
      <w:szCs w:val="22"/>
    </w:rPr>
  </w:style>
  <w:style w:type="character" w:customStyle="1" w:styleId="1f6">
    <w:name w:val="Гиперссылка1"/>
    <w:uiPriority w:val="99"/>
    <w:unhideWhenUsed/>
    <w:rsid w:val="00AB0FC7"/>
    <w:rPr>
      <w:color w:val="0563C1"/>
      <w:u w:val="single"/>
    </w:rPr>
  </w:style>
  <w:style w:type="character" w:customStyle="1" w:styleId="213">
    <w:name w:val="Заголовок 2 Знак1"/>
    <w:aliases w:val="Заголовок пункта (1.1) Знак1"/>
    <w:uiPriority w:val="99"/>
    <w:semiHidden/>
    <w:rsid w:val="00AB0FC7"/>
    <w:rPr>
      <w:rFonts w:ascii="Calibri Light" w:eastAsia="Times New Roman" w:hAnsi="Calibri Light" w:cs="Times New Roman"/>
      <w:b/>
      <w:bCs/>
      <w:i/>
      <w:iCs/>
      <w:sz w:val="28"/>
      <w:szCs w:val="28"/>
      <w:lang w:eastAsia="en-US"/>
    </w:rPr>
  </w:style>
  <w:style w:type="character" w:customStyle="1" w:styleId="612">
    <w:name w:val="Заголовок 6 Знак1"/>
    <w:aliases w:val="Legal Level 1. Знак1"/>
    <w:uiPriority w:val="99"/>
    <w:semiHidden/>
    <w:rsid w:val="00AB0FC7"/>
    <w:rPr>
      <w:rFonts w:ascii="Calibri" w:eastAsia="Times New Roman" w:hAnsi="Calibri" w:cs="Times New Roman"/>
      <w:b/>
      <w:bCs/>
      <w:sz w:val="22"/>
      <w:szCs w:val="22"/>
      <w:lang w:eastAsia="en-US"/>
    </w:rPr>
  </w:style>
  <w:style w:type="character" w:customStyle="1" w:styleId="1f7">
    <w:name w:val="Подзаголовок Знак1"/>
    <w:uiPriority w:val="11"/>
    <w:rsid w:val="00AB0FC7"/>
    <w:rPr>
      <w:rFonts w:ascii="Calibri Light" w:eastAsia="Times New Roman" w:hAnsi="Calibri Light" w:cs="Times New Roman"/>
      <w:sz w:val="24"/>
      <w:szCs w:val="24"/>
      <w:lang w:eastAsia="en-US"/>
    </w:rPr>
  </w:style>
  <w:style w:type="character" w:customStyle="1" w:styleId="ad">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c"/>
    <w:uiPriority w:val="99"/>
    <w:qFormat/>
    <w:rsid w:val="006F2E68"/>
    <w:rPr>
      <w:rFonts w:eastAsia="Cambria" w:cs="Cambria"/>
      <w:sz w:val="20"/>
      <w:szCs w:val="20"/>
      <w:lang w:eastAsia="ru-RU"/>
    </w:rPr>
  </w:style>
  <w:style w:type="paragraph" w:customStyle="1" w:styleId="afff9">
    <w:name w:val="Стиль"/>
    <w:basedOn w:val="a1"/>
    <w:uiPriority w:val="99"/>
    <w:rsid w:val="00CE6209"/>
    <w:pPr>
      <w:suppressAutoHyphens w:val="0"/>
      <w:spacing w:after="160" w:line="240" w:lineRule="exact"/>
    </w:pPr>
    <w:rPr>
      <w:rFonts w:ascii="Verdana" w:eastAsia="Times New Roman" w:hAnsi="Verdana" w:cs="Verdana"/>
      <w:lang w:val="en-US" w:eastAsia="en-US"/>
    </w:rPr>
  </w:style>
  <w:style w:type="paragraph" w:customStyle="1" w:styleId="CharChar0">
    <w:name w:val="Char Char Знак Знак Знак Знак"/>
    <w:basedOn w:val="a1"/>
    <w:uiPriority w:val="99"/>
    <w:rsid w:val="00CE6209"/>
    <w:pPr>
      <w:suppressAutoHyphens w:val="0"/>
      <w:spacing w:after="160" w:line="240" w:lineRule="exact"/>
    </w:pPr>
    <w:rPr>
      <w:rFonts w:ascii="Verdana" w:eastAsia="Times New Roman" w:hAnsi="Verdana" w:cs="Verdana"/>
      <w:lang w:val="en-US" w:eastAsia="en-US"/>
    </w:rPr>
  </w:style>
  <w:style w:type="paragraph" w:customStyle="1" w:styleId="115">
    <w:name w:val="Обычный11"/>
    <w:uiPriority w:val="99"/>
    <w:rsid w:val="00CE6209"/>
    <w:pPr>
      <w:spacing w:after="0" w:line="240" w:lineRule="auto"/>
    </w:pPr>
    <w:rPr>
      <w:rFonts w:ascii="Times New Roman CYR" w:eastAsia="Times New Roman" w:hAnsi="Times New Roman CYR" w:cs="Times New Roman"/>
      <w:sz w:val="20"/>
      <w:szCs w:val="20"/>
      <w:lang w:val="en-US" w:eastAsia="ru-RU"/>
    </w:rPr>
  </w:style>
  <w:style w:type="paragraph" w:customStyle="1" w:styleId="TOCTitle">
    <w:name w:val="TOC Title"/>
    <w:basedOn w:val="a1"/>
    <w:uiPriority w:val="99"/>
    <w:rsid w:val="00CE6209"/>
    <w:pPr>
      <w:keepLines/>
      <w:suppressAutoHyphens w:val="0"/>
      <w:spacing w:before="120" w:after="240"/>
      <w:jc w:val="center"/>
    </w:pPr>
    <w:rPr>
      <w:rFonts w:ascii="Garamond" w:eastAsia="Times New Roman" w:hAnsi="Garamond" w:cs="Times New Roman"/>
      <w:b/>
      <w:sz w:val="32"/>
      <w:lang w:val="en-GB" w:eastAsia="en-US"/>
    </w:rPr>
  </w:style>
  <w:style w:type="paragraph" w:customStyle="1" w:styleId="Normal1">
    <w:name w:val="Normal1"/>
    <w:uiPriority w:val="99"/>
    <w:rsid w:val="00CE6209"/>
    <w:pPr>
      <w:autoSpaceDE w:val="0"/>
      <w:autoSpaceDN w:val="0"/>
      <w:spacing w:after="0" w:line="240" w:lineRule="auto"/>
      <w:jc w:val="both"/>
    </w:pPr>
    <w:rPr>
      <w:rFonts w:ascii="Arial" w:eastAsia="Times New Roman" w:hAnsi="Arial" w:cs="Arial"/>
      <w:sz w:val="20"/>
      <w:szCs w:val="20"/>
      <w:lang w:val="en-US"/>
    </w:rPr>
  </w:style>
  <w:style w:type="paragraph" w:customStyle="1" w:styleId="Titel12-Punkt-Demi">
    <w:name w:val="Titel 12-Punkt-Demi"/>
    <w:basedOn w:val="af8"/>
    <w:uiPriority w:val="99"/>
    <w:rsid w:val="00CE6209"/>
    <w:pPr>
      <w:widowControl/>
      <w:tabs>
        <w:tab w:val="clear" w:pos="4677"/>
        <w:tab w:val="clear" w:pos="9355"/>
        <w:tab w:val="center" w:pos="4536"/>
        <w:tab w:val="right" w:pos="9072"/>
      </w:tabs>
      <w:adjustRightInd/>
      <w:spacing w:before="120" w:line="312" w:lineRule="exact"/>
      <w:jc w:val="left"/>
      <w:textAlignment w:val="auto"/>
    </w:pPr>
    <w:rPr>
      <w:rFonts w:ascii="NewsGoth Dm BT" w:hAnsi="NewsGoth Dm BT"/>
      <w:szCs w:val="20"/>
      <w:lang w:val="de-DE" w:eastAsia="x-none"/>
    </w:rPr>
  </w:style>
  <w:style w:type="paragraph" w:styleId="55">
    <w:name w:val="List Number 5"/>
    <w:basedOn w:val="a1"/>
    <w:uiPriority w:val="99"/>
    <w:rsid w:val="00CE6209"/>
    <w:pPr>
      <w:tabs>
        <w:tab w:val="num" w:pos="1492"/>
      </w:tabs>
      <w:suppressAutoHyphens w:val="0"/>
      <w:ind w:left="1492" w:hanging="360"/>
    </w:pPr>
    <w:rPr>
      <w:rFonts w:ascii="Times New Roman" w:eastAsia="SimSun" w:hAnsi="Times New Roman" w:cs="Times New Roman"/>
      <w:sz w:val="24"/>
      <w:szCs w:val="24"/>
    </w:rPr>
  </w:style>
  <w:style w:type="paragraph" w:customStyle="1" w:styleId="94">
    <w:name w:val="Абзац списка9"/>
    <w:basedOn w:val="a1"/>
    <w:rsid w:val="00CE6209"/>
    <w:pPr>
      <w:spacing w:after="200" w:line="276" w:lineRule="auto"/>
      <w:ind w:left="720"/>
    </w:pPr>
    <w:rPr>
      <w:rFonts w:ascii="Calibri" w:eastAsia="Times New Roman" w:hAnsi="Calibri" w:cs="Times New Roman"/>
      <w:sz w:val="22"/>
      <w:szCs w:val="22"/>
      <w:lang w:eastAsia="ar-SA"/>
    </w:rPr>
  </w:style>
  <w:style w:type="paragraph" w:customStyle="1" w:styleId="BodyBullet">
    <w:name w:val="Body Bullet"/>
    <w:uiPriority w:val="99"/>
    <w:rsid w:val="00CE6209"/>
    <w:pPr>
      <w:spacing w:after="100" w:line="240" w:lineRule="auto"/>
      <w:ind w:left="283"/>
    </w:pPr>
    <w:rPr>
      <w:rFonts w:ascii="Cochin" w:eastAsia="Calibri" w:hAnsi="Cochin" w:cs="Times New Roman"/>
      <w:color w:val="000000"/>
      <w:sz w:val="24"/>
      <w:szCs w:val="20"/>
      <w:lang w:val="en-US" w:eastAsia="ru-RU"/>
    </w:rPr>
  </w:style>
  <w:style w:type="paragraph" w:customStyle="1" w:styleId="Body">
    <w:name w:val="Body"/>
    <w:uiPriority w:val="99"/>
    <w:rsid w:val="00CE6209"/>
    <w:pPr>
      <w:spacing w:after="100" w:line="240" w:lineRule="auto"/>
      <w:jc w:val="both"/>
    </w:pPr>
    <w:rPr>
      <w:rFonts w:ascii="Cochin" w:eastAsia="Calibri" w:hAnsi="Cochin" w:cs="Times New Roman"/>
      <w:color w:val="000000"/>
      <w:sz w:val="24"/>
      <w:szCs w:val="20"/>
      <w:lang w:eastAsia="ru-RU"/>
    </w:rPr>
  </w:style>
  <w:style w:type="paragraph" w:customStyle="1" w:styleId="afffa">
    <w:name w:val="Юристы"/>
    <w:basedOn w:val="35"/>
    <w:uiPriority w:val="99"/>
    <w:rsid w:val="00CE6209"/>
    <w:pPr>
      <w:spacing w:before="120" w:after="0"/>
      <w:ind w:left="0"/>
      <w:jc w:val="both"/>
    </w:pPr>
    <w:rPr>
      <w:rFonts w:ascii="Times New Roman" w:hAnsi="Times New Roman"/>
      <w:sz w:val="22"/>
      <w:szCs w:val="24"/>
      <w:lang w:val="x-none" w:eastAsia="x-none"/>
    </w:rPr>
  </w:style>
  <w:style w:type="character" w:customStyle="1" w:styleId="blue">
    <w:name w:val="blue"/>
    <w:uiPriority w:val="99"/>
    <w:rsid w:val="00CE6209"/>
    <w:rPr>
      <w:rFonts w:cs="Times New Roman"/>
      <w:color w:val="23468B"/>
    </w:rPr>
  </w:style>
  <w:style w:type="character" w:customStyle="1" w:styleId="gray">
    <w:name w:val="gray"/>
    <w:uiPriority w:val="99"/>
    <w:rsid w:val="00CE6209"/>
    <w:rPr>
      <w:rFonts w:cs="Times New Roman"/>
      <w:color w:val="808080"/>
    </w:rPr>
  </w:style>
  <w:style w:type="paragraph" w:customStyle="1" w:styleId="214">
    <w:name w:val="Основной текст с отступом 21"/>
    <w:basedOn w:val="a1"/>
    <w:uiPriority w:val="99"/>
    <w:rsid w:val="00CE6209"/>
    <w:pPr>
      <w:ind w:firstLine="720"/>
      <w:jc w:val="both"/>
    </w:pPr>
    <w:rPr>
      <w:rFonts w:ascii="Times New Roman" w:eastAsia="Times New Roman" w:hAnsi="Times New Roman" w:cs="Times New Roman"/>
      <w:sz w:val="24"/>
      <w:szCs w:val="24"/>
      <w:lang w:eastAsia="ar-SA"/>
    </w:rPr>
  </w:style>
  <w:style w:type="paragraph" w:customStyle="1" w:styleId="215">
    <w:name w:val="Основной текст 21"/>
    <w:basedOn w:val="a1"/>
    <w:uiPriority w:val="99"/>
    <w:rsid w:val="00CE6209"/>
    <w:pPr>
      <w:widowControl w:val="0"/>
      <w:autoSpaceDE w:val="0"/>
    </w:pPr>
    <w:rPr>
      <w:rFonts w:ascii="Courier New" w:eastAsia="Times New Roman" w:hAnsi="Courier New" w:cs="Courier New"/>
      <w:color w:val="000000"/>
      <w:sz w:val="22"/>
      <w:szCs w:val="22"/>
      <w:lang w:eastAsia="ar-SA"/>
    </w:rPr>
  </w:style>
  <w:style w:type="character" w:customStyle="1" w:styleId="WW8Num29z1">
    <w:name w:val="WW8Num29z1"/>
    <w:uiPriority w:val="99"/>
    <w:rsid w:val="00CE6209"/>
    <w:rPr>
      <w:rFonts w:ascii="Symbol" w:hAnsi="Symbol"/>
    </w:rPr>
  </w:style>
  <w:style w:type="character" w:customStyle="1" w:styleId="WW8Num22z1">
    <w:name w:val="WW8Num22z1"/>
    <w:uiPriority w:val="99"/>
    <w:rsid w:val="00CE6209"/>
    <w:rPr>
      <w:rFonts w:ascii="Symbol" w:hAnsi="Symbol"/>
    </w:rPr>
  </w:style>
  <w:style w:type="paragraph" w:customStyle="1" w:styleId="Kapitelberschrift">
    <w:name w:val="Kapitelüberschrift"/>
    <w:basedOn w:val="a1"/>
    <w:uiPriority w:val="99"/>
    <w:rsid w:val="00CE6209"/>
    <w:pPr>
      <w:spacing w:before="120" w:after="200" w:line="270" w:lineRule="atLeast"/>
    </w:pPr>
    <w:rPr>
      <w:rFonts w:ascii="NewsGoth BT" w:eastAsia="Times New Roman" w:hAnsi="NewsGoth BT" w:cs="Times New Roman"/>
      <w:b/>
      <w:sz w:val="22"/>
      <w:lang w:val="de-DE" w:eastAsia="ar-SA"/>
    </w:rPr>
  </w:style>
  <w:style w:type="paragraph" w:styleId="afffb">
    <w:name w:val="List Bullet"/>
    <w:basedOn w:val="a1"/>
    <w:autoRedefine/>
    <w:uiPriority w:val="99"/>
    <w:rsid w:val="00CE6209"/>
    <w:pPr>
      <w:shd w:val="clear" w:color="auto" w:fill="FFFFFF"/>
      <w:tabs>
        <w:tab w:val="num" w:pos="720"/>
      </w:tabs>
      <w:suppressAutoHyphens w:val="0"/>
      <w:ind w:left="1140" w:hanging="360"/>
      <w:jc w:val="both"/>
    </w:pPr>
    <w:rPr>
      <w:rFonts w:ascii="Times New Roman" w:eastAsia="Times New Roman" w:hAnsi="Times New Roman" w:cs="Times New Roman"/>
      <w:kern w:val="20"/>
      <w:sz w:val="24"/>
    </w:rPr>
  </w:style>
  <w:style w:type="paragraph" w:customStyle="1" w:styleId="1f8">
    <w:name w:val="Текст1"/>
    <w:basedOn w:val="a1"/>
    <w:uiPriority w:val="99"/>
    <w:rsid w:val="00CE6209"/>
    <w:pPr>
      <w:widowControl w:val="0"/>
      <w:suppressAutoHyphens w:val="0"/>
      <w:ind w:firstLine="567"/>
    </w:pPr>
    <w:rPr>
      <w:rFonts w:ascii="Courier New" w:eastAsia="Times New Roman" w:hAnsi="Courier New" w:cs="Times New Roman"/>
      <w:sz w:val="24"/>
    </w:rPr>
  </w:style>
  <w:style w:type="paragraph" w:customStyle="1" w:styleId="312">
    <w:name w:val="Основной текст 31"/>
    <w:basedOn w:val="a1"/>
    <w:uiPriority w:val="99"/>
    <w:rsid w:val="00CE6209"/>
    <w:pPr>
      <w:widowControl w:val="0"/>
      <w:suppressAutoHyphens w:val="0"/>
      <w:ind w:firstLine="567"/>
      <w:jc w:val="both"/>
    </w:pPr>
    <w:rPr>
      <w:rFonts w:ascii="Times New Roman" w:eastAsia="Times New Roman" w:hAnsi="Times New Roman" w:cs="Times New Roman"/>
      <w:sz w:val="24"/>
    </w:rPr>
  </w:style>
  <w:style w:type="paragraph" w:customStyle="1" w:styleId="38">
    <w:name w:val="заголовок 3"/>
    <w:basedOn w:val="a1"/>
    <w:next w:val="a1"/>
    <w:uiPriority w:val="99"/>
    <w:rsid w:val="00CE6209"/>
    <w:pPr>
      <w:keepNext/>
      <w:suppressAutoHyphens w:val="0"/>
      <w:spacing w:before="120" w:after="120"/>
      <w:jc w:val="both"/>
    </w:pPr>
    <w:rPr>
      <w:rFonts w:ascii="Garamond" w:eastAsia="Times New Roman" w:hAnsi="Garamond" w:cs="Times New Roman"/>
      <w:sz w:val="22"/>
    </w:rPr>
  </w:style>
  <w:style w:type="paragraph" w:customStyle="1" w:styleId="afffc">
    <w:name w:val="Отчет"/>
    <w:basedOn w:val="a1"/>
    <w:uiPriority w:val="99"/>
    <w:rsid w:val="00CE6209"/>
    <w:pPr>
      <w:suppressAutoHyphens w:val="0"/>
      <w:ind w:firstLine="567"/>
      <w:jc w:val="both"/>
    </w:pPr>
    <w:rPr>
      <w:rFonts w:ascii="Times New Roman" w:eastAsia="Times New Roman" w:hAnsi="Times New Roman" w:cs="Times New Roman"/>
      <w:sz w:val="24"/>
    </w:rPr>
  </w:style>
  <w:style w:type="character" w:customStyle="1" w:styleId="140">
    <w:name w:val="Знак Знак14"/>
    <w:uiPriority w:val="99"/>
    <w:rsid w:val="00CE6209"/>
    <w:rPr>
      <w:rFonts w:cs="Times New Roman"/>
      <w:sz w:val="24"/>
      <w:szCs w:val="24"/>
    </w:rPr>
  </w:style>
  <w:style w:type="paragraph" w:customStyle="1" w:styleId="1f9">
    <w:name w:val="1"/>
    <w:basedOn w:val="a1"/>
    <w:next w:val="aff1"/>
    <w:uiPriority w:val="99"/>
    <w:rsid w:val="00CE6209"/>
    <w:pPr>
      <w:suppressAutoHyphens w:val="0"/>
      <w:spacing w:before="100" w:beforeAutospacing="1" w:after="100" w:afterAutospacing="1"/>
    </w:pPr>
    <w:rPr>
      <w:rFonts w:ascii="Times New Roman" w:eastAsia="Times New Roman" w:hAnsi="Times New Roman" w:cs="Times New Roman"/>
      <w:sz w:val="24"/>
      <w:szCs w:val="24"/>
    </w:rPr>
  </w:style>
  <w:style w:type="paragraph" w:customStyle="1" w:styleId="Oaenoauiinee">
    <w:name w:val="Oaeno auiinee"/>
    <w:basedOn w:val="a1"/>
    <w:uiPriority w:val="99"/>
    <w:rsid w:val="00CE6209"/>
    <w:pPr>
      <w:suppressAutoHyphens w:val="0"/>
      <w:overflowPunct w:val="0"/>
      <w:autoSpaceDE w:val="0"/>
      <w:autoSpaceDN w:val="0"/>
      <w:adjustRightInd w:val="0"/>
      <w:ind w:left="180" w:hanging="180"/>
      <w:jc w:val="right"/>
      <w:textAlignment w:val="baseline"/>
    </w:pPr>
    <w:rPr>
      <w:rFonts w:ascii="Tahoma" w:eastAsia="Times New Roman" w:hAnsi="Tahoma" w:cs="Times New Roman"/>
      <w:b/>
      <w:sz w:val="16"/>
    </w:rPr>
  </w:style>
  <w:style w:type="paragraph" w:customStyle="1" w:styleId="afffd">
    <w:name w:val="Юристы Знак"/>
    <w:basedOn w:val="35"/>
    <w:uiPriority w:val="99"/>
    <w:rsid w:val="00CE6209"/>
    <w:pPr>
      <w:spacing w:before="120" w:after="0"/>
      <w:ind w:left="0"/>
      <w:jc w:val="both"/>
    </w:pPr>
    <w:rPr>
      <w:rFonts w:ascii="Times New Roman" w:hAnsi="Times New Roman"/>
      <w:sz w:val="22"/>
      <w:szCs w:val="24"/>
      <w:lang w:val="x-none" w:eastAsia="x-none"/>
    </w:rPr>
  </w:style>
  <w:style w:type="character" w:customStyle="1" w:styleId="afffe">
    <w:name w:val="Юристы Знак Знак"/>
    <w:uiPriority w:val="99"/>
    <w:rsid w:val="00CE6209"/>
    <w:rPr>
      <w:rFonts w:cs="Times New Roman"/>
      <w:sz w:val="24"/>
      <w:szCs w:val="24"/>
      <w:lang w:val="ru-RU" w:eastAsia="ru-RU" w:bidi="ar-SA"/>
    </w:rPr>
  </w:style>
  <w:style w:type="paragraph" w:customStyle="1" w:styleId="ConsNormal">
    <w:name w:val="ConsNormal"/>
    <w:uiPriority w:val="99"/>
    <w:rsid w:val="00CE62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2">
    <w:name w:val="FR2"/>
    <w:uiPriority w:val="99"/>
    <w:rsid w:val="00CE6209"/>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
    <w:name w:val="Заг. таб"/>
    <w:basedOn w:val="a1"/>
    <w:autoRedefine/>
    <w:uiPriority w:val="99"/>
    <w:rsid w:val="00CE6209"/>
    <w:pPr>
      <w:suppressAutoHyphens w:val="0"/>
      <w:spacing w:line="300" w:lineRule="exact"/>
      <w:jc w:val="center"/>
    </w:pPr>
    <w:rPr>
      <w:rFonts w:ascii="Times New Roman" w:eastAsia="Times New Roman" w:hAnsi="Times New Roman" w:cs="Times New Roman"/>
      <w:spacing w:val="-2"/>
      <w:sz w:val="24"/>
      <w:szCs w:val="24"/>
    </w:rPr>
  </w:style>
  <w:style w:type="paragraph" w:customStyle="1" w:styleId="Heading">
    <w:name w:val="Heading"/>
    <w:uiPriority w:val="99"/>
    <w:rsid w:val="00CE6209"/>
    <w:pPr>
      <w:widowControl w:val="0"/>
      <w:overflowPunct w:val="0"/>
      <w:autoSpaceDE w:val="0"/>
      <w:autoSpaceDN w:val="0"/>
      <w:adjustRightInd w:val="0"/>
      <w:spacing w:after="0" w:line="240" w:lineRule="auto"/>
    </w:pPr>
    <w:rPr>
      <w:rFonts w:ascii="Arial" w:eastAsia="Times New Roman" w:hAnsi="Arial" w:cs="Times New Roman"/>
      <w:b/>
      <w:szCs w:val="20"/>
      <w:lang w:eastAsia="ru-RU"/>
    </w:rPr>
  </w:style>
  <w:style w:type="character" w:customStyle="1" w:styleId="116">
    <w:name w:val="Заголовок 1 Знак1"/>
    <w:aliases w:val="Заголовок параграфа (1.) Знак1,111 Знак1,Section Знак1,Section Heading Знак1,level2 hdg Знак1"/>
    <w:uiPriority w:val="99"/>
    <w:rsid w:val="00CE6209"/>
    <w:rPr>
      <w:rFonts w:ascii="Cambria" w:hAnsi="Cambria" w:cs="Times New Roman"/>
      <w:b/>
      <w:bCs/>
      <w:color w:val="365F91"/>
      <w:sz w:val="28"/>
      <w:szCs w:val="28"/>
    </w:rPr>
  </w:style>
  <w:style w:type="character" w:customStyle="1" w:styleId="313">
    <w:name w:val="Заголовок 3 Знак1"/>
    <w:aliases w:val="H3 Знак1,Заголовок подпукта (1.1.1) Знак1"/>
    <w:uiPriority w:val="99"/>
    <w:semiHidden/>
    <w:rsid w:val="00CE6209"/>
    <w:rPr>
      <w:rFonts w:ascii="Cambria" w:hAnsi="Cambria" w:cs="Times New Roman"/>
      <w:b/>
      <w:bCs/>
      <w:color w:val="4F81BD"/>
      <w:sz w:val="24"/>
      <w:szCs w:val="24"/>
    </w:rPr>
  </w:style>
  <w:style w:type="character" w:customStyle="1" w:styleId="811">
    <w:name w:val="Заголовок 8 Знак1"/>
    <w:aliases w:val="Legal Level 1.1.1. Знак1"/>
    <w:uiPriority w:val="99"/>
    <w:semiHidden/>
    <w:rsid w:val="00CE6209"/>
    <w:rPr>
      <w:rFonts w:ascii="Cambria" w:hAnsi="Cambria" w:cs="Times New Roman"/>
      <w:color w:val="404040"/>
    </w:rPr>
  </w:style>
  <w:style w:type="character" w:customStyle="1" w:styleId="911">
    <w:name w:val="Заголовок 9 Знак1"/>
    <w:aliases w:val="Legal Level 1.1.1.1. Знак1"/>
    <w:uiPriority w:val="99"/>
    <w:semiHidden/>
    <w:rsid w:val="00CE6209"/>
    <w:rPr>
      <w:rFonts w:ascii="Cambria" w:hAnsi="Cambria" w:cs="Times New Roman"/>
      <w:i/>
      <w:iCs/>
      <w:color w:val="404040"/>
    </w:rPr>
  </w:style>
  <w:style w:type="numbering" w:customStyle="1" w:styleId="List44">
    <w:name w:val="List 44"/>
    <w:basedOn w:val="a4"/>
    <w:rsid w:val="00CE6209"/>
    <w:pPr>
      <w:numPr>
        <w:numId w:val="11"/>
      </w:numPr>
    </w:pPr>
  </w:style>
  <w:style w:type="numbering" w:customStyle="1" w:styleId="List45">
    <w:name w:val="List 45"/>
    <w:basedOn w:val="a4"/>
    <w:rsid w:val="00CE6209"/>
    <w:pPr>
      <w:numPr>
        <w:numId w:val="12"/>
      </w:numPr>
    </w:pPr>
  </w:style>
  <w:style w:type="numbering" w:customStyle="1" w:styleId="List46">
    <w:name w:val="List 46"/>
    <w:basedOn w:val="a4"/>
    <w:rsid w:val="00CE6209"/>
    <w:pPr>
      <w:numPr>
        <w:numId w:val="13"/>
      </w:numPr>
    </w:pPr>
  </w:style>
  <w:style w:type="numbering" w:customStyle="1" w:styleId="List48">
    <w:name w:val="List 48"/>
    <w:basedOn w:val="a4"/>
    <w:rsid w:val="00CE6209"/>
    <w:pPr>
      <w:numPr>
        <w:numId w:val="14"/>
      </w:numPr>
    </w:pPr>
  </w:style>
  <w:style w:type="numbering" w:customStyle="1" w:styleId="List49">
    <w:name w:val="List 49"/>
    <w:basedOn w:val="a4"/>
    <w:rsid w:val="00CE6209"/>
    <w:pPr>
      <w:numPr>
        <w:numId w:val="15"/>
      </w:numPr>
    </w:pPr>
  </w:style>
  <w:style w:type="numbering" w:customStyle="1" w:styleId="List51">
    <w:name w:val="List 51"/>
    <w:basedOn w:val="a4"/>
    <w:rsid w:val="00CE6209"/>
    <w:pPr>
      <w:numPr>
        <w:numId w:val="16"/>
      </w:numPr>
    </w:pPr>
  </w:style>
  <w:style w:type="numbering" w:customStyle="1" w:styleId="List52">
    <w:name w:val="List 52"/>
    <w:basedOn w:val="a4"/>
    <w:rsid w:val="00CE6209"/>
    <w:pPr>
      <w:numPr>
        <w:numId w:val="17"/>
      </w:numPr>
    </w:pPr>
  </w:style>
  <w:style w:type="numbering" w:customStyle="1" w:styleId="List53">
    <w:name w:val="List 53"/>
    <w:basedOn w:val="a4"/>
    <w:rsid w:val="00CE6209"/>
    <w:pPr>
      <w:numPr>
        <w:numId w:val="18"/>
      </w:numPr>
    </w:pPr>
  </w:style>
  <w:style w:type="numbering" w:customStyle="1" w:styleId="List56">
    <w:name w:val="List 56"/>
    <w:basedOn w:val="a4"/>
    <w:rsid w:val="00CE6209"/>
    <w:pPr>
      <w:numPr>
        <w:numId w:val="19"/>
      </w:numPr>
    </w:pPr>
  </w:style>
  <w:style w:type="numbering" w:customStyle="1" w:styleId="List57">
    <w:name w:val="List 57"/>
    <w:basedOn w:val="a4"/>
    <w:rsid w:val="00CE6209"/>
    <w:pPr>
      <w:numPr>
        <w:numId w:val="20"/>
      </w:numPr>
    </w:pPr>
  </w:style>
  <w:style w:type="numbering" w:customStyle="1" w:styleId="List58">
    <w:name w:val="List 58"/>
    <w:basedOn w:val="a4"/>
    <w:rsid w:val="00CE6209"/>
    <w:pPr>
      <w:numPr>
        <w:numId w:val="21"/>
      </w:numPr>
    </w:pPr>
  </w:style>
  <w:style w:type="numbering" w:customStyle="1" w:styleId="List59">
    <w:name w:val="List 59"/>
    <w:basedOn w:val="a4"/>
    <w:rsid w:val="00CE6209"/>
    <w:pPr>
      <w:numPr>
        <w:numId w:val="22"/>
      </w:numPr>
    </w:pPr>
  </w:style>
  <w:style w:type="numbering" w:customStyle="1" w:styleId="List60">
    <w:name w:val="List 60"/>
    <w:basedOn w:val="a4"/>
    <w:rsid w:val="00CE6209"/>
    <w:pPr>
      <w:numPr>
        <w:numId w:val="23"/>
      </w:numPr>
    </w:pPr>
  </w:style>
  <w:style w:type="numbering" w:customStyle="1" w:styleId="List62">
    <w:name w:val="List 62"/>
    <w:basedOn w:val="a4"/>
    <w:rsid w:val="00CE6209"/>
    <w:pPr>
      <w:numPr>
        <w:numId w:val="24"/>
      </w:numPr>
    </w:pPr>
  </w:style>
  <w:style w:type="numbering" w:customStyle="1" w:styleId="List63">
    <w:name w:val="List 63"/>
    <w:basedOn w:val="a4"/>
    <w:rsid w:val="00CE6209"/>
    <w:pPr>
      <w:numPr>
        <w:numId w:val="25"/>
      </w:numPr>
    </w:pPr>
  </w:style>
  <w:style w:type="numbering" w:customStyle="1" w:styleId="List64">
    <w:name w:val="List 64"/>
    <w:basedOn w:val="a4"/>
    <w:rsid w:val="00CE6209"/>
    <w:pPr>
      <w:numPr>
        <w:numId w:val="26"/>
      </w:numPr>
    </w:pPr>
  </w:style>
  <w:style w:type="numbering" w:customStyle="1" w:styleId="List65">
    <w:name w:val="List 65"/>
    <w:basedOn w:val="a4"/>
    <w:rsid w:val="00CE6209"/>
    <w:pPr>
      <w:numPr>
        <w:numId w:val="27"/>
      </w:numPr>
    </w:pPr>
  </w:style>
  <w:style w:type="numbering" w:customStyle="1" w:styleId="List66">
    <w:name w:val="List 66"/>
    <w:basedOn w:val="a4"/>
    <w:rsid w:val="00CE6209"/>
    <w:pPr>
      <w:numPr>
        <w:numId w:val="28"/>
      </w:numPr>
    </w:pPr>
  </w:style>
  <w:style w:type="numbering" w:customStyle="1" w:styleId="List67">
    <w:name w:val="List 67"/>
    <w:basedOn w:val="a4"/>
    <w:rsid w:val="00CE6209"/>
    <w:pPr>
      <w:numPr>
        <w:numId w:val="29"/>
      </w:numPr>
    </w:pPr>
  </w:style>
  <w:style w:type="numbering" w:customStyle="1" w:styleId="List68">
    <w:name w:val="List 68"/>
    <w:basedOn w:val="a4"/>
    <w:rsid w:val="00CE6209"/>
    <w:pPr>
      <w:numPr>
        <w:numId w:val="30"/>
      </w:numPr>
    </w:pPr>
  </w:style>
  <w:style w:type="numbering" w:customStyle="1" w:styleId="List69">
    <w:name w:val="List 69"/>
    <w:basedOn w:val="a4"/>
    <w:rsid w:val="00CE6209"/>
    <w:pPr>
      <w:numPr>
        <w:numId w:val="31"/>
      </w:numPr>
    </w:pPr>
  </w:style>
  <w:style w:type="numbering" w:customStyle="1" w:styleId="List70">
    <w:name w:val="List 70"/>
    <w:basedOn w:val="a4"/>
    <w:rsid w:val="00CE6209"/>
    <w:pPr>
      <w:numPr>
        <w:numId w:val="32"/>
      </w:numPr>
    </w:pPr>
  </w:style>
  <w:style w:type="table" w:customStyle="1" w:styleId="TableNormal">
    <w:name w:val="Table Normal"/>
    <w:rsid w:val="00CE620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0">
    <w:name w:val="По умолчанию"/>
    <w:rsid w:val="00CE6209"/>
    <w:pPr>
      <w:pBdr>
        <w:top w:val="nil"/>
        <w:left w:val="nil"/>
        <w:bottom w:val="nil"/>
        <w:right w:val="nil"/>
        <w:between w:val="nil"/>
        <w:bar w:val="nil"/>
      </w:pBdr>
      <w:spacing w:after="0" w:line="240" w:lineRule="auto"/>
    </w:pPr>
    <w:rPr>
      <w:rFonts w:ascii="Arial Unicode MS" w:eastAsia="Arial Unicode MS" w:hAnsi="Helvetica" w:cs="Arial Unicode MS"/>
      <w:color w:val="000000"/>
      <w:bdr w:val="nil"/>
      <w:lang w:eastAsia="ru-RU"/>
    </w:rPr>
  </w:style>
  <w:style w:type="numbering" w:customStyle="1" w:styleId="List0">
    <w:name w:val="List 0"/>
    <w:basedOn w:val="45"/>
    <w:rsid w:val="00CE6209"/>
    <w:pPr>
      <w:numPr>
        <w:numId w:val="84"/>
      </w:numPr>
    </w:pPr>
  </w:style>
  <w:style w:type="numbering" w:customStyle="1" w:styleId="45">
    <w:name w:val="Импортированный стиль 4"/>
    <w:rsid w:val="00CE6209"/>
  </w:style>
  <w:style w:type="numbering" w:customStyle="1" w:styleId="List1">
    <w:name w:val="List 1"/>
    <w:basedOn w:val="56"/>
    <w:rsid w:val="00CE6209"/>
    <w:pPr>
      <w:numPr>
        <w:numId w:val="33"/>
      </w:numPr>
    </w:pPr>
  </w:style>
  <w:style w:type="numbering" w:customStyle="1" w:styleId="56">
    <w:name w:val="Импортированный стиль 5"/>
    <w:rsid w:val="00CE6209"/>
  </w:style>
  <w:style w:type="numbering" w:customStyle="1" w:styleId="21">
    <w:name w:val="Список 21"/>
    <w:basedOn w:val="65"/>
    <w:rsid w:val="00CE6209"/>
    <w:pPr>
      <w:numPr>
        <w:numId w:val="34"/>
      </w:numPr>
    </w:pPr>
  </w:style>
  <w:style w:type="numbering" w:customStyle="1" w:styleId="65">
    <w:name w:val="Импортированный стиль 6"/>
    <w:rsid w:val="00CE6209"/>
  </w:style>
  <w:style w:type="numbering" w:customStyle="1" w:styleId="31">
    <w:name w:val="Список 31"/>
    <w:basedOn w:val="65"/>
    <w:rsid w:val="00CE6209"/>
    <w:pPr>
      <w:numPr>
        <w:numId w:val="35"/>
      </w:numPr>
    </w:pPr>
  </w:style>
  <w:style w:type="numbering" w:customStyle="1" w:styleId="41">
    <w:name w:val="Список 41"/>
    <w:basedOn w:val="101"/>
    <w:rsid w:val="00CE6209"/>
    <w:pPr>
      <w:numPr>
        <w:numId w:val="36"/>
      </w:numPr>
    </w:pPr>
  </w:style>
  <w:style w:type="numbering" w:customStyle="1" w:styleId="101">
    <w:name w:val="Импортированный стиль 10"/>
    <w:rsid w:val="00CE6209"/>
  </w:style>
  <w:style w:type="numbering" w:customStyle="1" w:styleId="51">
    <w:name w:val="Список 51"/>
    <w:basedOn w:val="117"/>
    <w:rsid w:val="00CE6209"/>
    <w:pPr>
      <w:numPr>
        <w:numId w:val="37"/>
      </w:numPr>
    </w:pPr>
  </w:style>
  <w:style w:type="numbering" w:customStyle="1" w:styleId="117">
    <w:name w:val="Импортированный стиль 11"/>
    <w:rsid w:val="00CE6209"/>
  </w:style>
  <w:style w:type="numbering" w:customStyle="1" w:styleId="List6">
    <w:name w:val="List 6"/>
    <w:basedOn w:val="123"/>
    <w:rsid w:val="00CE6209"/>
    <w:pPr>
      <w:numPr>
        <w:numId w:val="38"/>
      </w:numPr>
    </w:pPr>
  </w:style>
  <w:style w:type="numbering" w:customStyle="1" w:styleId="123">
    <w:name w:val="Импортированный стиль 12"/>
    <w:rsid w:val="00CE6209"/>
  </w:style>
  <w:style w:type="numbering" w:customStyle="1" w:styleId="List7">
    <w:name w:val="List 7"/>
    <w:basedOn w:val="130"/>
    <w:rsid w:val="00CE6209"/>
    <w:pPr>
      <w:numPr>
        <w:numId w:val="39"/>
      </w:numPr>
    </w:pPr>
  </w:style>
  <w:style w:type="numbering" w:customStyle="1" w:styleId="130">
    <w:name w:val="Импортированный стиль 13"/>
    <w:rsid w:val="00CE6209"/>
  </w:style>
  <w:style w:type="numbering" w:customStyle="1" w:styleId="List8">
    <w:name w:val="List 8"/>
    <w:basedOn w:val="141"/>
    <w:rsid w:val="00CE6209"/>
    <w:pPr>
      <w:numPr>
        <w:numId w:val="40"/>
      </w:numPr>
    </w:pPr>
  </w:style>
  <w:style w:type="numbering" w:customStyle="1" w:styleId="141">
    <w:name w:val="Импортированный стиль 14"/>
    <w:rsid w:val="00CE6209"/>
  </w:style>
  <w:style w:type="numbering" w:customStyle="1" w:styleId="List9">
    <w:name w:val="List 9"/>
    <w:basedOn w:val="150"/>
    <w:rsid w:val="00CE6209"/>
    <w:pPr>
      <w:numPr>
        <w:numId w:val="41"/>
      </w:numPr>
    </w:pPr>
  </w:style>
  <w:style w:type="numbering" w:customStyle="1" w:styleId="150">
    <w:name w:val="Импортированный стиль 15"/>
    <w:rsid w:val="00CE6209"/>
  </w:style>
  <w:style w:type="numbering" w:customStyle="1" w:styleId="List10">
    <w:name w:val="List 10"/>
    <w:basedOn w:val="160"/>
    <w:rsid w:val="00CE6209"/>
    <w:pPr>
      <w:numPr>
        <w:numId w:val="42"/>
      </w:numPr>
    </w:pPr>
  </w:style>
  <w:style w:type="numbering" w:customStyle="1" w:styleId="160">
    <w:name w:val="Импортированный стиль 16"/>
    <w:rsid w:val="00CE6209"/>
  </w:style>
  <w:style w:type="numbering" w:customStyle="1" w:styleId="List11">
    <w:name w:val="List 11"/>
    <w:basedOn w:val="170"/>
    <w:rsid w:val="00CE6209"/>
    <w:pPr>
      <w:numPr>
        <w:numId w:val="43"/>
      </w:numPr>
    </w:pPr>
  </w:style>
  <w:style w:type="numbering" w:customStyle="1" w:styleId="170">
    <w:name w:val="Импортированный стиль 17"/>
    <w:rsid w:val="00CE6209"/>
  </w:style>
  <w:style w:type="numbering" w:customStyle="1" w:styleId="List12">
    <w:name w:val="List 12"/>
    <w:basedOn w:val="180"/>
    <w:rsid w:val="00CE6209"/>
    <w:pPr>
      <w:numPr>
        <w:numId w:val="44"/>
      </w:numPr>
    </w:pPr>
  </w:style>
  <w:style w:type="numbering" w:customStyle="1" w:styleId="180">
    <w:name w:val="Импортированный стиль 18"/>
    <w:rsid w:val="00CE6209"/>
  </w:style>
  <w:style w:type="numbering" w:customStyle="1" w:styleId="List13">
    <w:name w:val="List 13"/>
    <w:basedOn w:val="190"/>
    <w:rsid w:val="00CE6209"/>
    <w:pPr>
      <w:numPr>
        <w:numId w:val="45"/>
      </w:numPr>
    </w:pPr>
  </w:style>
  <w:style w:type="numbering" w:customStyle="1" w:styleId="190">
    <w:name w:val="Импортированный стиль 19"/>
    <w:rsid w:val="00CE6209"/>
  </w:style>
  <w:style w:type="numbering" w:customStyle="1" w:styleId="List14">
    <w:name w:val="List 14"/>
    <w:basedOn w:val="200"/>
    <w:rsid w:val="00CE6209"/>
    <w:pPr>
      <w:numPr>
        <w:numId w:val="46"/>
      </w:numPr>
    </w:pPr>
  </w:style>
  <w:style w:type="numbering" w:customStyle="1" w:styleId="200">
    <w:name w:val="Импортированный стиль 20"/>
    <w:rsid w:val="00CE6209"/>
  </w:style>
  <w:style w:type="numbering" w:customStyle="1" w:styleId="List15">
    <w:name w:val="List 15"/>
    <w:basedOn w:val="216"/>
    <w:rsid w:val="00CE6209"/>
    <w:pPr>
      <w:numPr>
        <w:numId w:val="47"/>
      </w:numPr>
    </w:pPr>
  </w:style>
  <w:style w:type="numbering" w:customStyle="1" w:styleId="216">
    <w:name w:val="Импортированный стиль 21"/>
    <w:rsid w:val="00CE6209"/>
  </w:style>
  <w:style w:type="numbering" w:customStyle="1" w:styleId="List16">
    <w:name w:val="List 16"/>
    <w:basedOn w:val="220"/>
    <w:rsid w:val="00CE6209"/>
    <w:pPr>
      <w:numPr>
        <w:numId w:val="48"/>
      </w:numPr>
    </w:pPr>
  </w:style>
  <w:style w:type="numbering" w:customStyle="1" w:styleId="220">
    <w:name w:val="Импортированный стиль 22"/>
    <w:rsid w:val="00CE6209"/>
  </w:style>
  <w:style w:type="numbering" w:customStyle="1" w:styleId="List17">
    <w:name w:val="List 17"/>
    <w:basedOn w:val="230"/>
    <w:rsid w:val="00CE6209"/>
    <w:pPr>
      <w:numPr>
        <w:numId w:val="49"/>
      </w:numPr>
    </w:pPr>
  </w:style>
  <w:style w:type="numbering" w:customStyle="1" w:styleId="230">
    <w:name w:val="Импортированный стиль 23"/>
    <w:rsid w:val="00CE6209"/>
  </w:style>
  <w:style w:type="numbering" w:customStyle="1" w:styleId="List18">
    <w:name w:val="List 18"/>
    <w:basedOn w:val="240"/>
    <w:rsid w:val="00CE6209"/>
    <w:pPr>
      <w:numPr>
        <w:numId w:val="50"/>
      </w:numPr>
    </w:pPr>
  </w:style>
  <w:style w:type="numbering" w:customStyle="1" w:styleId="240">
    <w:name w:val="Импортированный стиль 24"/>
    <w:rsid w:val="00CE6209"/>
  </w:style>
  <w:style w:type="numbering" w:customStyle="1" w:styleId="List19">
    <w:name w:val="List 19"/>
    <w:basedOn w:val="250"/>
    <w:rsid w:val="00CE6209"/>
    <w:pPr>
      <w:numPr>
        <w:numId w:val="51"/>
      </w:numPr>
    </w:pPr>
  </w:style>
  <w:style w:type="numbering" w:customStyle="1" w:styleId="250">
    <w:name w:val="Импортированный стиль 25"/>
    <w:rsid w:val="00CE6209"/>
  </w:style>
  <w:style w:type="numbering" w:customStyle="1" w:styleId="List20">
    <w:name w:val="List 20"/>
    <w:basedOn w:val="260"/>
    <w:rsid w:val="00CE6209"/>
    <w:pPr>
      <w:numPr>
        <w:numId w:val="52"/>
      </w:numPr>
    </w:pPr>
  </w:style>
  <w:style w:type="numbering" w:customStyle="1" w:styleId="260">
    <w:name w:val="Импортированный стиль 26"/>
    <w:rsid w:val="00CE6209"/>
  </w:style>
  <w:style w:type="numbering" w:customStyle="1" w:styleId="List21">
    <w:name w:val="List 21"/>
    <w:basedOn w:val="270"/>
    <w:rsid w:val="00CE6209"/>
    <w:pPr>
      <w:numPr>
        <w:numId w:val="53"/>
      </w:numPr>
    </w:pPr>
  </w:style>
  <w:style w:type="numbering" w:customStyle="1" w:styleId="270">
    <w:name w:val="Импортированный стиль 27"/>
    <w:rsid w:val="00CE6209"/>
  </w:style>
  <w:style w:type="numbering" w:customStyle="1" w:styleId="List22">
    <w:name w:val="List 22"/>
    <w:basedOn w:val="280"/>
    <w:rsid w:val="00CE6209"/>
    <w:pPr>
      <w:numPr>
        <w:numId w:val="54"/>
      </w:numPr>
    </w:pPr>
  </w:style>
  <w:style w:type="numbering" w:customStyle="1" w:styleId="280">
    <w:name w:val="Импортированный стиль 28"/>
    <w:rsid w:val="00CE6209"/>
  </w:style>
  <w:style w:type="numbering" w:customStyle="1" w:styleId="List23">
    <w:name w:val="List 23"/>
    <w:basedOn w:val="290"/>
    <w:rsid w:val="00CE6209"/>
    <w:pPr>
      <w:numPr>
        <w:numId w:val="55"/>
      </w:numPr>
    </w:pPr>
  </w:style>
  <w:style w:type="numbering" w:customStyle="1" w:styleId="290">
    <w:name w:val="Импортированный стиль 29"/>
    <w:rsid w:val="00CE6209"/>
  </w:style>
  <w:style w:type="numbering" w:customStyle="1" w:styleId="List24">
    <w:name w:val="List 24"/>
    <w:basedOn w:val="300"/>
    <w:rsid w:val="00CE6209"/>
    <w:pPr>
      <w:numPr>
        <w:numId w:val="56"/>
      </w:numPr>
    </w:pPr>
  </w:style>
  <w:style w:type="numbering" w:customStyle="1" w:styleId="300">
    <w:name w:val="Импортированный стиль 30"/>
    <w:rsid w:val="00CE6209"/>
  </w:style>
  <w:style w:type="numbering" w:customStyle="1" w:styleId="List25">
    <w:name w:val="List 25"/>
    <w:basedOn w:val="314"/>
    <w:rsid w:val="00CE6209"/>
    <w:pPr>
      <w:numPr>
        <w:numId w:val="57"/>
      </w:numPr>
    </w:pPr>
  </w:style>
  <w:style w:type="numbering" w:customStyle="1" w:styleId="314">
    <w:name w:val="Импортированный стиль 31"/>
    <w:rsid w:val="00CE6209"/>
  </w:style>
  <w:style w:type="numbering" w:customStyle="1" w:styleId="List26">
    <w:name w:val="List 26"/>
    <w:basedOn w:val="320"/>
    <w:rsid w:val="00CE6209"/>
    <w:pPr>
      <w:numPr>
        <w:numId w:val="58"/>
      </w:numPr>
    </w:pPr>
  </w:style>
  <w:style w:type="numbering" w:customStyle="1" w:styleId="320">
    <w:name w:val="Импортированный стиль 32"/>
    <w:rsid w:val="00CE6209"/>
  </w:style>
  <w:style w:type="numbering" w:customStyle="1" w:styleId="List27">
    <w:name w:val="List 27"/>
    <w:basedOn w:val="330"/>
    <w:rsid w:val="00CE6209"/>
    <w:pPr>
      <w:numPr>
        <w:numId w:val="59"/>
      </w:numPr>
    </w:pPr>
  </w:style>
  <w:style w:type="numbering" w:customStyle="1" w:styleId="330">
    <w:name w:val="Импортированный стиль 33"/>
    <w:rsid w:val="00CE6209"/>
  </w:style>
  <w:style w:type="numbering" w:customStyle="1" w:styleId="List28">
    <w:name w:val="List 28"/>
    <w:basedOn w:val="340"/>
    <w:rsid w:val="00CE6209"/>
    <w:pPr>
      <w:numPr>
        <w:numId w:val="60"/>
      </w:numPr>
    </w:pPr>
  </w:style>
  <w:style w:type="numbering" w:customStyle="1" w:styleId="340">
    <w:name w:val="Импортированный стиль 34"/>
    <w:rsid w:val="00CE6209"/>
  </w:style>
  <w:style w:type="numbering" w:customStyle="1" w:styleId="List29">
    <w:name w:val="List 29"/>
    <w:basedOn w:val="350"/>
    <w:rsid w:val="00CE6209"/>
    <w:pPr>
      <w:numPr>
        <w:numId w:val="61"/>
      </w:numPr>
    </w:pPr>
  </w:style>
  <w:style w:type="numbering" w:customStyle="1" w:styleId="350">
    <w:name w:val="Импортированный стиль 35"/>
    <w:rsid w:val="00CE6209"/>
  </w:style>
  <w:style w:type="numbering" w:customStyle="1" w:styleId="List30">
    <w:name w:val="List 30"/>
    <w:basedOn w:val="360"/>
    <w:rsid w:val="00CE6209"/>
    <w:pPr>
      <w:numPr>
        <w:numId w:val="62"/>
      </w:numPr>
    </w:pPr>
  </w:style>
  <w:style w:type="numbering" w:customStyle="1" w:styleId="360">
    <w:name w:val="Импортированный стиль 36"/>
    <w:rsid w:val="00CE6209"/>
  </w:style>
  <w:style w:type="numbering" w:customStyle="1" w:styleId="List31">
    <w:name w:val="List 31"/>
    <w:basedOn w:val="370"/>
    <w:rsid w:val="00CE6209"/>
    <w:pPr>
      <w:numPr>
        <w:numId w:val="63"/>
      </w:numPr>
    </w:pPr>
  </w:style>
  <w:style w:type="numbering" w:customStyle="1" w:styleId="370">
    <w:name w:val="Импортированный стиль 37"/>
    <w:rsid w:val="00CE6209"/>
  </w:style>
  <w:style w:type="numbering" w:customStyle="1" w:styleId="List32">
    <w:name w:val="List 32"/>
    <w:basedOn w:val="380"/>
    <w:rsid w:val="00CE6209"/>
    <w:pPr>
      <w:numPr>
        <w:numId w:val="64"/>
      </w:numPr>
    </w:pPr>
  </w:style>
  <w:style w:type="numbering" w:customStyle="1" w:styleId="380">
    <w:name w:val="Импортированный стиль 38"/>
    <w:rsid w:val="00CE6209"/>
  </w:style>
  <w:style w:type="numbering" w:customStyle="1" w:styleId="List33">
    <w:name w:val="List 33"/>
    <w:basedOn w:val="39"/>
    <w:rsid w:val="00CE6209"/>
    <w:pPr>
      <w:numPr>
        <w:numId w:val="65"/>
      </w:numPr>
    </w:pPr>
  </w:style>
  <w:style w:type="numbering" w:customStyle="1" w:styleId="39">
    <w:name w:val="Импортированный стиль 39"/>
    <w:rsid w:val="00CE6209"/>
  </w:style>
  <w:style w:type="numbering" w:customStyle="1" w:styleId="List34">
    <w:name w:val="List 34"/>
    <w:basedOn w:val="400"/>
    <w:rsid w:val="00CE6209"/>
    <w:pPr>
      <w:numPr>
        <w:numId w:val="66"/>
      </w:numPr>
    </w:pPr>
  </w:style>
  <w:style w:type="numbering" w:customStyle="1" w:styleId="400">
    <w:name w:val="Импортированный стиль 40"/>
    <w:rsid w:val="00CE6209"/>
  </w:style>
  <w:style w:type="numbering" w:customStyle="1" w:styleId="List35">
    <w:name w:val="List 35"/>
    <w:basedOn w:val="410"/>
    <w:rsid w:val="00CE6209"/>
    <w:pPr>
      <w:numPr>
        <w:numId w:val="67"/>
      </w:numPr>
    </w:pPr>
  </w:style>
  <w:style w:type="numbering" w:customStyle="1" w:styleId="410">
    <w:name w:val="Импортированный стиль 41"/>
    <w:rsid w:val="00CE6209"/>
  </w:style>
  <w:style w:type="numbering" w:customStyle="1" w:styleId="List36">
    <w:name w:val="List 36"/>
    <w:basedOn w:val="420"/>
    <w:rsid w:val="00CE6209"/>
    <w:pPr>
      <w:numPr>
        <w:numId w:val="68"/>
      </w:numPr>
    </w:pPr>
  </w:style>
  <w:style w:type="numbering" w:customStyle="1" w:styleId="420">
    <w:name w:val="Импортированный стиль 42"/>
    <w:rsid w:val="00CE6209"/>
  </w:style>
  <w:style w:type="numbering" w:customStyle="1" w:styleId="List37">
    <w:name w:val="List 37"/>
    <w:basedOn w:val="430"/>
    <w:rsid w:val="00CE6209"/>
    <w:pPr>
      <w:numPr>
        <w:numId w:val="69"/>
      </w:numPr>
    </w:pPr>
  </w:style>
  <w:style w:type="numbering" w:customStyle="1" w:styleId="430">
    <w:name w:val="Импортированный стиль 43"/>
    <w:rsid w:val="00CE6209"/>
  </w:style>
  <w:style w:type="numbering" w:customStyle="1" w:styleId="List38">
    <w:name w:val="List 38"/>
    <w:basedOn w:val="440"/>
    <w:rsid w:val="00CE6209"/>
    <w:pPr>
      <w:numPr>
        <w:numId w:val="70"/>
      </w:numPr>
    </w:pPr>
  </w:style>
  <w:style w:type="numbering" w:customStyle="1" w:styleId="440">
    <w:name w:val="Импортированный стиль 44"/>
    <w:rsid w:val="00CE6209"/>
  </w:style>
  <w:style w:type="numbering" w:customStyle="1" w:styleId="List39">
    <w:name w:val="List 39"/>
    <w:basedOn w:val="440"/>
    <w:rsid w:val="00CE6209"/>
    <w:pPr>
      <w:numPr>
        <w:numId w:val="71"/>
      </w:numPr>
    </w:pPr>
  </w:style>
  <w:style w:type="numbering" w:customStyle="1" w:styleId="List40">
    <w:name w:val="List 40"/>
    <w:basedOn w:val="450"/>
    <w:rsid w:val="00CE6209"/>
    <w:pPr>
      <w:numPr>
        <w:numId w:val="72"/>
      </w:numPr>
    </w:pPr>
  </w:style>
  <w:style w:type="numbering" w:customStyle="1" w:styleId="450">
    <w:name w:val="Импортированный стиль 45"/>
    <w:rsid w:val="00CE6209"/>
  </w:style>
  <w:style w:type="numbering" w:customStyle="1" w:styleId="List41">
    <w:name w:val="List 41"/>
    <w:basedOn w:val="46"/>
    <w:rsid w:val="00CE6209"/>
    <w:pPr>
      <w:numPr>
        <w:numId w:val="73"/>
      </w:numPr>
    </w:pPr>
  </w:style>
  <w:style w:type="numbering" w:customStyle="1" w:styleId="46">
    <w:name w:val="Импортированный стиль 46"/>
    <w:rsid w:val="00CE6209"/>
  </w:style>
  <w:style w:type="numbering" w:customStyle="1" w:styleId="List42">
    <w:name w:val="List 42"/>
    <w:basedOn w:val="47"/>
    <w:rsid w:val="00CE6209"/>
    <w:pPr>
      <w:numPr>
        <w:numId w:val="74"/>
      </w:numPr>
    </w:pPr>
  </w:style>
  <w:style w:type="numbering" w:customStyle="1" w:styleId="47">
    <w:name w:val="Импортированный стиль 47"/>
    <w:rsid w:val="00CE6209"/>
  </w:style>
  <w:style w:type="numbering" w:customStyle="1" w:styleId="List43">
    <w:name w:val="List 43"/>
    <w:basedOn w:val="48"/>
    <w:rsid w:val="00CE6209"/>
    <w:pPr>
      <w:numPr>
        <w:numId w:val="75"/>
      </w:numPr>
    </w:pPr>
  </w:style>
  <w:style w:type="numbering" w:customStyle="1" w:styleId="48">
    <w:name w:val="Импортированный стиль 48"/>
    <w:rsid w:val="00CE6209"/>
  </w:style>
  <w:style w:type="numbering" w:customStyle="1" w:styleId="49">
    <w:name w:val="Импортированный стиль 49"/>
    <w:rsid w:val="00CE6209"/>
  </w:style>
  <w:style w:type="numbering" w:customStyle="1" w:styleId="500">
    <w:name w:val="Импортированный стиль 50"/>
    <w:rsid w:val="00CE6209"/>
  </w:style>
  <w:style w:type="numbering" w:customStyle="1" w:styleId="510">
    <w:name w:val="Импортированный стиль 51"/>
    <w:rsid w:val="00CE6209"/>
  </w:style>
  <w:style w:type="numbering" w:customStyle="1" w:styleId="520">
    <w:name w:val="Импортированный стиль 52"/>
    <w:rsid w:val="00CE6209"/>
  </w:style>
  <w:style w:type="numbering" w:customStyle="1" w:styleId="530">
    <w:name w:val="Импортированный стиль 53"/>
    <w:rsid w:val="00CE6209"/>
  </w:style>
  <w:style w:type="numbering" w:customStyle="1" w:styleId="540">
    <w:name w:val="Импортированный стиль 54"/>
    <w:rsid w:val="00CE6209"/>
  </w:style>
  <w:style w:type="numbering" w:customStyle="1" w:styleId="550">
    <w:name w:val="Импортированный стиль 55"/>
    <w:rsid w:val="00CE6209"/>
  </w:style>
  <w:style w:type="numbering" w:customStyle="1" w:styleId="560">
    <w:name w:val="Импортированный стиль 56"/>
    <w:rsid w:val="00CE6209"/>
  </w:style>
  <w:style w:type="numbering" w:customStyle="1" w:styleId="57">
    <w:name w:val="Импортированный стиль 57"/>
    <w:rsid w:val="00CE6209"/>
  </w:style>
  <w:style w:type="numbering" w:customStyle="1" w:styleId="58">
    <w:name w:val="Импортированный стиль 58"/>
    <w:rsid w:val="00CE6209"/>
  </w:style>
  <w:style w:type="numbering" w:customStyle="1" w:styleId="59">
    <w:name w:val="Импортированный стиль 59"/>
    <w:rsid w:val="00CE6209"/>
  </w:style>
  <w:style w:type="numbering" w:customStyle="1" w:styleId="600">
    <w:name w:val="Импортированный стиль 60"/>
    <w:rsid w:val="00CE6209"/>
  </w:style>
  <w:style w:type="numbering" w:customStyle="1" w:styleId="613">
    <w:name w:val="Импортированный стиль 61"/>
    <w:rsid w:val="00CE6209"/>
  </w:style>
  <w:style w:type="numbering" w:customStyle="1" w:styleId="620">
    <w:name w:val="Импортированный стиль 62"/>
    <w:rsid w:val="00CE6209"/>
  </w:style>
  <w:style w:type="numbering" w:customStyle="1" w:styleId="630">
    <w:name w:val="Импортированный стиль 63"/>
    <w:rsid w:val="00CE6209"/>
  </w:style>
  <w:style w:type="numbering" w:customStyle="1" w:styleId="640">
    <w:name w:val="Импортированный стиль 64"/>
    <w:rsid w:val="00CE6209"/>
  </w:style>
  <w:style w:type="numbering" w:customStyle="1" w:styleId="650">
    <w:name w:val="Импортированный стиль 65"/>
    <w:rsid w:val="00CE6209"/>
  </w:style>
  <w:style w:type="numbering" w:customStyle="1" w:styleId="List61">
    <w:name w:val="List 61"/>
    <w:basedOn w:val="66"/>
    <w:rsid w:val="00CE6209"/>
    <w:pPr>
      <w:numPr>
        <w:numId w:val="76"/>
      </w:numPr>
    </w:pPr>
  </w:style>
  <w:style w:type="numbering" w:customStyle="1" w:styleId="66">
    <w:name w:val="Импортированный стиль 66"/>
    <w:rsid w:val="00CE6209"/>
  </w:style>
  <w:style w:type="numbering" w:customStyle="1" w:styleId="67">
    <w:name w:val="Импортированный стиль 67"/>
    <w:rsid w:val="00CE6209"/>
  </w:style>
  <w:style w:type="numbering" w:customStyle="1" w:styleId="68">
    <w:name w:val="Импортированный стиль 68"/>
    <w:rsid w:val="00CE6209"/>
  </w:style>
  <w:style w:type="numbering" w:customStyle="1" w:styleId="69">
    <w:name w:val="Импортированный стиль 69"/>
    <w:rsid w:val="00CE6209"/>
  </w:style>
  <w:style w:type="numbering" w:customStyle="1" w:styleId="700">
    <w:name w:val="Импортированный стиль 70"/>
    <w:rsid w:val="00CE6209"/>
  </w:style>
  <w:style w:type="numbering" w:customStyle="1" w:styleId="711">
    <w:name w:val="Импортированный стиль 71"/>
    <w:rsid w:val="00CE6209"/>
  </w:style>
  <w:style w:type="numbering" w:customStyle="1" w:styleId="720">
    <w:name w:val="Импортированный стиль 72"/>
    <w:rsid w:val="00CE6209"/>
  </w:style>
  <w:style w:type="numbering" w:customStyle="1" w:styleId="730">
    <w:name w:val="Импортированный стиль 73"/>
    <w:rsid w:val="00CE6209"/>
  </w:style>
  <w:style w:type="numbering" w:customStyle="1" w:styleId="740">
    <w:name w:val="Импортированный стиль 74"/>
    <w:rsid w:val="00CE6209"/>
  </w:style>
  <w:style w:type="numbering" w:customStyle="1" w:styleId="List71">
    <w:name w:val="List 71"/>
    <w:basedOn w:val="750"/>
    <w:rsid w:val="00CE6209"/>
    <w:pPr>
      <w:numPr>
        <w:numId w:val="77"/>
      </w:numPr>
    </w:pPr>
  </w:style>
  <w:style w:type="numbering" w:customStyle="1" w:styleId="750">
    <w:name w:val="Импортированный стиль 75"/>
    <w:rsid w:val="00CE6209"/>
  </w:style>
  <w:style w:type="numbering" w:customStyle="1" w:styleId="List72">
    <w:name w:val="List 72"/>
    <w:basedOn w:val="7500"/>
    <w:rsid w:val="00CE6209"/>
    <w:pPr>
      <w:numPr>
        <w:numId w:val="78"/>
      </w:numPr>
    </w:pPr>
  </w:style>
  <w:style w:type="numbering" w:customStyle="1" w:styleId="7500">
    <w:name w:val="Импортированный стиль 75.0"/>
    <w:rsid w:val="00CE6209"/>
  </w:style>
  <w:style w:type="character" w:customStyle="1" w:styleId="Hyperlink0">
    <w:name w:val="Hyperlink.0"/>
    <w:rsid w:val="00CE6209"/>
    <w:rPr>
      <w:rFonts w:ascii="Garamond" w:eastAsia="Garamond" w:hAnsi="Garamond" w:cs="Garamond"/>
      <w:color w:val="FF0000"/>
      <w:sz w:val="20"/>
      <w:szCs w:val="20"/>
      <w:u w:color="FF0000"/>
      <w:lang w:val="ru-RU"/>
    </w:rPr>
  </w:style>
  <w:style w:type="numbering" w:customStyle="1" w:styleId="List73">
    <w:name w:val="List 73"/>
    <w:basedOn w:val="76"/>
    <w:rsid w:val="00CE6209"/>
    <w:pPr>
      <w:numPr>
        <w:numId w:val="79"/>
      </w:numPr>
    </w:pPr>
  </w:style>
  <w:style w:type="numbering" w:customStyle="1" w:styleId="76">
    <w:name w:val="Импортированный стиль 76"/>
    <w:rsid w:val="00CE6209"/>
  </w:style>
  <w:style w:type="numbering" w:customStyle="1" w:styleId="List74">
    <w:name w:val="List 74"/>
    <w:basedOn w:val="78"/>
    <w:rsid w:val="00CE6209"/>
    <w:pPr>
      <w:numPr>
        <w:numId w:val="80"/>
      </w:numPr>
    </w:pPr>
  </w:style>
  <w:style w:type="numbering" w:customStyle="1" w:styleId="78">
    <w:name w:val="Импортированный стиль 78"/>
    <w:rsid w:val="00CE6209"/>
  </w:style>
  <w:style w:type="numbering" w:customStyle="1" w:styleId="List75">
    <w:name w:val="List 75"/>
    <w:basedOn w:val="79"/>
    <w:rsid w:val="00CE6209"/>
    <w:pPr>
      <w:numPr>
        <w:numId w:val="81"/>
      </w:numPr>
    </w:pPr>
  </w:style>
  <w:style w:type="numbering" w:customStyle="1" w:styleId="79">
    <w:name w:val="Импортированный стиль 79"/>
    <w:rsid w:val="00CE6209"/>
  </w:style>
  <w:style w:type="numbering" w:customStyle="1" w:styleId="List76">
    <w:name w:val="List 76"/>
    <w:basedOn w:val="800"/>
    <w:rsid w:val="00CE6209"/>
    <w:pPr>
      <w:numPr>
        <w:numId w:val="82"/>
      </w:numPr>
    </w:pPr>
  </w:style>
  <w:style w:type="numbering" w:customStyle="1" w:styleId="800">
    <w:name w:val="Импортированный стиль 80"/>
    <w:rsid w:val="00CE6209"/>
  </w:style>
  <w:style w:type="numbering" w:customStyle="1" w:styleId="List77">
    <w:name w:val="List 77"/>
    <w:basedOn w:val="812"/>
    <w:rsid w:val="00CE6209"/>
    <w:pPr>
      <w:numPr>
        <w:numId w:val="83"/>
      </w:numPr>
    </w:pPr>
  </w:style>
  <w:style w:type="numbering" w:customStyle="1" w:styleId="812">
    <w:name w:val="Импортированный стиль 81"/>
    <w:rsid w:val="00CE6209"/>
  </w:style>
  <w:style w:type="paragraph" w:customStyle="1" w:styleId="102">
    <w:name w:val="Абзац списка10"/>
    <w:basedOn w:val="a1"/>
    <w:rsid w:val="00101F7C"/>
    <w:pPr>
      <w:spacing w:after="200" w:line="276" w:lineRule="auto"/>
      <w:ind w:left="720"/>
    </w:pPr>
    <w:rPr>
      <w:rFonts w:ascii="Calibri" w:eastAsia="Times New Roman" w:hAnsi="Calibri" w:cs="Times New Roman"/>
      <w:sz w:val="22"/>
      <w:szCs w:val="22"/>
      <w:lang w:eastAsia="ar-SA"/>
    </w:rPr>
  </w:style>
  <w:style w:type="character" w:customStyle="1" w:styleId="affff1">
    <w:name w:val="Название Знак"/>
    <w:uiPriority w:val="99"/>
    <w:locked/>
    <w:rsid w:val="00101F7C"/>
    <w:rPr>
      <w:rFonts w:ascii="Cambria" w:hAnsi="Cambria" w:cs="Times New Roman"/>
      <w:b/>
      <w:bCs/>
      <w:kern w:val="28"/>
      <w:sz w:val="32"/>
      <w:szCs w:val="32"/>
    </w:rPr>
  </w:style>
  <w:style w:type="character" w:customStyle="1" w:styleId="FooterChar">
    <w:name w:val="Footer Char"/>
    <w:locked/>
    <w:rsid w:val="00101F7C"/>
    <w:rPr>
      <w:rFonts w:ascii="Times New Roman" w:hAnsi="Times New Roman" w:cs="Times New Roman"/>
      <w:sz w:val="24"/>
    </w:rPr>
  </w:style>
  <w:style w:type="character" w:customStyle="1" w:styleId="CommentTextChar">
    <w:name w:val="Comment Text Char"/>
    <w:locked/>
    <w:rsid w:val="00101F7C"/>
    <w:rPr>
      <w:rFonts w:ascii="Times New Roman" w:hAnsi="Times New Roman" w:cs="Times New Roman"/>
      <w:sz w:val="20"/>
    </w:rPr>
  </w:style>
  <w:style w:type="paragraph" w:customStyle="1" w:styleId="124">
    <w:name w:val="Абзац списка12"/>
    <w:basedOn w:val="a1"/>
    <w:rsid w:val="00101F7C"/>
    <w:pPr>
      <w:suppressAutoHyphens w:val="0"/>
      <w:ind w:left="708"/>
      <w:jc w:val="both"/>
    </w:pPr>
    <w:rPr>
      <w:rFonts w:ascii="Garamond" w:eastAsia="Times New Roman" w:hAnsi="Garamond" w:cs="Times New Roman"/>
      <w:sz w:val="22"/>
      <w:szCs w:val="24"/>
    </w:rPr>
  </w:style>
  <w:style w:type="numbering" w:customStyle="1" w:styleId="2d">
    <w:name w:val="Нет списка2"/>
    <w:next w:val="a4"/>
    <w:uiPriority w:val="99"/>
    <w:semiHidden/>
    <w:unhideWhenUsed/>
    <w:rsid w:val="001333B2"/>
  </w:style>
  <w:style w:type="paragraph" w:customStyle="1" w:styleId="affff2">
    <w:name w:val="ДОП Заголовок"/>
    <w:basedOn w:val="10"/>
    <w:qFormat/>
    <w:rsid w:val="001333B2"/>
    <w:pPr>
      <w:suppressAutoHyphens w:val="0"/>
      <w:spacing w:before="120" w:after="120" w:line="240" w:lineRule="auto"/>
      <w:ind w:left="1321" w:hanging="360"/>
      <w:jc w:val="left"/>
    </w:pPr>
    <w:rPr>
      <w:rFonts w:ascii="Garamond" w:eastAsia="Times New Roman" w:hAnsi="Garamond" w:cs="Arial"/>
      <w:sz w:val="22"/>
    </w:rPr>
  </w:style>
  <w:style w:type="paragraph" w:customStyle="1" w:styleId="affff3">
    <w:name w:val="ДОП бн Основной"/>
    <w:basedOn w:val="a1"/>
    <w:qFormat/>
    <w:rsid w:val="001333B2"/>
    <w:pPr>
      <w:widowControl w:val="0"/>
      <w:tabs>
        <w:tab w:val="left" w:pos="1077"/>
      </w:tabs>
      <w:suppressAutoHyphens w:val="0"/>
      <w:spacing w:before="120" w:after="120"/>
      <w:ind w:firstLine="601"/>
      <w:jc w:val="both"/>
    </w:pPr>
    <w:rPr>
      <w:rFonts w:ascii="Garamond" w:eastAsia="Calibri" w:hAnsi="Garamond" w:cs="Times New Roman"/>
      <w:bCs/>
      <w:sz w:val="22"/>
      <w:szCs w:val="22"/>
      <w:lang w:eastAsia="en-US"/>
    </w:rPr>
  </w:style>
  <w:style w:type="paragraph" w:customStyle="1" w:styleId="affff4">
    <w:name w:val="ДОП сн Основной"/>
    <w:basedOn w:val="affff3"/>
    <w:next w:val="affff3"/>
    <w:qFormat/>
    <w:rsid w:val="001333B2"/>
    <w:pPr>
      <w:ind w:firstLine="595"/>
      <w:outlineLvl w:val="1"/>
    </w:pPr>
  </w:style>
  <w:style w:type="paragraph" w:customStyle="1" w:styleId="a">
    <w:name w:val="ДОП сп Основной"/>
    <w:basedOn w:val="affff3"/>
    <w:rsid w:val="001333B2"/>
    <w:pPr>
      <w:numPr>
        <w:numId w:val="85"/>
      </w:numPr>
      <w:tabs>
        <w:tab w:val="clear" w:pos="1077"/>
        <w:tab w:val="num" w:pos="317"/>
        <w:tab w:val="left" w:pos="851"/>
      </w:tabs>
      <w:ind w:left="0" w:firstLine="601"/>
    </w:pPr>
  </w:style>
  <w:style w:type="table" w:customStyle="1" w:styleId="2e">
    <w:name w:val="Сетка таблицы2"/>
    <w:basedOn w:val="a3"/>
    <w:next w:val="afe"/>
    <w:uiPriority w:val="39"/>
    <w:rsid w:val="001333B2"/>
    <w:pPr>
      <w:spacing w:after="0" w:line="240" w:lineRule="auto"/>
      <w:ind w:firstLine="357"/>
      <w:jc w:val="both"/>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186697">
      <w:bodyDiv w:val="1"/>
      <w:marLeft w:val="0"/>
      <w:marRight w:val="0"/>
      <w:marTop w:val="0"/>
      <w:marBottom w:val="0"/>
      <w:divBdr>
        <w:top w:val="none" w:sz="0" w:space="0" w:color="auto"/>
        <w:left w:val="none" w:sz="0" w:space="0" w:color="auto"/>
        <w:bottom w:val="none" w:sz="0" w:space="0" w:color="auto"/>
        <w:right w:val="none" w:sz="0" w:space="0" w:color="auto"/>
      </w:divBdr>
    </w:div>
    <w:div w:id="669909654">
      <w:bodyDiv w:val="1"/>
      <w:marLeft w:val="0"/>
      <w:marRight w:val="0"/>
      <w:marTop w:val="0"/>
      <w:marBottom w:val="0"/>
      <w:divBdr>
        <w:top w:val="none" w:sz="0" w:space="0" w:color="auto"/>
        <w:left w:val="none" w:sz="0" w:space="0" w:color="auto"/>
        <w:bottom w:val="none" w:sz="0" w:space="0" w:color="auto"/>
        <w:right w:val="none" w:sz="0" w:space="0" w:color="auto"/>
      </w:divBdr>
    </w:div>
    <w:div w:id="957487053">
      <w:bodyDiv w:val="1"/>
      <w:marLeft w:val="0"/>
      <w:marRight w:val="0"/>
      <w:marTop w:val="0"/>
      <w:marBottom w:val="0"/>
      <w:divBdr>
        <w:top w:val="none" w:sz="0" w:space="0" w:color="auto"/>
        <w:left w:val="none" w:sz="0" w:space="0" w:color="auto"/>
        <w:bottom w:val="none" w:sz="0" w:space="0" w:color="auto"/>
        <w:right w:val="none" w:sz="0" w:space="0" w:color="auto"/>
      </w:divBdr>
    </w:div>
    <w:div w:id="1362171250">
      <w:bodyDiv w:val="1"/>
      <w:marLeft w:val="0"/>
      <w:marRight w:val="0"/>
      <w:marTop w:val="0"/>
      <w:marBottom w:val="0"/>
      <w:divBdr>
        <w:top w:val="none" w:sz="0" w:space="0" w:color="auto"/>
        <w:left w:val="none" w:sz="0" w:space="0" w:color="auto"/>
        <w:bottom w:val="none" w:sz="0" w:space="0" w:color="auto"/>
        <w:right w:val="none" w:sz="0" w:space="0" w:color="auto"/>
      </w:divBdr>
    </w:div>
    <w:div w:id="1390960784">
      <w:bodyDiv w:val="1"/>
      <w:marLeft w:val="0"/>
      <w:marRight w:val="0"/>
      <w:marTop w:val="0"/>
      <w:marBottom w:val="0"/>
      <w:divBdr>
        <w:top w:val="none" w:sz="0" w:space="0" w:color="auto"/>
        <w:left w:val="none" w:sz="0" w:space="0" w:color="auto"/>
        <w:bottom w:val="none" w:sz="0" w:space="0" w:color="auto"/>
        <w:right w:val="none" w:sz="0" w:space="0" w:color="auto"/>
      </w:divBdr>
    </w:div>
    <w:div w:id="1412971341">
      <w:bodyDiv w:val="1"/>
      <w:marLeft w:val="0"/>
      <w:marRight w:val="0"/>
      <w:marTop w:val="0"/>
      <w:marBottom w:val="0"/>
      <w:divBdr>
        <w:top w:val="none" w:sz="0" w:space="0" w:color="auto"/>
        <w:left w:val="none" w:sz="0" w:space="0" w:color="auto"/>
        <w:bottom w:val="none" w:sz="0" w:space="0" w:color="auto"/>
        <w:right w:val="none" w:sz="0" w:space="0" w:color="auto"/>
      </w:divBdr>
    </w:div>
    <w:div w:id="1727948648">
      <w:bodyDiv w:val="1"/>
      <w:marLeft w:val="0"/>
      <w:marRight w:val="0"/>
      <w:marTop w:val="0"/>
      <w:marBottom w:val="0"/>
      <w:divBdr>
        <w:top w:val="none" w:sz="0" w:space="0" w:color="auto"/>
        <w:left w:val="none" w:sz="0" w:space="0" w:color="auto"/>
        <w:bottom w:val="none" w:sz="0" w:space="0" w:color="auto"/>
        <w:right w:val="none" w:sz="0" w:space="0" w:color="auto"/>
      </w:divBdr>
    </w:div>
    <w:div w:id="201263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27136A3DAFFA4D4AA05752189489548A" ma:contentTypeVersion="2" ma:contentTypeDescription="Создание документа." ma:contentTypeScope="" ma:versionID="4a758844441899436ca3625ee5bc7f07">
  <xsd:schema xmlns:xsd="http://www.w3.org/2001/XMLSchema" xmlns:xs="http://www.w3.org/2001/XMLSchema" xmlns:p="http://schemas.microsoft.com/office/2006/metadata/properties" xmlns:ns2="b1652c23-50e9-4086-8453-2c59195dfe13" targetNamespace="http://schemas.microsoft.com/office/2006/metadata/properties" ma:root="true" ma:fieldsID="5cc6e24b8f374d8e2ea79c0cb00461e4" ns2:_="">
    <xsd:import namespace="b1652c23-50e9-4086-8453-2c59195dfe13"/>
    <xsd:element name="properties">
      <xsd:complexType>
        <xsd:sequence>
          <xsd:element name="documentManagement">
            <xsd:complexType>
              <xsd:all>
                <xsd:element ref="ns2:_x0412__x0435__x0440__x0441__x0438__x043e__x043d__x043d__x043e__x0441__x0442__x044c_" minOccurs="0"/>
                <xsd:element ref="ns2:_x0412__x0435__x0440__x0441__x0438__x043e__x043d__x043d__x043e__x0441__x0442__x044c__x003a__x0412__x0435__x0440__x0441__x0438__x044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652c23-50e9-4086-8453-2c59195dfe13" elementFormDefault="qualified">
    <xsd:import namespace="http://schemas.microsoft.com/office/2006/documentManagement/types"/>
    <xsd:import namespace="http://schemas.microsoft.com/office/infopath/2007/PartnerControls"/>
    <xsd:element name="_x0412__x0435__x0440__x0441__x0438__x043e__x043d__x043d__x043e__x0441__x0442__x044c_" ma:index="8" nillable="true" ma:displayName="Версионность" ma:list="{e8357355-71ec-4d1d-ae00-2ca845a83ebc}" ma:internalName="_x0412__x0435__x0440__x0441__x0438__x043e__x043d__x043d__x043e__x0441__x0442__x044c_" ma:showField="Title">
      <xsd:complexType>
        <xsd:complexContent>
          <xsd:extension base="dms:MultiChoiceLookup">
            <xsd:sequence>
              <xsd:element name="Value" type="dms:Lookup" maxOccurs="unbounded" minOccurs="0" nillable="true"/>
            </xsd:sequence>
          </xsd:extension>
        </xsd:complexContent>
      </xsd:complexType>
    </xsd:element>
    <xsd:element name="_x0412__x0435__x0440__x0441__x0438__x043e__x043d__x043d__x043e__x0441__x0442__x044c__x003a__x0412__x0435__x0440__x0441__x0438__x044f_" ma:index="9" nillable="true" ma:displayName="Версионность:Версия" ma:list="{e8357355-71ec-4d1d-ae00-2ca845a83ebc}" ma:internalName="_x0412__x0435__x0440__x0441__x0438__x043e__x043d__x043d__x043e__x0441__x0442__x044c__x003a__x0412__x0435__x0440__x0441__x0438__x044f_" ma:readOnly="true" ma:showField="_UIVersionString" ma:web="a0deef38-2184-47bd-afe7-2f2f73fccb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412__x0435__x0440__x0441__x0438__x043e__x043d__x043d__x043e__x0441__x0442__x044c_ xmlns="b1652c23-50e9-4086-8453-2c59195dfe13"/>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1EFAA-B988-48AC-8402-32AF9A8FE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652c23-50e9-4086-8453-2c59195dfe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EA08E6-84D7-43EA-B040-B609871B7094}">
  <ds:schemaRefs>
    <ds:schemaRef ds:uri="http://schemas.microsoft.com/sharepoint/v3/contenttype/forms"/>
  </ds:schemaRefs>
</ds:datastoreItem>
</file>

<file path=customXml/itemProps3.xml><?xml version="1.0" encoding="utf-8"?>
<ds:datastoreItem xmlns:ds="http://schemas.openxmlformats.org/officeDocument/2006/customXml" ds:itemID="{2B8565AA-7AAE-44C0-ABD4-EA31536129E0}">
  <ds:schemaRefs>
    <ds:schemaRef ds:uri="http://schemas.microsoft.com/office/2006/metadata/properties"/>
    <ds:schemaRef ds:uri="http://schemas.microsoft.com/office/infopath/2007/PartnerControls"/>
    <ds:schemaRef ds:uri="b1652c23-50e9-4086-8453-2c59195dfe13"/>
  </ds:schemaRefs>
</ds:datastoreItem>
</file>

<file path=customXml/itemProps4.xml><?xml version="1.0" encoding="utf-8"?>
<ds:datastoreItem xmlns:ds="http://schemas.openxmlformats.org/officeDocument/2006/customXml" ds:itemID="{33ECABD8-0176-4DA3-A9A3-00EE894D0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1312</Words>
  <Characters>7480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Барченко Ирина Геннадьевна</dc:creator>
  <cp:keywords/>
  <dc:description/>
  <cp:lastModifiedBy>Гирина Марина Владимировна</cp:lastModifiedBy>
  <cp:revision>9</cp:revision>
  <cp:lastPrinted>2024-12-13T09:32:00Z</cp:lastPrinted>
  <dcterms:created xsi:type="dcterms:W3CDTF">2024-12-19T12:34:00Z</dcterms:created>
  <dcterms:modified xsi:type="dcterms:W3CDTF">2024-12-23T07:54:00Z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0x01010027136A3DAFFA4D4AA05752189489548A</vt:lpwstr>
  </property>
</Properties>
</file>